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BE5F1" w:themeColor="accent1" w:themeTint="33"/>
  <w:body>
    <w:p w:rsidR="00A404FC" w:rsidRPr="00A404FC" w:rsidRDefault="006B5911" w:rsidP="00A404FC">
      <w:pPr>
        <w:bidi/>
        <w:spacing w:after="0" w:line="259" w:lineRule="auto"/>
        <w:ind w:right="180"/>
        <w:jc w:val="center"/>
        <w:rPr>
          <w:rFonts w:ascii="Bell MT" w:eastAsia="Calibri" w:hAnsi="Bell MT" w:cs="Simplified Arabic"/>
          <w:b/>
          <w:bCs/>
          <w:sz w:val="32"/>
          <w:szCs w:val="32"/>
          <w:lang w:bidi="ar-IQ"/>
        </w:rPr>
      </w:pPr>
      <w:r w:rsidRPr="00F226CD">
        <w:rPr>
          <w:rFonts w:ascii="Simplified Arabic" w:eastAsia="Times New Roman" w:hAnsi="Simplified Arabic" w:cs="Simplified Arabic"/>
          <w:b/>
          <w:bCs/>
          <w:noProof/>
          <w:sz w:val="32"/>
          <w:szCs w:val="32"/>
        </w:rPr>
        <mc:AlternateContent>
          <mc:Choice Requires="wps">
            <w:drawing>
              <wp:anchor distT="0" distB="0" distL="114300" distR="114300" simplePos="0" relativeHeight="251659264" behindDoc="0" locked="0" layoutInCell="1" allowOverlap="1" wp14:anchorId="7D9C9DF0" wp14:editId="7C63F765">
                <wp:simplePos x="0" y="0"/>
                <wp:positionH relativeFrom="column">
                  <wp:posOffset>1626235</wp:posOffset>
                </wp:positionH>
                <wp:positionV relativeFrom="paragraph">
                  <wp:posOffset>-350520</wp:posOffset>
                </wp:positionV>
                <wp:extent cx="2232025" cy="329565"/>
                <wp:effectExtent l="0" t="0" r="15875" b="13335"/>
                <wp:wrapNone/>
                <wp:docPr id="7" name="مربع نص 7"/>
                <wp:cNvGraphicFramePr/>
                <a:graphic xmlns:a="http://schemas.openxmlformats.org/drawingml/2006/main">
                  <a:graphicData uri="http://schemas.microsoft.com/office/word/2010/wordprocessingShape">
                    <wps:wsp>
                      <wps:cNvSpPr txBox="1"/>
                      <wps:spPr>
                        <a:xfrm>
                          <a:off x="0" y="0"/>
                          <a:ext cx="2232025" cy="329565"/>
                        </a:xfrm>
                        <a:prstGeom prst="rect">
                          <a:avLst/>
                        </a:prstGeom>
                        <a:solidFill>
                          <a:sysClr val="window" lastClr="FFFFFF"/>
                        </a:solidFill>
                        <a:ln w="25400" cap="flat" cmpd="sng" algn="ctr">
                          <a:solidFill>
                            <a:srgbClr val="4F81BD"/>
                          </a:solidFill>
                          <a:prstDash val="solid"/>
                        </a:ln>
                        <a:effectLst/>
                      </wps:spPr>
                      <wps:txbx>
                        <w:txbxContent>
                          <w:p w:rsidR="005F38AE" w:rsidRPr="00E47737" w:rsidRDefault="005F38AE" w:rsidP="006176C1">
                            <w:pPr>
                              <w:bidi/>
                              <w:jc w:val="center"/>
                              <w:rPr>
                                <w:b/>
                                <w:bCs/>
                                <w:lang w:bidi="ar-IQ"/>
                              </w:rPr>
                            </w:pPr>
                            <w:r>
                              <w:rPr>
                                <w:rFonts w:hint="cs"/>
                                <w:b/>
                                <w:bCs/>
                                <w:rtl/>
                                <w:lang w:bidi="ar-IQ"/>
                              </w:rPr>
                              <w:t xml:space="preserve">تاريخ استلام البحث </w:t>
                            </w:r>
                            <w:r>
                              <w:rPr>
                                <w:b/>
                                <w:bCs/>
                                <w:lang w:bidi="ar-IQ"/>
                              </w:rPr>
                              <w:t xml:space="preserve"> </w:t>
                            </w:r>
                            <w:r w:rsidR="006176C1">
                              <w:rPr>
                                <w:b/>
                                <w:bCs/>
                                <w:lang w:bidi="ar-IQ"/>
                              </w:rPr>
                              <w:t>2</w:t>
                            </w:r>
                            <w:r>
                              <w:rPr>
                                <w:b/>
                                <w:bCs/>
                                <w:lang w:bidi="ar-IQ"/>
                              </w:rPr>
                              <w:t xml:space="preserve"> </w:t>
                            </w:r>
                            <w:r w:rsidR="001D459B">
                              <w:rPr>
                                <w:rFonts w:hint="cs"/>
                                <w:b/>
                                <w:bCs/>
                                <w:rtl/>
                                <w:lang w:bidi="ar-IQ"/>
                              </w:rPr>
                              <w:t xml:space="preserve"> آذار</w:t>
                            </w:r>
                            <w:r>
                              <w:rPr>
                                <w:rFonts w:hint="cs"/>
                                <w:b/>
                                <w:bCs/>
                                <w:rtl/>
                                <w:lang w:bidi="ar-IQ"/>
                              </w:rPr>
                              <w:t xml:space="preserve"> 2025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7" o:spid="_x0000_s1026" type="#_x0000_t202" style="position:absolute;left:0;text-align:left;margin-left:128.05pt;margin-top:-27.6pt;width:175.75pt;height:2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" fillcolor="window" strokecolor="#4f81bd" strokeweight="2pt">
                <v:textbox>
                  <w:txbxContent>
                    <w:p w:rsidR="005F38AE" w:rsidRPr="00E47737" w:rsidRDefault="005F38AE" w:rsidP="006176C1">
                      <w:pPr>
                        <w:bidi/>
                        <w:jc w:val="center"/>
                        <w:rPr>
                          <w:b/>
                          <w:bCs/>
                          <w:lang w:bidi="ar-IQ"/>
                        </w:rPr>
                      </w:pPr>
                      <w:r>
                        <w:rPr>
                          <w:rFonts w:hint="cs"/>
                          <w:b/>
                          <w:bCs/>
                          <w:rtl/>
                          <w:lang w:bidi="ar-IQ"/>
                        </w:rPr>
                        <w:t xml:space="preserve">تاريخ استلام البحث </w:t>
                      </w:r>
                      <w:r>
                        <w:rPr>
                          <w:b/>
                          <w:bCs/>
                          <w:lang w:bidi="ar-IQ"/>
                        </w:rPr>
                        <w:t xml:space="preserve"> </w:t>
                      </w:r>
                      <w:r w:rsidR="006176C1">
                        <w:rPr>
                          <w:b/>
                          <w:bCs/>
                          <w:lang w:bidi="ar-IQ"/>
                        </w:rPr>
                        <w:t>2</w:t>
                      </w:r>
                      <w:r>
                        <w:rPr>
                          <w:b/>
                          <w:bCs/>
                          <w:lang w:bidi="ar-IQ"/>
                        </w:rPr>
                        <w:t xml:space="preserve"> </w:t>
                      </w:r>
                      <w:r w:rsidR="001D459B">
                        <w:rPr>
                          <w:rFonts w:hint="cs"/>
                          <w:b/>
                          <w:bCs/>
                          <w:rtl/>
                          <w:lang w:bidi="ar-IQ"/>
                        </w:rPr>
                        <w:t xml:space="preserve"> آذار</w:t>
                      </w:r>
                      <w:r>
                        <w:rPr>
                          <w:rFonts w:hint="cs"/>
                          <w:b/>
                          <w:bCs/>
                          <w:rtl/>
                          <w:lang w:bidi="ar-IQ"/>
                        </w:rPr>
                        <w:t xml:space="preserve"> 2025</w:t>
                      </w:r>
                    </w:p>
                  </w:txbxContent>
                </v:textbox>
              </v:shape>
            </w:pict>
          </mc:Fallback>
        </mc:AlternateContent>
      </w:r>
      <w:r w:rsidR="00A404FC" w:rsidRPr="00A404FC">
        <w:rPr>
          <w:rFonts w:ascii="Simplified Arabic" w:eastAsia="Times New Roman" w:hAnsi="Simplified Arabic" w:cs="Simplified Arabic"/>
          <w:b/>
          <w:bCs/>
          <w:sz w:val="28"/>
          <w:szCs w:val="28"/>
          <w:lang w:val="en" w:bidi="ar-IQ"/>
        </w:rPr>
        <w:t>The effect of an educational approach based on Kolb's model on developing lateral thinking and learning the skill of smashing volleyball for middle school students</w:t>
      </w:r>
    </w:p>
    <w:p w:rsidR="00A404FC" w:rsidRPr="00A404FC" w:rsidRDefault="00A404FC" w:rsidP="00A404FC">
      <w:pPr>
        <w:tabs>
          <w:tab w:val="left" w:pos="3212"/>
        </w:tabs>
        <w:bidi/>
        <w:spacing w:line="223" w:lineRule="auto"/>
        <w:jc w:val="both"/>
        <w:rPr>
          <w:rFonts w:ascii="Simplified Arabic" w:eastAsia="Times New Roman" w:hAnsi="Simplified Arabic" w:cs="Simplified Arabic"/>
          <w:b/>
          <w:bCs/>
          <w:sz w:val="28"/>
          <w:szCs w:val="28"/>
          <w:lang w:bidi="ar-IQ"/>
        </w:rPr>
      </w:pPr>
      <w:r w:rsidRPr="00A404FC">
        <w:rPr>
          <w:rFonts w:ascii="Simplified Arabic" w:eastAsia="Times New Roman" w:hAnsi="Simplified Arabic" w:cs="Simplified Arabic"/>
          <w:sz w:val="28"/>
          <w:szCs w:val="28"/>
          <w:rtl/>
          <w:lang w:bidi="ar-IQ"/>
        </w:rPr>
        <w:tab/>
      </w:r>
      <w:r w:rsidRPr="00A404FC">
        <w:rPr>
          <w:rFonts w:ascii="Simplified Arabic" w:eastAsia="Times New Roman" w:hAnsi="Simplified Arabic" w:cs="Simplified Arabic"/>
          <w:b/>
          <w:bCs/>
          <w:sz w:val="28"/>
          <w:szCs w:val="28"/>
          <w:lang w:val="en" w:bidi="ar-IQ"/>
        </w:rPr>
        <w:t>Research abstract</w:t>
      </w:r>
    </w:p>
    <w:p w:rsidR="00A404FC" w:rsidRPr="00A404FC" w:rsidRDefault="00A404FC" w:rsidP="00A404FC">
      <w:pPr>
        <w:tabs>
          <w:tab w:val="left" w:pos="3212"/>
        </w:tabs>
        <w:spacing w:line="223" w:lineRule="auto"/>
        <w:jc w:val="both"/>
        <w:rPr>
          <w:rFonts w:ascii="Simplified Arabic" w:eastAsia="Times New Roman" w:hAnsi="Simplified Arabic" w:cs="Simplified Arabic"/>
          <w:sz w:val="28"/>
          <w:szCs w:val="28"/>
          <w:lang w:bidi="ar-IQ"/>
        </w:rPr>
      </w:pPr>
      <w:r w:rsidRPr="00A404FC">
        <w:rPr>
          <w:rFonts w:ascii="Simplified Arabic" w:eastAsia="Times New Roman" w:hAnsi="Simplified Arabic" w:cs="Simplified Arabic"/>
          <w:sz w:val="28"/>
          <w:szCs w:val="28"/>
          <w:lang w:val="en" w:bidi="ar-IQ"/>
        </w:rPr>
        <w:t>In his current research, titled (The Effect of an Educational Curriculum of the Kolb Model on Developing Lateral Thinking and Learning the Skill of Hitting Volleyball for Middle School Students), the researcher aimed to identify the ways of using this model in lateral thinking and performing the skill of smashing among middle</w:t>
      </w:r>
      <w:r w:rsidRPr="00A404FC">
        <w:rPr>
          <w:rFonts w:ascii="inherit" w:eastAsia="Times New Roman" w:hAnsi="inherit" w:cs="Courier New"/>
          <w:color w:val="1F1F1F"/>
          <w:sz w:val="42"/>
          <w:szCs w:val="42"/>
          <w:lang w:val="en"/>
        </w:rPr>
        <w:t xml:space="preserve"> </w:t>
      </w:r>
      <w:r w:rsidRPr="00A404FC">
        <w:rPr>
          <w:rFonts w:ascii="Simplified Arabic" w:eastAsia="Times New Roman" w:hAnsi="Simplified Arabic" w:cs="Simplified Arabic"/>
          <w:sz w:val="28"/>
          <w:szCs w:val="28"/>
          <w:lang w:val="en" w:bidi="ar-IQ"/>
        </w:rPr>
        <w:t>The researcher used the experimental method by designing the control and experimental groups, and with pre- and post-tests. The research population was chosen intentionally, namely middle school students. A research sample was chosen from them randomly, after conducting the pre-tests and applying the method prepared by the researcher. school students.</w:t>
      </w:r>
      <w:r w:rsidRPr="00A404FC">
        <w:rPr>
          <w:rFonts w:ascii="inherit" w:eastAsia="Times New Roman" w:hAnsi="inherit" w:cs="Courier New"/>
          <w:color w:val="1F1F1F"/>
          <w:sz w:val="42"/>
          <w:szCs w:val="42"/>
          <w:lang w:val="en"/>
        </w:rPr>
        <w:t xml:space="preserve"> </w:t>
      </w:r>
      <w:r w:rsidRPr="00A404FC">
        <w:rPr>
          <w:rFonts w:ascii="Simplified Arabic" w:eastAsia="Times New Roman" w:hAnsi="Simplified Arabic" w:cs="Simplified Arabic"/>
          <w:sz w:val="28"/>
          <w:szCs w:val="28"/>
          <w:lang w:val="en" w:bidi="ar-IQ"/>
        </w:rPr>
        <w:t>By conducting post-tests, the researcher concluded several conclusions by performing statistical treatments on the data resulting from those tests: There are statistically significant differences in the post-tests between the control and experimental groups in lateral thinking and the skill of hitting volleyball, in favor of the experimental group.</w:t>
      </w:r>
      <w:r w:rsidRPr="00A404FC">
        <w:rPr>
          <w:rFonts w:ascii="Simplified Arabic" w:eastAsia="Times New Roman" w:hAnsi="Simplified Arabic" w:cs="Simplified Arabic"/>
          <w:sz w:val="28"/>
          <w:szCs w:val="28"/>
          <w:lang w:bidi="ar-IQ"/>
        </w:rPr>
        <w:t xml:space="preserve"> </w:t>
      </w:r>
      <w:r w:rsidRPr="00A404FC">
        <w:rPr>
          <w:rFonts w:ascii="Simplified Arabic" w:eastAsia="Times New Roman" w:hAnsi="Simplified Arabic" w:cs="Simplified Arabic"/>
          <w:sz w:val="28"/>
          <w:szCs w:val="28"/>
          <w:lang w:val="en" w:bidi="ar-IQ"/>
        </w:rPr>
        <w:t>In light of what the research concluded from its current research, it recommended several recommendations, including:</w:t>
      </w:r>
      <w:r w:rsidRPr="00A404FC">
        <w:rPr>
          <w:rFonts w:ascii="Simplified Arabic" w:eastAsia="Times New Roman" w:hAnsi="Simplified Arabic" w:cs="Simplified Arabic"/>
          <w:sz w:val="28"/>
          <w:szCs w:val="28"/>
          <w:lang w:bidi="ar-IQ"/>
        </w:rPr>
        <w:t xml:space="preserve"> </w:t>
      </w:r>
      <w:r w:rsidRPr="00A404FC">
        <w:rPr>
          <w:rFonts w:ascii="Simplified Arabic" w:eastAsia="Times New Roman" w:hAnsi="Simplified Arabic" w:cs="Simplified Arabic"/>
          <w:sz w:val="28"/>
          <w:szCs w:val="28"/>
          <w:lang w:val="en" w:bidi="ar-IQ"/>
        </w:rPr>
        <w:t>Using Kolb’s model to develop mental abilities and other mathematical skills among learners.</w:t>
      </w:r>
      <w:r w:rsidRPr="00A404FC">
        <w:rPr>
          <w:rFonts w:ascii="Simplified Arabic" w:eastAsia="Times New Roman" w:hAnsi="Simplified Arabic" w:cs="Simplified Arabic"/>
          <w:sz w:val="28"/>
          <w:szCs w:val="28"/>
          <w:lang w:bidi="ar-IQ"/>
        </w:rPr>
        <w:t xml:space="preserve"> </w:t>
      </w:r>
      <w:r w:rsidRPr="00A404FC">
        <w:rPr>
          <w:rFonts w:ascii="Simplified Arabic" w:eastAsia="Times New Roman" w:hAnsi="Simplified Arabic" w:cs="Simplified Arabic"/>
          <w:sz w:val="28"/>
          <w:szCs w:val="28"/>
          <w:lang w:val="en" w:bidi="ar-IQ"/>
        </w:rPr>
        <w:t>Conduct similar studies and research that take the same model and use their results to develop other skills among students.</w:t>
      </w:r>
    </w:p>
    <w:p w:rsidR="00A404FC" w:rsidRPr="00A404FC" w:rsidRDefault="00A404FC" w:rsidP="00A404FC">
      <w:pPr>
        <w:tabs>
          <w:tab w:val="left" w:pos="3212"/>
        </w:tabs>
        <w:spacing w:line="223" w:lineRule="auto"/>
        <w:jc w:val="both"/>
        <w:rPr>
          <w:rFonts w:ascii="Simplified Arabic" w:eastAsia="Times New Roman" w:hAnsi="Simplified Arabic" w:cs="Simplified Arabic"/>
          <w:sz w:val="28"/>
          <w:szCs w:val="28"/>
          <w:lang w:bidi="ar-IQ"/>
        </w:rPr>
      </w:pPr>
    </w:p>
    <w:p w:rsidR="00A404FC" w:rsidRPr="00A404FC" w:rsidRDefault="00A404FC" w:rsidP="00A404FC">
      <w:pPr>
        <w:tabs>
          <w:tab w:val="left" w:pos="3212"/>
        </w:tabs>
        <w:spacing w:line="223" w:lineRule="auto"/>
        <w:jc w:val="both"/>
        <w:rPr>
          <w:rFonts w:ascii="Simplified Arabic" w:eastAsia="Times New Roman" w:hAnsi="Simplified Arabic" w:cs="Simplified Arabic"/>
          <w:sz w:val="28"/>
          <w:szCs w:val="28"/>
          <w:lang w:bidi="ar-IQ"/>
        </w:rPr>
      </w:pPr>
    </w:p>
    <w:p w:rsidR="00A404FC" w:rsidRPr="006176C1" w:rsidRDefault="00A404FC" w:rsidP="006176C1">
      <w:pPr>
        <w:tabs>
          <w:tab w:val="left" w:pos="3212"/>
        </w:tabs>
        <w:spacing w:line="223" w:lineRule="auto"/>
        <w:jc w:val="both"/>
        <w:rPr>
          <w:rFonts w:ascii="Simplified Arabic" w:eastAsia="Times New Roman" w:hAnsi="Simplified Arabic" w:cs="Simplified Arabic"/>
          <w:sz w:val="28"/>
          <w:szCs w:val="28"/>
          <w:lang w:bidi="ar-IQ"/>
        </w:rPr>
      </w:pPr>
      <w:r w:rsidRPr="00A404FC">
        <w:rPr>
          <w:rFonts w:ascii="Simplified Arabic" w:eastAsia="Times New Roman" w:hAnsi="Simplified Arabic" w:cs="Simplified Arabic"/>
          <w:sz w:val="28"/>
          <w:szCs w:val="28"/>
          <w:lang w:bidi="ar-IQ"/>
        </w:rPr>
        <w:t xml:space="preserve">Keywords; </w:t>
      </w:r>
      <w:r w:rsidRPr="00A404FC">
        <w:rPr>
          <w:rFonts w:ascii="Simplified Arabic" w:eastAsia="Times New Roman" w:hAnsi="Simplified Arabic" w:cs="Simplified Arabic"/>
          <w:b/>
          <w:bCs/>
          <w:sz w:val="28"/>
          <w:szCs w:val="28"/>
          <w:lang w:val="en" w:bidi="ar-IQ"/>
        </w:rPr>
        <w:t xml:space="preserve">Kolb's model </w:t>
      </w:r>
      <w:r w:rsidRPr="00A404FC">
        <w:rPr>
          <w:rFonts w:ascii="Simplified Arabic" w:eastAsia="Times New Roman" w:hAnsi="Simplified Arabic" w:cs="Simplified Arabic"/>
          <w:sz w:val="28"/>
          <w:szCs w:val="28"/>
          <w:lang w:bidi="ar-IQ"/>
        </w:rPr>
        <w:t xml:space="preserve">, </w:t>
      </w:r>
      <w:r w:rsidRPr="00A404FC">
        <w:rPr>
          <w:rFonts w:ascii="Simplified Arabic" w:eastAsia="Times New Roman" w:hAnsi="Simplified Arabic" w:cs="Simplified Arabic"/>
          <w:b/>
          <w:bCs/>
          <w:sz w:val="28"/>
          <w:szCs w:val="28"/>
          <w:lang w:val="en" w:bidi="ar-IQ"/>
        </w:rPr>
        <w:t xml:space="preserve">lateral thinking </w:t>
      </w:r>
      <w:r w:rsidRPr="00A404FC">
        <w:rPr>
          <w:rFonts w:ascii="Simplified Arabic" w:eastAsia="Times New Roman" w:hAnsi="Simplified Arabic" w:cs="Simplified Arabic"/>
          <w:sz w:val="28"/>
          <w:szCs w:val="28"/>
          <w:lang w:bidi="ar-IQ"/>
        </w:rPr>
        <w:t xml:space="preserve">, </w:t>
      </w:r>
      <w:r w:rsidRPr="00A404FC">
        <w:rPr>
          <w:rFonts w:ascii="Simplified Arabic" w:eastAsia="Times New Roman" w:hAnsi="Simplified Arabic" w:cs="Simplified Arabic"/>
          <w:b/>
          <w:bCs/>
          <w:sz w:val="28"/>
          <w:szCs w:val="28"/>
          <w:lang w:val="en" w:bidi="ar-IQ"/>
        </w:rPr>
        <w:t>volleyball</w:t>
      </w:r>
    </w:p>
    <w:p w:rsidR="00A404FC" w:rsidRPr="00A404FC" w:rsidRDefault="00A404FC" w:rsidP="00A404FC">
      <w:pPr>
        <w:bidi/>
        <w:spacing w:after="0" w:line="240" w:lineRule="auto"/>
        <w:jc w:val="center"/>
        <w:rPr>
          <w:rFonts w:ascii="Simplified Arabic" w:eastAsia="Times New Roman" w:hAnsi="Simplified Arabic" w:cs="Simplified Arabic" w:hint="cs"/>
          <w:b/>
          <w:bCs/>
          <w:sz w:val="28"/>
          <w:szCs w:val="28"/>
          <w:rtl/>
          <w:lang w:bidi="ar-IQ"/>
        </w:rPr>
      </w:pPr>
      <w:r w:rsidRPr="00A404FC">
        <w:rPr>
          <w:rFonts w:ascii="Simplified Arabic" w:eastAsia="Times New Roman" w:hAnsi="Simplified Arabic" w:cs="Simplified Arabic"/>
          <w:b/>
          <w:bCs/>
          <w:sz w:val="28"/>
          <w:szCs w:val="28"/>
          <w:rtl/>
          <w:lang w:bidi="ar-IQ"/>
        </w:rPr>
        <w:lastRenderedPageBreak/>
        <w:t>تأثير منهج تعليمي لأنموذج كولب في تنمية التفكير الجانبي وتعلم مهارة الضرب الساحق بالكرة الطائرة لطلاب المرحلة الإعدادية</w:t>
      </w:r>
    </w:p>
    <w:p w:rsidR="00A404FC" w:rsidRPr="00A404FC" w:rsidRDefault="00A404FC" w:rsidP="00A404FC">
      <w:pPr>
        <w:bidi/>
        <w:spacing w:after="0" w:line="240" w:lineRule="auto"/>
        <w:jc w:val="center"/>
        <w:rPr>
          <w:rFonts w:ascii="Simplified Arabic" w:eastAsia="Times New Roman" w:hAnsi="Simplified Arabic" w:cs="Simplified Arabic" w:hint="cs"/>
          <w:b/>
          <w:bCs/>
          <w:sz w:val="28"/>
          <w:szCs w:val="28"/>
          <w:rtl/>
          <w:lang w:bidi="ar-IQ"/>
        </w:rPr>
      </w:pPr>
      <w:r w:rsidRPr="00A404FC">
        <w:rPr>
          <w:rFonts w:ascii="Simplified Arabic" w:eastAsia="Times New Roman" w:hAnsi="Simplified Arabic" w:cs="Simplified Arabic" w:hint="cs"/>
          <w:b/>
          <w:bCs/>
          <w:sz w:val="28"/>
          <w:szCs w:val="28"/>
          <w:rtl/>
          <w:lang w:bidi="ar-IQ"/>
        </w:rPr>
        <w:t>أ.م.د حسن صبري محمد</w:t>
      </w:r>
    </w:p>
    <w:p w:rsidR="00A404FC" w:rsidRPr="00A404FC" w:rsidRDefault="00A404FC" w:rsidP="00A404FC">
      <w:pPr>
        <w:bidi/>
        <w:spacing w:after="0" w:line="240" w:lineRule="auto"/>
        <w:jc w:val="center"/>
        <w:rPr>
          <w:rFonts w:ascii="Simplified Arabic" w:eastAsia="Times New Roman" w:hAnsi="Simplified Arabic" w:cs="Simplified Arabic" w:hint="cs"/>
          <w:b/>
          <w:bCs/>
          <w:sz w:val="28"/>
          <w:szCs w:val="28"/>
          <w:rtl/>
          <w:lang w:bidi="ar-IQ"/>
        </w:rPr>
      </w:pPr>
      <w:r w:rsidRPr="00A404FC">
        <w:rPr>
          <w:rFonts w:ascii="Simplified Arabic" w:eastAsia="Times New Roman" w:hAnsi="Simplified Arabic" w:cs="Simplified Arabic" w:hint="cs"/>
          <w:b/>
          <w:bCs/>
          <w:sz w:val="28"/>
          <w:szCs w:val="28"/>
          <w:rtl/>
          <w:lang w:bidi="ar-IQ"/>
        </w:rPr>
        <w:t>جامعة واسط – كلية التربية البدنية وعلوم الرياضة</w:t>
      </w:r>
    </w:p>
    <w:p w:rsidR="00A404FC" w:rsidRPr="00A404FC" w:rsidRDefault="00A404FC" w:rsidP="00A404FC">
      <w:pPr>
        <w:bidi/>
        <w:spacing w:after="0" w:line="240" w:lineRule="auto"/>
        <w:jc w:val="center"/>
        <w:rPr>
          <w:rFonts w:ascii="Simplified Arabic" w:eastAsia="Times New Roman" w:hAnsi="Simplified Arabic" w:cs="Simplified Arabic"/>
          <w:b/>
          <w:bCs/>
          <w:rtl/>
          <w:lang w:bidi="ar-IQ"/>
        </w:rPr>
      </w:pPr>
      <w:r w:rsidRPr="00A404FC">
        <w:rPr>
          <w:rFonts w:ascii="Simplified Arabic" w:eastAsia="Times New Roman" w:hAnsi="Simplified Arabic" w:cs="Simplified Arabic"/>
          <w:sz w:val="28"/>
          <w:szCs w:val="28"/>
          <w:rtl/>
          <w:lang w:bidi="ar-IQ"/>
        </w:rPr>
        <w:t xml:space="preserve">مستخلص البحث </w:t>
      </w:r>
    </w:p>
    <w:p w:rsidR="00A404FC" w:rsidRPr="00A404FC" w:rsidRDefault="00A404FC" w:rsidP="00A404FC">
      <w:pPr>
        <w:bidi/>
        <w:spacing w:line="223" w:lineRule="auto"/>
        <w:ind w:firstLine="720"/>
        <w:jc w:val="both"/>
        <w:rPr>
          <w:rFonts w:ascii="Simplified Arabic" w:eastAsia="Times New Roman" w:hAnsi="Simplified Arabic" w:cs="Simplified Arabic" w:hint="cs"/>
          <w:sz w:val="28"/>
          <w:szCs w:val="28"/>
          <w:rtl/>
          <w:lang w:bidi="ar-IQ"/>
        </w:rPr>
      </w:pPr>
      <w:r w:rsidRPr="00A404FC">
        <w:rPr>
          <w:rFonts w:ascii="Simplified Arabic" w:eastAsia="Times New Roman" w:hAnsi="Simplified Arabic" w:cs="Simplified Arabic" w:hint="cs"/>
          <w:sz w:val="28"/>
          <w:szCs w:val="28"/>
          <w:rtl/>
          <w:lang w:bidi="ar-IQ"/>
        </w:rPr>
        <w:t>استهدف الباحث في بحثه الحالي والموسوم (</w:t>
      </w:r>
      <w:r w:rsidRPr="00A404FC">
        <w:rPr>
          <w:rFonts w:ascii="Simplified Arabic" w:eastAsia="Times New Roman" w:hAnsi="Simplified Arabic" w:cs="Simplified Arabic"/>
          <w:sz w:val="28"/>
          <w:szCs w:val="28"/>
          <w:rtl/>
          <w:lang w:bidi="ar-IQ"/>
        </w:rPr>
        <w:t>تأثير منهج تعليمي لأنموذج كولب</w:t>
      </w:r>
      <w:bookmarkStart w:id="0" w:name="_GoBack"/>
      <w:bookmarkEnd w:id="0"/>
      <w:r w:rsidRPr="00A404FC">
        <w:rPr>
          <w:rFonts w:ascii="Simplified Arabic" w:eastAsia="Times New Roman" w:hAnsi="Simplified Arabic" w:cs="Simplified Arabic"/>
          <w:sz w:val="28"/>
          <w:szCs w:val="28"/>
          <w:rtl/>
          <w:lang w:bidi="ar-IQ"/>
        </w:rPr>
        <w:t xml:space="preserve"> في تنمية التفكير الجانبي وتعلم مهارة الضرب الساحق بالكرة الطائرة لطلاب المرحلة الإعدادية</w:t>
      </w:r>
      <w:r w:rsidRPr="00A404FC">
        <w:rPr>
          <w:rFonts w:ascii="Simplified Arabic" w:eastAsia="Times New Roman" w:hAnsi="Simplified Arabic" w:cs="Simplified Arabic" w:hint="cs"/>
          <w:sz w:val="28"/>
          <w:szCs w:val="28"/>
          <w:rtl/>
          <w:lang w:bidi="ar-IQ"/>
        </w:rPr>
        <w:t xml:space="preserve">) , التعرف على تُير استخدام هذا الانموذج بالتفكير الجانبي واداء مهارة الضرب الساحق لدى طلاب المرحلة الاعدادية , وقد استعمل الباحث المنهج التجريبي بتصميم المجموعتين الضابطة , والتجريبية , وبالاختبارات القبلية والبعدية , اذ تم اختيار مجتمع البحث بالطريقة العمدية وهم طلاب المرحلة الاعدادية , اذ تم اختيار عينة بحث منهم بالطريقة العشوائية , وبعد اجراء الاختبارات القبلية وتطبيق المنهج المعد من قبل الباحث , واجراء الاختبارات البعدية استخلص الباحث من خلال اجراء المعالجات الاحصائية على البيانات الناتجة من تلك الاختبارات عدة استنتاجات منها : هنالك </w:t>
      </w:r>
      <w:r w:rsidRPr="00A404FC">
        <w:rPr>
          <w:rFonts w:ascii="Simplified Arabic" w:eastAsia="Times New Roman" w:hAnsi="Simplified Arabic" w:cs="Simplified Arabic"/>
          <w:sz w:val="28"/>
          <w:szCs w:val="28"/>
          <w:rtl/>
          <w:lang w:bidi="ar-IQ"/>
        </w:rPr>
        <w:t xml:space="preserve"> فروق ذات دلالة احصائية في الاختبارات البعدية بين المجموعتين الضابطة و التجريبية في </w:t>
      </w:r>
      <w:r w:rsidRPr="00A404FC">
        <w:rPr>
          <w:rFonts w:ascii="Simplified Arabic" w:eastAsia="Times New Roman" w:hAnsi="Simplified Arabic" w:cs="Simplified Arabic" w:hint="cs"/>
          <w:sz w:val="28"/>
          <w:szCs w:val="28"/>
          <w:rtl/>
          <w:lang w:bidi="ar-IQ"/>
        </w:rPr>
        <w:t>التفكير</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 xml:space="preserve">الجانبي ومهارة الضرب الساحق بكرة الطائرة, </w:t>
      </w:r>
      <w:r w:rsidRPr="00A404FC">
        <w:rPr>
          <w:rFonts w:ascii="Simplified Arabic" w:eastAsia="Times New Roman" w:hAnsi="Simplified Arabic" w:cs="Simplified Arabic"/>
          <w:sz w:val="28"/>
          <w:szCs w:val="28"/>
          <w:rtl/>
          <w:lang w:bidi="ar-IQ"/>
        </w:rPr>
        <w:t>ولصالح المجموعة التجريبية</w:t>
      </w:r>
      <w:r w:rsidRPr="00A404FC">
        <w:rPr>
          <w:rFonts w:ascii="Simplified Arabic" w:eastAsia="Times New Roman" w:hAnsi="Simplified Arabic" w:cs="Simplified Arabic" w:hint="cs"/>
          <w:sz w:val="28"/>
          <w:szCs w:val="28"/>
          <w:rtl/>
          <w:lang w:bidi="ar-IQ"/>
        </w:rPr>
        <w:t xml:space="preserve">. وفي ضوء ما استنتجه البحث من بحثه الحالي اوصى بعدة توصيات منها  : </w:t>
      </w:r>
      <w:r w:rsidRPr="00A404FC">
        <w:rPr>
          <w:rFonts w:ascii="Simplified Arabic" w:eastAsia="Times New Roman" w:hAnsi="Simplified Arabic" w:cs="Simplified Arabic" w:hint="eastAsia"/>
          <w:sz w:val="28"/>
          <w:szCs w:val="28"/>
          <w:rtl/>
          <w:lang w:bidi="ar-IQ"/>
        </w:rPr>
        <w:t>استخدام</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انموذج</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كولب</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في</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تطوير</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وتنمية</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القدرات</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العقلية</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والمهارات</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الرياضية</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الاخرى</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لدى</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المتعلمين</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w:t>
      </w:r>
    </w:p>
    <w:p w:rsidR="00A404FC" w:rsidRPr="00A404FC" w:rsidRDefault="00A404FC" w:rsidP="00A404FC">
      <w:pPr>
        <w:bidi/>
        <w:spacing w:line="223" w:lineRule="auto"/>
        <w:jc w:val="both"/>
        <w:rPr>
          <w:rFonts w:ascii="Simplified Arabic" w:eastAsia="Times New Roman" w:hAnsi="Simplified Arabic" w:cs="Simplified Arabic" w:hint="cs"/>
          <w:sz w:val="28"/>
          <w:szCs w:val="28"/>
          <w:rtl/>
          <w:lang w:bidi="ar-IQ"/>
        </w:rPr>
      </w:pPr>
    </w:p>
    <w:p w:rsidR="00A404FC" w:rsidRPr="00A404FC" w:rsidRDefault="00A404FC" w:rsidP="00A404FC">
      <w:pPr>
        <w:bidi/>
        <w:spacing w:line="223" w:lineRule="auto"/>
        <w:jc w:val="both"/>
        <w:rPr>
          <w:rFonts w:ascii="Simplified Arabic" w:eastAsia="Times New Roman" w:hAnsi="Simplified Arabic" w:cs="Simplified Arabic" w:hint="cs"/>
          <w:sz w:val="28"/>
          <w:szCs w:val="28"/>
          <w:rtl/>
          <w:lang w:bidi="ar-IQ"/>
        </w:rPr>
      </w:pPr>
    </w:p>
    <w:p w:rsidR="00A404FC" w:rsidRPr="00A404FC" w:rsidRDefault="00A404FC" w:rsidP="00A404FC">
      <w:pPr>
        <w:bidi/>
        <w:spacing w:line="223" w:lineRule="auto"/>
        <w:jc w:val="both"/>
        <w:rPr>
          <w:rFonts w:ascii="Simplified Arabic" w:eastAsia="Times New Roman" w:hAnsi="Simplified Arabic" w:cs="Simplified Arabic" w:hint="cs"/>
          <w:sz w:val="28"/>
          <w:szCs w:val="28"/>
          <w:rtl/>
          <w:lang w:bidi="ar-IQ"/>
        </w:rPr>
      </w:pPr>
    </w:p>
    <w:p w:rsidR="00A404FC" w:rsidRPr="00A404FC" w:rsidRDefault="00A404FC" w:rsidP="00A404FC">
      <w:pPr>
        <w:bidi/>
        <w:spacing w:line="223" w:lineRule="auto"/>
        <w:jc w:val="both"/>
        <w:rPr>
          <w:rFonts w:ascii="Simplified Arabic" w:eastAsia="Times New Roman" w:hAnsi="Simplified Arabic" w:cs="Simplified Arabic" w:hint="cs"/>
          <w:sz w:val="28"/>
          <w:szCs w:val="28"/>
          <w:rtl/>
          <w:lang w:bidi="ar-IQ"/>
        </w:rPr>
      </w:pPr>
    </w:p>
    <w:p w:rsidR="00A404FC" w:rsidRDefault="00A404FC" w:rsidP="00A404FC">
      <w:pPr>
        <w:bidi/>
        <w:spacing w:line="223" w:lineRule="auto"/>
        <w:jc w:val="both"/>
        <w:rPr>
          <w:rFonts w:ascii="Simplified Arabic" w:eastAsia="Times New Roman" w:hAnsi="Simplified Arabic" w:cs="Simplified Arabic" w:hint="cs"/>
          <w:sz w:val="28"/>
          <w:szCs w:val="28"/>
          <w:rtl/>
          <w:lang w:bidi="ar-IQ"/>
        </w:rPr>
      </w:pPr>
    </w:p>
    <w:p w:rsidR="00A404FC" w:rsidRDefault="00A404FC" w:rsidP="00A404FC">
      <w:pPr>
        <w:bidi/>
        <w:spacing w:line="223" w:lineRule="auto"/>
        <w:jc w:val="both"/>
        <w:rPr>
          <w:rFonts w:ascii="Simplified Arabic" w:eastAsia="Times New Roman" w:hAnsi="Simplified Arabic" w:cs="Simplified Arabic" w:hint="cs"/>
          <w:sz w:val="28"/>
          <w:szCs w:val="28"/>
          <w:rtl/>
          <w:lang w:bidi="ar-IQ"/>
        </w:rPr>
      </w:pPr>
    </w:p>
    <w:p w:rsidR="006176C1" w:rsidRPr="00A404FC" w:rsidRDefault="006176C1" w:rsidP="006176C1">
      <w:pPr>
        <w:bidi/>
        <w:spacing w:line="223" w:lineRule="auto"/>
        <w:jc w:val="both"/>
        <w:rPr>
          <w:rFonts w:ascii="Simplified Arabic" w:eastAsia="Times New Roman" w:hAnsi="Simplified Arabic" w:cs="Simplified Arabic"/>
          <w:sz w:val="28"/>
          <w:szCs w:val="28"/>
          <w:rtl/>
          <w:lang w:bidi="ar-IQ"/>
        </w:rPr>
      </w:pPr>
    </w:p>
    <w:p w:rsidR="00A404FC" w:rsidRPr="00A404FC" w:rsidRDefault="00A404FC" w:rsidP="00A404FC">
      <w:pPr>
        <w:bidi/>
        <w:spacing w:line="223" w:lineRule="auto"/>
        <w:jc w:val="both"/>
        <w:rPr>
          <w:rFonts w:ascii="Simplified Arabic" w:eastAsia="Times New Roman" w:hAnsi="Simplified Arabic" w:cs="Simplified Arabic" w:hint="cs"/>
          <w:sz w:val="28"/>
          <w:szCs w:val="28"/>
          <w:rtl/>
          <w:lang w:bidi="ar-IQ"/>
        </w:rPr>
      </w:pPr>
      <w:r w:rsidRPr="00A404FC">
        <w:rPr>
          <w:rFonts w:ascii="Simplified Arabic" w:eastAsia="Times New Roman" w:hAnsi="Simplified Arabic" w:cs="Simplified Arabic" w:hint="cs"/>
          <w:sz w:val="28"/>
          <w:szCs w:val="28"/>
          <w:rtl/>
          <w:lang w:bidi="ar-IQ"/>
        </w:rPr>
        <w:t xml:space="preserve">الكلمات المفتاحية : </w:t>
      </w:r>
      <w:r w:rsidRPr="00A404FC">
        <w:rPr>
          <w:rFonts w:ascii="Simplified Arabic" w:eastAsia="Times New Roman" w:hAnsi="Simplified Arabic" w:cs="Simplified Arabic"/>
          <w:b/>
          <w:bCs/>
          <w:sz w:val="28"/>
          <w:szCs w:val="28"/>
          <w:rtl/>
          <w:lang w:bidi="ar-IQ"/>
        </w:rPr>
        <w:t>أنموذج كولب</w:t>
      </w:r>
      <w:r w:rsidRPr="00A404FC">
        <w:rPr>
          <w:rFonts w:ascii="Simplified Arabic" w:eastAsia="Times New Roman" w:hAnsi="Simplified Arabic" w:cs="Simplified Arabic" w:hint="cs"/>
          <w:sz w:val="28"/>
          <w:szCs w:val="28"/>
          <w:rtl/>
          <w:lang w:bidi="ar-IQ"/>
        </w:rPr>
        <w:t xml:space="preserve">, </w:t>
      </w:r>
      <w:r w:rsidRPr="00A404FC">
        <w:rPr>
          <w:rFonts w:ascii="Simplified Arabic" w:eastAsia="Times New Roman" w:hAnsi="Simplified Arabic" w:cs="Simplified Arabic"/>
          <w:b/>
          <w:bCs/>
          <w:sz w:val="28"/>
          <w:szCs w:val="28"/>
          <w:rtl/>
          <w:lang w:bidi="ar-IQ"/>
        </w:rPr>
        <w:t>التفكير الجانبي</w:t>
      </w:r>
      <w:r w:rsidRPr="00A404FC">
        <w:rPr>
          <w:rFonts w:ascii="Simplified Arabic" w:eastAsia="Times New Roman" w:hAnsi="Simplified Arabic" w:cs="Simplified Arabic" w:hint="cs"/>
          <w:sz w:val="28"/>
          <w:szCs w:val="28"/>
          <w:rtl/>
          <w:lang w:bidi="ar-IQ"/>
        </w:rPr>
        <w:t xml:space="preserve">, </w:t>
      </w:r>
      <w:r w:rsidRPr="00A404FC">
        <w:rPr>
          <w:rFonts w:ascii="Simplified Arabic" w:eastAsia="Times New Roman" w:hAnsi="Simplified Arabic" w:cs="Simplified Arabic"/>
          <w:b/>
          <w:bCs/>
          <w:sz w:val="28"/>
          <w:szCs w:val="28"/>
          <w:rtl/>
          <w:lang w:bidi="ar-IQ"/>
        </w:rPr>
        <w:t xml:space="preserve">الكرة الطائرة </w:t>
      </w:r>
      <w:r w:rsidRPr="00A404FC">
        <w:rPr>
          <w:rFonts w:ascii="Simplified Arabic" w:eastAsia="Times New Roman" w:hAnsi="Simplified Arabic" w:cs="Simplified Arabic" w:hint="cs"/>
          <w:sz w:val="28"/>
          <w:szCs w:val="28"/>
          <w:rtl/>
          <w:lang w:bidi="ar-IQ"/>
        </w:rPr>
        <w:t>.</w:t>
      </w:r>
    </w:p>
    <w:p w:rsidR="00A404FC" w:rsidRPr="00A404FC" w:rsidRDefault="00A404FC" w:rsidP="00A404FC">
      <w:pPr>
        <w:bidi/>
        <w:spacing w:line="223" w:lineRule="auto"/>
        <w:jc w:val="lowKashida"/>
        <w:rPr>
          <w:rFonts w:ascii="Simplified Arabic" w:eastAsia="Times New Roman" w:hAnsi="Simplified Arabic" w:cs="Simplified Arabic"/>
          <w:b/>
          <w:bCs/>
          <w:sz w:val="28"/>
          <w:szCs w:val="28"/>
          <w:rtl/>
          <w:lang w:bidi="ar-IQ"/>
        </w:rPr>
      </w:pPr>
      <w:r w:rsidRPr="00A404FC">
        <w:rPr>
          <w:rFonts w:ascii="Times New Roman" w:eastAsia="Times New Roman" w:hAnsi="Times New Roman" w:cs="Times New Roman" w:hint="cs"/>
          <w:b/>
          <w:bCs/>
          <w:sz w:val="36"/>
          <w:szCs w:val="36"/>
          <w:rtl/>
          <w:lang w:bidi="ar-IQ"/>
        </w:rPr>
        <w:lastRenderedPageBreak/>
        <w:t>1</w:t>
      </w:r>
      <w:r w:rsidRPr="00A404FC">
        <w:rPr>
          <w:rFonts w:ascii="Simplified Arabic" w:eastAsia="Times New Roman" w:hAnsi="Simplified Arabic" w:cs="Simplified Arabic"/>
          <w:b/>
          <w:bCs/>
          <w:sz w:val="28"/>
          <w:szCs w:val="28"/>
          <w:rtl/>
          <w:lang w:bidi="ar-IQ"/>
        </w:rPr>
        <w:t>- التعريف بالبحث :-</w:t>
      </w:r>
    </w:p>
    <w:p w:rsidR="00A404FC" w:rsidRPr="00A404FC" w:rsidRDefault="00A404FC" w:rsidP="00A404FC">
      <w:pPr>
        <w:bidi/>
        <w:spacing w:line="223" w:lineRule="auto"/>
        <w:jc w:val="lowKashida"/>
        <w:rPr>
          <w:rFonts w:ascii="Simplified Arabic" w:eastAsia="Times New Roman" w:hAnsi="Simplified Arabic" w:cs="Simplified Arabic"/>
          <w:b/>
          <w:bCs/>
          <w:sz w:val="28"/>
          <w:szCs w:val="28"/>
          <w:rtl/>
          <w:lang w:bidi="ar-IQ"/>
        </w:rPr>
      </w:pPr>
      <w:r w:rsidRPr="00A404FC">
        <w:rPr>
          <w:rFonts w:ascii="Simplified Arabic" w:eastAsia="Times New Roman" w:hAnsi="Simplified Arabic" w:cs="Simplified Arabic"/>
          <w:b/>
          <w:bCs/>
          <w:sz w:val="28"/>
          <w:szCs w:val="28"/>
          <w:rtl/>
          <w:lang w:bidi="ar-IQ"/>
        </w:rPr>
        <w:t xml:space="preserve">1-1 مقدمة البحث وأهمية:- </w:t>
      </w:r>
    </w:p>
    <w:p w:rsidR="00A404FC" w:rsidRPr="00A404FC" w:rsidRDefault="00A404FC" w:rsidP="00A404FC">
      <w:pPr>
        <w:bidi/>
        <w:spacing w:after="0"/>
        <w:jc w:val="both"/>
        <w:rPr>
          <w:rFonts w:ascii="Simplified Arabic" w:eastAsia="Times New Roman" w:hAnsi="Simplified Arabic" w:cs="Simplified Arabic"/>
          <w:sz w:val="28"/>
          <w:szCs w:val="28"/>
          <w:lang w:bidi="ar-IQ"/>
        </w:rPr>
      </w:pPr>
      <w:r w:rsidRPr="00A404FC">
        <w:rPr>
          <w:rFonts w:ascii="Simplified Arabic" w:eastAsia="Times New Roman" w:hAnsi="Simplified Arabic" w:cs="Simplified Arabic"/>
          <w:sz w:val="28"/>
          <w:szCs w:val="28"/>
          <w:rtl/>
          <w:lang w:bidi="ar-IQ"/>
        </w:rPr>
        <w:t xml:space="preserve">تعد التربية الرياضية احد المقاييس التي تمثل تقدم الأمم وتطورها ومفهوما الحضاري نتيجة للتقدم العلمي الحاصل في هذا المجال حيث إن التطور في المجال الرياضي يعتبر وسيلة مهمة لتطوير جميع الألعاب الرياضية </w:t>
      </w:r>
      <w:proofErr w:type="spellStart"/>
      <w:r w:rsidRPr="00A404FC">
        <w:rPr>
          <w:rFonts w:ascii="Simplified Arabic" w:eastAsia="Times New Roman" w:hAnsi="Simplified Arabic" w:cs="Simplified Arabic"/>
          <w:sz w:val="28"/>
          <w:szCs w:val="28"/>
          <w:rtl/>
          <w:lang w:bidi="ar-IQ"/>
        </w:rPr>
        <w:t>الفرقية</w:t>
      </w:r>
      <w:proofErr w:type="spellEnd"/>
      <w:r w:rsidRPr="00A404FC">
        <w:rPr>
          <w:rFonts w:ascii="Simplified Arabic" w:eastAsia="Times New Roman" w:hAnsi="Simplified Arabic" w:cs="Simplified Arabic"/>
          <w:sz w:val="28"/>
          <w:szCs w:val="28"/>
          <w:rtl/>
          <w:lang w:bidi="ar-IQ"/>
        </w:rPr>
        <w:t xml:space="preserve"> أو الفردية ,إن التطور في المجال الرياضي يتطلب العمل على إيجاد استراتيجيات ونماذج  جديدة ومتطورة ومن أهم هذه الاستراتيجيات والنماذج هو نموذج كولب في التعليم</w:t>
      </w:r>
      <w:r w:rsidRPr="00A404FC">
        <w:rPr>
          <w:rFonts w:ascii="Simplified Arabic" w:eastAsia="Times New Roman" w:hAnsi="Simplified Arabic" w:cs="Simplified Arabic" w:hint="cs"/>
          <w:sz w:val="28"/>
          <w:szCs w:val="28"/>
          <w:rtl/>
          <w:lang w:bidi="ar-IQ"/>
        </w:rPr>
        <w:t xml:space="preserve"> </w:t>
      </w:r>
      <w:r w:rsidRPr="00A404FC">
        <w:rPr>
          <w:rFonts w:ascii="Simplified Arabic" w:eastAsia="Times New Roman" w:hAnsi="Simplified Arabic" w:cs="Simplified Arabic"/>
          <w:sz w:val="28"/>
          <w:szCs w:val="28"/>
          <w:rtl/>
        </w:rPr>
        <w:t>ونجاح التعليم يعتمد على أعداد المدرس القادر على تنفيذ خطته وأهدافه وتعد عمليات الأعداد الشامل والمتكامل للطلاب آذ تهدف كافة طرائق التدريس الشائعة إلى تحقيق أهداف واحدة  تتمثل في إكساب الطلاب الأنماط والخبرات التعليمية المرغوبة تبعا للمنهج الدراسي ، على الرغم من تعدد الطرائق والأساليب المستخدمة لتحقيق هذه الأهداف ، وعند اختيار المدرس لأسلوب معين لا بد من أن تكون ملائمة لخصائص نمو الطالب وأن تعتمد كلما أمكن على المتعلم في ضوء نشاطه ويجب أن تحقق الثقة المتبادلة بين الطالب والمدرس وكذلك أن تعمل على أثارة الطلاب أثناء عملي التعلم .</w:t>
      </w:r>
    </w:p>
    <w:p w:rsidR="00A404FC" w:rsidRPr="00A404FC" w:rsidRDefault="00A404FC" w:rsidP="00A404FC">
      <w:pPr>
        <w:bidi/>
        <w:spacing w:after="0"/>
        <w:ind w:firstLine="720"/>
        <w:jc w:val="both"/>
        <w:rPr>
          <w:rFonts w:ascii="Simplified Arabic" w:eastAsia="Times New Roman" w:hAnsi="Simplified Arabic" w:cs="Simplified Arabic"/>
          <w:sz w:val="28"/>
          <w:szCs w:val="28"/>
          <w:rtl/>
        </w:rPr>
      </w:pPr>
      <w:r w:rsidRPr="00A404FC">
        <w:rPr>
          <w:rFonts w:ascii="Simplified Arabic" w:eastAsia="Times New Roman" w:hAnsi="Simplified Arabic" w:cs="Simplified Arabic"/>
          <w:sz w:val="28"/>
          <w:szCs w:val="28"/>
          <w:rtl/>
        </w:rPr>
        <w:t xml:space="preserve">وان إتقان تلك المهارة والتي يجب عند تعلمها وجود </w:t>
      </w:r>
      <w:proofErr w:type="spellStart"/>
      <w:r w:rsidRPr="00A404FC">
        <w:rPr>
          <w:rFonts w:ascii="Simplified Arabic" w:eastAsia="Times New Roman" w:hAnsi="Simplified Arabic" w:cs="Simplified Arabic"/>
          <w:sz w:val="28"/>
          <w:szCs w:val="28"/>
          <w:rtl/>
        </w:rPr>
        <w:t>إستراتيجية</w:t>
      </w:r>
      <w:proofErr w:type="spellEnd"/>
      <w:r w:rsidRPr="00A404FC">
        <w:rPr>
          <w:rFonts w:ascii="Simplified Arabic" w:eastAsia="Times New Roman" w:hAnsi="Simplified Arabic" w:cs="Simplified Arabic"/>
          <w:sz w:val="28"/>
          <w:szCs w:val="28"/>
          <w:rtl/>
        </w:rPr>
        <w:t xml:space="preserve"> معينة وأساليب متعددة لغرض التعلم بطريقة سهلة ومبسطة لكي توفر الوقت والجهد ، لذلك اتجه القائمون على العملية التعليمية إلى أيجاد طرائق وأساليب متنوعة هدفها تطوير العملية التعليمية ومنها نظرية كولب للتعليم حيث نجده وضع نموذجا لتفسير عملية التعلم يقوم على أساس التعلم التجريبي آذ يرى أن التعلم عبارة عن بعدين الأول : أدراك المعلومات والذي يبدأ من الخبرات الحسية وينتهي بالمفاهيم المجردة ، والثاني : معالجة المعلومات ويبدأ من الملاحظة التأملية وينتهي بالتجريب الفعال آذ يعد من أفضل أنواع التعليم بوصفه معالجة المعلومات ، وهو تعلم متصل أساسه الخبرة , وعملية ديناميكية تعمل على تكيف الفرد مع البيئة المحيطة به وتنمية التفكير الجانبي للطلاب في تعلم مهارة الضرب الساحق بالكرة الطائرة  .</w:t>
      </w:r>
    </w:p>
    <w:p w:rsidR="00A404FC" w:rsidRPr="00A404FC" w:rsidRDefault="00A404FC" w:rsidP="00A404FC">
      <w:pPr>
        <w:bidi/>
        <w:spacing w:after="0"/>
        <w:ind w:firstLine="720"/>
        <w:jc w:val="both"/>
        <w:rPr>
          <w:rFonts w:ascii="Simplified Arabic" w:eastAsia="Times New Roman" w:hAnsi="Simplified Arabic" w:cs="Simplified Arabic"/>
          <w:sz w:val="28"/>
          <w:szCs w:val="28"/>
          <w:rtl/>
        </w:rPr>
      </w:pPr>
      <w:r w:rsidRPr="00A404FC">
        <w:rPr>
          <w:rFonts w:ascii="Simplified Arabic" w:eastAsia="Times New Roman" w:hAnsi="Simplified Arabic" w:cs="Simplified Arabic"/>
          <w:sz w:val="28"/>
          <w:szCs w:val="28"/>
          <w:rtl/>
        </w:rPr>
        <w:t xml:space="preserve">والتفكير الجانبي هو الانتقال باتجاه جانبي من فكره لأخرى وبطرق متعددة في مقابل التفكير العمودي الذي يعتمد على تسلسلات جامدة وخطوات متتالية للإمام كل خطوة يمكن أن تبرر منطقيا ( </w:t>
      </w:r>
      <w:r w:rsidRPr="00A404FC">
        <w:rPr>
          <w:rFonts w:ascii="Simplified Arabic" w:eastAsia="Times New Roman" w:hAnsi="Simplified Arabic" w:cs="Simplified Arabic"/>
          <w:sz w:val="28"/>
          <w:szCs w:val="28"/>
          <w:rtl/>
        </w:rPr>
        <w:lastRenderedPageBreak/>
        <w:t xml:space="preserve">الكبيسي،1993) لقد اعتبر دي </w:t>
      </w:r>
      <w:proofErr w:type="spellStart"/>
      <w:r w:rsidRPr="00A404FC">
        <w:rPr>
          <w:rFonts w:ascii="Simplified Arabic" w:eastAsia="Times New Roman" w:hAnsi="Simplified Arabic" w:cs="Simplified Arabic"/>
          <w:sz w:val="28"/>
          <w:szCs w:val="28"/>
          <w:rtl/>
        </w:rPr>
        <w:t>بونو</w:t>
      </w:r>
      <w:proofErr w:type="spellEnd"/>
      <w:r w:rsidRPr="00A404FC">
        <w:rPr>
          <w:rFonts w:ascii="Simplified Arabic" w:eastAsia="Times New Roman" w:hAnsi="Simplified Arabic" w:cs="Simplified Arabic"/>
          <w:sz w:val="28"/>
          <w:szCs w:val="28"/>
          <w:rtl/>
        </w:rPr>
        <w:t xml:space="preserve"> التفكير الجانبي على انه نمط خاص من معالجة المعلومات ولابد أن يأخذ طريقه إلى جانب الطرق الأخرى في جمع المعلومات ويسعى التفكير الجانبي إلى تغيير الأفكار والمفاهيم والمدركات لتوليد مفاهيم ومدركات جديدة قابلة للتطبيق في المجالات التي تحتاج إلى تفكير والإعمال التي تقوم بها ما لم يمكن إن تتم بشكل أوتوماتيكي وروتين</w:t>
      </w:r>
      <w:r w:rsidRPr="00A404FC">
        <w:rPr>
          <w:rFonts w:ascii="Simplified Arabic" w:eastAsia="Times New Roman" w:hAnsi="Simplified Arabic" w:cs="Simplified Arabic" w:hint="cs"/>
          <w:sz w:val="28"/>
          <w:szCs w:val="28"/>
          <w:rtl/>
        </w:rPr>
        <w:t xml:space="preserve"> </w:t>
      </w:r>
      <w:r w:rsidRPr="00A404FC">
        <w:rPr>
          <w:rFonts w:ascii="Simplified Arabic" w:eastAsia="Times New Roman" w:hAnsi="Simplified Arabic" w:cs="Simplified Arabic"/>
          <w:sz w:val="28"/>
          <w:szCs w:val="28"/>
          <w:rtl/>
        </w:rPr>
        <w:t xml:space="preserve">حيث أن التفكير الجانبي نموذج جديد من التفكير يبحث في حل المشكلات بطرق غير منطقية وغير تقليدية ، حيث يهدف في الأساس إلى تغيير القوالب الفكرية الثابتة في عقولنا وإعادة بنائها من جديد ، فذلك الثبات من شأنه أن يجعل من العقل مجرد نظام تلقائي للقوالب الفكرية الموضوعة مسبقا ، أما التفكير الجانبي فيعمل على تقويض الأفكار القديمة التي تجاوزها الزمن وإعادة بناء كل ما تم تعلمه من معلومات . فالتفكير الجانبي يهدف إلى القضاء على نظام </w:t>
      </w:r>
      <w:proofErr w:type="spellStart"/>
      <w:r w:rsidRPr="00A404FC">
        <w:rPr>
          <w:rFonts w:ascii="Simplified Arabic" w:eastAsia="Times New Roman" w:hAnsi="Simplified Arabic" w:cs="Simplified Arabic"/>
          <w:sz w:val="28"/>
          <w:szCs w:val="28"/>
          <w:rtl/>
        </w:rPr>
        <w:t>التقولب</w:t>
      </w:r>
      <w:proofErr w:type="spellEnd"/>
      <w:r w:rsidRPr="00A404FC">
        <w:rPr>
          <w:rFonts w:ascii="Simplified Arabic" w:eastAsia="Times New Roman" w:hAnsi="Simplified Arabic" w:cs="Simplified Arabic"/>
          <w:sz w:val="28"/>
          <w:szCs w:val="28"/>
          <w:rtl/>
        </w:rPr>
        <w:t xml:space="preserve"> الفكري ، وجعل القوالب الفكرية في حالة من الديناميكية حتى تقود أفكار الفرد معرفته المستقبلية .</w:t>
      </w:r>
    </w:p>
    <w:p w:rsidR="00A404FC" w:rsidRPr="00A404FC" w:rsidRDefault="00A404FC" w:rsidP="00A404FC">
      <w:pPr>
        <w:bidi/>
        <w:spacing w:after="0"/>
        <w:ind w:firstLine="720"/>
        <w:jc w:val="both"/>
        <w:rPr>
          <w:rFonts w:ascii="Simplified Arabic" w:eastAsia="Times New Roman" w:hAnsi="Simplified Arabic" w:cs="Simplified Arabic"/>
          <w:sz w:val="28"/>
          <w:szCs w:val="28"/>
          <w:rtl/>
        </w:rPr>
      </w:pPr>
      <w:r w:rsidRPr="00A404FC">
        <w:rPr>
          <w:rFonts w:ascii="Simplified Arabic" w:eastAsia="Times New Roman" w:hAnsi="Simplified Arabic" w:cs="Simplified Arabic"/>
          <w:sz w:val="28"/>
          <w:szCs w:val="28"/>
          <w:rtl/>
        </w:rPr>
        <w:t>ومن هنا تكمن أهمية البحث في محاولة علمية تعليمية أولى باستخدام المجاميع التجريبية وفقا لنظرية كولب للتعرف على فاعليتها في تعلم مهارة الضرب الساحق بالكرة الطائرة بعد أن يتم تصنيفهم وفقا لرغباتهم وقدراتهم عن طريق استمارة صممت لهذا الغرض من اجل تسهيل عملية تعلم الطلاب بالشكل الذي يؤهلهم أن يحتفظوا بأداء المهارات  كذلك بناء مقياس التفكير الجانبي</w:t>
      </w:r>
      <w:r w:rsidRPr="00A404FC">
        <w:rPr>
          <w:rFonts w:ascii="Simplified Arabic" w:eastAsia="Times New Roman" w:hAnsi="Simplified Arabic" w:cs="Simplified Arabic" w:hint="cs"/>
          <w:sz w:val="28"/>
          <w:szCs w:val="28"/>
          <w:rtl/>
        </w:rPr>
        <w:t>.</w:t>
      </w:r>
    </w:p>
    <w:p w:rsidR="00A404FC" w:rsidRPr="00A404FC" w:rsidRDefault="00A404FC" w:rsidP="00A404FC">
      <w:pPr>
        <w:bidi/>
        <w:spacing w:line="223" w:lineRule="auto"/>
        <w:jc w:val="lowKashida"/>
        <w:rPr>
          <w:rFonts w:ascii="Simplified Arabic" w:eastAsia="Times New Roman" w:hAnsi="Simplified Arabic" w:cs="Simplified Arabic"/>
          <w:b/>
          <w:bCs/>
          <w:sz w:val="28"/>
          <w:szCs w:val="28"/>
          <w:rtl/>
          <w:lang w:bidi="ar-IQ"/>
        </w:rPr>
      </w:pPr>
      <w:r w:rsidRPr="00A404FC">
        <w:rPr>
          <w:rFonts w:ascii="Simplified Arabic" w:eastAsia="Times New Roman" w:hAnsi="Simplified Arabic" w:cs="Simplified Arabic"/>
          <w:b/>
          <w:bCs/>
          <w:sz w:val="28"/>
          <w:szCs w:val="28"/>
          <w:rtl/>
          <w:lang w:bidi="ar-IQ"/>
        </w:rPr>
        <w:t>1-2 مشكلة البحث :-</w:t>
      </w:r>
    </w:p>
    <w:p w:rsidR="00A404FC" w:rsidRPr="00A404FC" w:rsidRDefault="00A404FC" w:rsidP="00A404FC">
      <w:pPr>
        <w:bidi/>
        <w:spacing w:after="0"/>
        <w:jc w:val="both"/>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sz w:val="28"/>
          <w:szCs w:val="28"/>
          <w:rtl/>
          <w:lang w:bidi="ar-IQ"/>
        </w:rPr>
        <w:t xml:space="preserve">   إن التقدم العلمي الذي يشهده العالم في كل مجالات الحياة ناتج عن التطورات التي تحدث في الميدان التربوي ، ولكون حركة العلم متطورة ومستمرة وسريعة وذات تقدم سريع لذا وجب على العاملين في الميدان التربوي التنويع في الاستراتيجيات والنماذج والأساليب التدريسية لغرض أحداث تغيير ايجابي كماً ونوعاً لمواكبة التقدم السريع والمستمر في الميدان التربوي .</w:t>
      </w:r>
    </w:p>
    <w:p w:rsidR="00A404FC" w:rsidRPr="00A404FC" w:rsidRDefault="00A404FC" w:rsidP="00A404FC">
      <w:pPr>
        <w:bidi/>
        <w:spacing w:after="0"/>
        <w:jc w:val="both"/>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sz w:val="28"/>
          <w:szCs w:val="28"/>
          <w:rtl/>
          <w:lang w:bidi="ar-IQ"/>
        </w:rPr>
        <w:t xml:space="preserve">آذ تعد لعبة الكرة الطائرة واحدة من الألعاب التي يتضمنها المنهج التعليمي في المدارس ،ومن خلال ملاحظة الباحث للعملية التعليمية في المدارس الإعدادية كونه مدرسا لهذه المرحلة تستخدم فيها الأساليب التقليدية في التدريس وان هذه الطرق التقليدية لا تعطي للمتعلم الدور الكبير في تعلم المهارات بصورة جيدة وان استخدام الاستراتيجيات والنماذج الحديثة في التدريس يؤدي إلى التطور في عملية التعلم حيث تعطي </w:t>
      </w:r>
      <w:r w:rsidRPr="00A404FC">
        <w:rPr>
          <w:rFonts w:ascii="Simplified Arabic" w:eastAsia="Times New Roman" w:hAnsi="Simplified Arabic" w:cs="Simplified Arabic"/>
          <w:sz w:val="28"/>
          <w:szCs w:val="28"/>
          <w:rtl/>
          <w:lang w:bidi="ar-IQ"/>
        </w:rPr>
        <w:lastRenderedPageBreak/>
        <w:t>للطالب الدور الأساسي والفعال في عملية التعلم من حيث التفكير والإبداع وخلق روح المنافسة ،لذا بات من الضروري استخدام استراتيجيات ونماذج تدريسية مناسبة لتنمية أداء بعض المهارات الخاصة بالكرة الطائرة وهي مهارة الضرب الساحق ، آذ ارتأى الباحث استعمال نموذج كولب وتأثيره في تنمية التفكير الجانبي وتعلم مهارة الضرب الساحق للطلاب والابتعاد عن الطرق والأساليب التقليدية المعطاة التي لا تتناسب مع الاستراتيجيات الحديثة في التعليم والارتقاء بالمستويات العليا للطلاب.</w:t>
      </w:r>
    </w:p>
    <w:p w:rsidR="00A404FC" w:rsidRPr="00A404FC" w:rsidRDefault="00A404FC" w:rsidP="00A404FC">
      <w:pPr>
        <w:bidi/>
        <w:spacing w:line="223" w:lineRule="auto"/>
        <w:jc w:val="lowKashida"/>
        <w:rPr>
          <w:rFonts w:ascii="Simplified Arabic" w:eastAsia="Times New Roman" w:hAnsi="Simplified Arabic" w:cs="Simplified Arabic"/>
          <w:b/>
          <w:bCs/>
          <w:sz w:val="28"/>
          <w:szCs w:val="28"/>
          <w:rtl/>
          <w:lang w:bidi="ar-IQ"/>
        </w:rPr>
      </w:pPr>
      <w:r w:rsidRPr="00A404FC">
        <w:rPr>
          <w:rFonts w:ascii="Simplified Arabic" w:eastAsia="Times New Roman" w:hAnsi="Simplified Arabic" w:cs="Simplified Arabic"/>
          <w:b/>
          <w:bCs/>
          <w:sz w:val="28"/>
          <w:szCs w:val="28"/>
          <w:rtl/>
          <w:lang w:bidi="ar-IQ"/>
        </w:rPr>
        <w:t>1-3 أهداف البحث :-</w:t>
      </w:r>
    </w:p>
    <w:p w:rsidR="00A404FC" w:rsidRPr="00A404FC" w:rsidRDefault="00A404FC" w:rsidP="00A404FC">
      <w:pPr>
        <w:numPr>
          <w:ilvl w:val="0"/>
          <w:numId w:val="25"/>
        </w:numPr>
        <w:bidi/>
        <w:spacing w:after="0"/>
        <w:jc w:val="both"/>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sz w:val="28"/>
          <w:szCs w:val="28"/>
          <w:rtl/>
          <w:lang w:bidi="ar-IQ"/>
        </w:rPr>
        <w:t>أعداد منهج تعليمي على ضوء نموذج كولب  في تعلم مهارة الضرب الساحق للطلاب .</w:t>
      </w:r>
    </w:p>
    <w:p w:rsidR="00A404FC" w:rsidRPr="00A404FC" w:rsidRDefault="00A404FC" w:rsidP="00A404FC">
      <w:pPr>
        <w:numPr>
          <w:ilvl w:val="0"/>
          <w:numId w:val="25"/>
        </w:numPr>
        <w:bidi/>
        <w:spacing w:after="0"/>
        <w:jc w:val="both"/>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sz w:val="28"/>
          <w:szCs w:val="28"/>
          <w:rtl/>
          <w:lang w:bidi="ar-IQ"/>
        </w:rPr>
        <w:t>التعرف على تأثير المنهج التعليمي في نموذج كولب في تعلم مهارة الضرب الساحق للطلاب .</w:t>
      </w:r>
    </w:p>
    <w:p w:rsidR="00A404FC" w:rsidRPr="00A404FC" w:rsidRDefault="00A404FC" w:rsidP="00A404FC">
      <w:pPr>
        <w:bidi/>
        <w:spacing w:after="0"/>
        <w:jc w:val="lowKashida"/>
        <w:rPr>
          <w:rFonts w:ascii="Simplified Arabic" w:eastAsia="Times New Roman" w:hAnsi="Simplified Arabic" w:cs="Simplified Arabic"/>
          <w:b/>
          <w:bCs/>
          <w:sz w:val="28"/>
          <w:szCs w:val="28"/>
          <w:rtl/>
          <w:lang w:bidi="ar-IQ"/>
        </w:rPr>
      </w:pPr>
      <w:r w:rsidRPr="00A404FC">
        <w:rPr>
          <w:rFonts w:ascii="Simplified Arabic" w:eastAsia="Times New Roman" w:hAnsi="Simplified Arabic" w:cs="Simplified Arabic"/>
          <w:b/>
          <w:bCs/>
          <w:sz w:val="28"/>
          <w:szCs w:val="28"/>
          <w:rtl/>
          <w:lang w:bidi="ar-IQ"/>
        </w:rPr>
        <w:t>1-4 فروض البحث :-</w:t>
      </w:r>
    </w:p>
    <w:p w:rsidR="00A404FC" w:rsidRPr="00A404FC" w:rsidRDefault="00A404FC" w:rsidP="00A404FC">
      <w:pPr>
        <w:bidi/>
        <w:spacing w:after="0"/>
        <w:jc w:val="both"/>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sz w:val="28"/>
          <w:szCs w:val="28"/>
          <w:rtl/>
          <w:lang w:bidi="ar-IQ"/>
        </w:rPr>
        <w:t xml:space="preserve">1-توجد فروق ذات دلالة إحصائية في الاختبار القبلي و </w:t>
      </w:r>
      <w:proofErr w:type="spellStart"/>
      <w:r w:rsidRPr="00A404FC">
        <w:rPr>
          <w:rFonts w:ascii="Simplified Arabic" w:eastAsia="Times New Roman" w:hAnsi="Simplified Arabic" w:cs="Simplified Arabic"/>
          <w:sz w:val="28"/>
          <w:szCs w:val="28"/>
          <w:rtl/>
          <w:lang w:bidi="ar-IQ"/>
        </w:rPr>
        <w:t>ألبعدي</w:t>
      </w:r>
      <w:proofErr w:type="spellEnd"/>
      <w:r w:rsidRPr="00A404FC">
        <w:rPr>
          <w:rFonts w:ascii="Simplified Arabic" w:eastAsia="Times New Roman" w:hAnsi="Simplified Arabic" w:cs="Simplified Arabic"/>
          <w:sz w:val="28"/>
          <w:szCs w:val="28"/>
          <w:rtl/>
          <w:lang w:bidi="ar-IQ"/>
        </w:rPr>
        <w:t xml:space="preserve"> للمجموعتين التجريبية والضابطة في مستوى أداء مهارة الضرب الساحق ولصالح الاختبار </w:t>
      </w:r>
      <w:proofErr w:type="spellStart"/>
      <w:r w:rsidRPr="00A404FC">
        <w:rPr>
          <w:rFonts w:ascii="Simplified Arabic" w:eastAsia="Times New Roman" w:hAnsi="Simplified Arabic" w:cs="Simplified Arabic"/>
          <w:sz w:val="28"/>
          <w:szCs w:val="28"/>
          <w:rtl/>
          <w:lang w:bidi="ar-IQ"/>
        </w:rPr>
        <w:t>ألبعدي</w:t>
      </w:r>
      <w:proofErr w:type="spellEnd"/>
      <w:r w:rsidRPr="00A404FC">
        <w:rPr>
          <w:rFonts w:ascii="Simplified Arabic" w:eastAsia="Times New Roman" w:hAnsi="Simplified Arabic" w:cs="Simplified Arabic"/>
          <w:sz w:val="28"/>
          <w:szCs w:val="28"/>
          <w:rtl/>
          <w:lang w:bidi="ar-IQ"/>
        </w:rPr>
        <w:t>.</w:t>
      </w:r>
    </w:p>
    <w:p w:rsidR="00A404FC" w:rsidRPr="00A404FC" w:rsidRDefault="00A404FC" w:rsidP="00A404FC">
      <w:pPr>
        <w:bidi/>
        <w:spacing w:after="0"/>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sz w:val="28"/>
          <w:szCs w:val="28"/>
          <w:rtl/>
          <w:lang w:bidi="ar-IQ"/>
        </w:rPr>
        <w:t>2-توجد فروق ذات دلالة إحصائية للمنهج التعليمي في نموذج كولب  وتعلم مهارة الضرب الساحق للطلاب ولصالح المجموعة التجريبية.</w:t>
      </w:r>
    </w:p>
    <w:p w:rsidR="00A404FC" w:rsidRPr="00A404FC" w:rsidRDefault="00A404FC" w:rsidP="00A404FC">
      <w:pPr>
        <w:bidi/>
        <w:spacing w:after="0"/>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sz w:val="28"/>
          <w:szCs w:val="28"/>
          <w:rtl/>
          <w:lang w:bidi="ar-IQ"/>
        </w:rPr>
        <w:t>3-ان لاستعمال المنهج التعليمي في نموذج كولب تأثير ايجابي في تنمية التفكير الجانبي وتعلم مهارة الضرب الساحق للطلاب.</w:t>
      </w:r>
    </w:p>
    <w:p w:rsidR="00A404FC" w:rsidRPr="00A404FC" w:rsidRDefault="00A404FC" w:rsidP="00A404FC">
      <w:pPr>
        <w:bidi/>
        <w:spacing w:after="0"/>
        <w:ind w:left="360"/>
        <w:contextualSpacing/>
        <w:jc w:val="lowKashida"/>
        <w:rPr>
          <w:rFonts w:ascii="Simplified Arabic" w:eastAsia="Times New Roman" w:hAnsi="Simplified Arabic" w:cs="Simplified Arabic"/>
          <w:b/>
          <w:bCs/>
          <w:sz w:val="28"/>
          <w:szCs w:val="28"/>
          <w:lang w:bidi="ar-IQ"/>
        </w:rPr>
      </w:pPr>
      <w:r w:rsidRPr="00A404FC">
        <w:rPr>
          <w:rFonts w:ascii="Simplified Arabic" w:eastAsia="Times New Roman" w:hAnsi="Simplified Arabic" w:cs="Simplified Arabic"/>
          <w:b/>
          <w:bCs/>
          <w:sz w:val="28"/>
          <w:szCs w:val="28"/>
          <w:rtl/>
          <w:lang w:bidi="ar-IQ"/>
        </w:rPr>
        <w:t>1-5 مجالات البحث:</w:t>
      </w:r>
    </w:p>
    <w:p w:rsidR="00A404FC" w:rsidRPr="00A404FC" w:rsidRDefault="00A404FC" w:rsidP="00A404FC">
      <w:pPr>
        <w:bidi/>
        <w:spacing w:after="0"/>
        <w:jc w:val="lowKashida"/>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b/>
          <w:bCs/>
          <w:sz w:val="28"/>
          <w:szCs w:val="28"/>
          <w:rtl/>
          <w:lang w:bidi="ar-IQ"/>
        </w:rPr>
        <w:t>المجال البشري:</w:t>
      </w:r>
      <w:r w:rsidRPr="00A404FC">
        <w:rPr>
          <w:rFonts w:ascii="Simplified Arabic" w:eastAsia="Times New Roman" w:hAnsi="Simplified Arabic" w:cs="Simplified Arabic"/>
          <w:sz w:val="28"/>
          <w:szCs w:val="28"/>
          <w:rtl/>
          <w:lang w:bidi="ar-IQ"/>
        </w:rPr>
        <w:t xml:space="preserve">  طلاب ثانوية الصلاحية للبنين / محافظة الديوانية </w:t>
      </w:r>
    </w:p>
    <w:p w:rsidR="00A404FC" w:rsidRPr="00A404FC" w:rsidRDefault="00A404FC" w:rsidP="00A404FC">
      <w:pPr>
        <w:bidi/>
        <w:spacing w:after="0"/>
        <w:jc w:val="lowKashida"/>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b/>
          <w:bCs/>
          <w:sz w:val="28"/>
          <w:szCs w:val="28"/>
          <w:rtl/>
          <w:lang w:bidi="ar-IQ"/>
        </w:rPr>
        <w:t>المجال ألزماني :</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من 1/ 2/ 2024 الى 12/ 5/ 2024</w:t>
      </w:r>
    </w:p>
    <w:p w:rsidR="00A404FC" w:rsidRPr="00A404FC" w:rsidRDefault="00A404FC" w:rsidP="00A404FC">
      <w:pPr>
        <w:bidi/>
        <w:spacing w:after="0"/>
        <w:jc w:val="lowKashida"/>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b/>
          <w:bCs/>
          <w:sz w:val="28"/>
          <w:szCs w:val="28"/>
          <w:rtl/>
          <w:lang w:bidi="ar-IQ"/>
        </w:rPr>
        <w:t>المجال المكاني :</w:t>
      </w:r>
      <w:r w:rsidRPr="00A404FC">
        <w:rPr>
          <w:rFonts w:ascii="Simplified Arabic" w:eastAsia="Times New Roman" w:hAnsi="Simplified Arabic" w:cs="Simplified Arabic"/>
          <w:sz w:val="28"/>
          <w:szCs w:val="28"/>
          <w:rtl/>
          <w:lang w:bidi="ar-IQ"/>
        </w:rPr>
        <w:t xml:space="preserve">  الساحة الرياضية في ثانوية الصلاحية للبنين.</w:t>
      </w:r>
    </w:p>
    <w:p w:rsidR="00A404FC" w:rsidRPr="00A404FC" w:rsidRDefault="00A404FC" w:rsidP="00A404FC">
      <w:pPr>
        <w:bidi/>
        <w:spacing w:after="0"/>
        <w:jc w:val="lowKashida"/>
        <w:rPr>
          <w:rFonts w:ascii="Simplified Arabic" w:eastAsia="Times New Roman" w:hAnsi="Simplified Arabic" w:cs="Simplified Arabic"/>
          <w:b/>
          <w:bCs/>
          <w:sz w:val="28"/>
          <w:szCs w:val="28"/>
          <w:rtl/>
          <w:lang w:bidi="ar-IQ"/>
        </w:rPr>
      </w:pPr>
      <w:r w:rsidRPr="00A404FC">
        <w:rPr>
          <w:rFonts w:ascii="Simplified Arabic" w:eastAsia="Times New Roman" w:hAnsi="Simplified Arabic" w:cs="Simplified Arabic"/>
          <w:b/>
          <w:bCs/>
          <w:sz w:val="28"/>
          <w:szCs w:val="28"/>
          <w:rtl/>
          <w:lang w:bidi="ar-IQ"/>
        </w:rPr>
        <w:t xml:space="preserve">1-6 تحديد المصطلحات : </w:t>
      </w:r>
    </w:p>
    <w:p w:rsidR="00A404FC" w:rsidRPr="00A404FC" w:rsidRDefault="00A404FC" w:rsidP="00A404FC">
      <w:pPr>
        <w:bidi/>
        <w:jc w:val="lowKashida"/>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b/>
          <w:bCs/>
          <w:sz w:val="28"/>
          <w:szCs w:val="28"/>
          <w:rtl/>
          <w:lang w:bidi="ar-IQ"/>
        </w:rPr>
        <w:t>انموذج كولب :</w:t>
      </w:r>
      <w:r w:rsidRPr="00A404FC">
        <w:rPr>
          <w:rFonts w:ascii="Simplified Arabic" w:eastAsia="Times New Roman" w:hAnsi="Simplified Arabic" w:cs="Simplified Arabic" w:hint="cs"/>
          <w:sz w:val="28"/>
          <w:szCs w:val="28"/>
          <w:rtl/>
          <w:lang w:bidi="ar-IQ"/>
        </w:rPr>
        <w:t xml:space="preserve">وهو انموذج تدريسي يعمل على تفسير العملية التعليمية , اذ يقوم هذا الانموذج بعمله على مبدأ التعلم التجريبي , والذي يؤمن بأن عملية التعلم تتكون من بعدين اساسيين , الاول يكمن في ادراك </w:t>
      </w:r>
      <w:r w:rsidRPr="00A404FC">
        <w:rPr>
          <w:rFonts w:ascii="Simplified Arabic" w:eastAsia="Times New Roman" w:hAnsi="Simplified Arabic" w:cs="Simplified Arabic" w:hint="cs"/>
          <w:sz w:val="28"/>
          <w:szCs w:val="28"/>
          <w:rtl/>
          <w:lang w:bidi="ar-IQ"/>
        </w:rPr>
        <w:lastRenderedPageBreak/>
        <w:t xml:space="preserve">المعلومات , اذ يبدأ من الخبرات الحسية وينتهي بالمفاهيم المجردة , اما البعد الثاني يكمن في معالجة المعلومات من التأمل والملاحظة الى التجريب والاداء الفعال ( صالح : 2010: 163) . </w:t>
      </w:r>
    </w:p>
    <w:p w:rsidR="00A404FC" w:rsidRPr="00A404FC" w:rsidRDefault="00A404FC" w:rsidP="00A404FC">
      <w:pPr>
        <w:bidi/>
        <w:jc w:val="lowKashida"/>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b/>
          <w:bCs/>
          <w:sz w:val="28"/>
          <w:szCs w:val="28"/>
          <w:rtl/>
          <w:lang w:bidi="ar-IQ"/>
        </w:rPr>
        <w:t>التفكير الجانبي :</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 xml:space="preserve">هو استعمال الفرد لديناميكيات تفكير تميز به تفكيره بالبحث والانطلاق بمساحة واسعة من الحرية , وفي اتجاهات وزوايا متعددة , دون السير باتجاه واحد في حل المشكلات , كذلك يركز هذا التفكير على تبني واستنباط طرق جديدة لرؤية الاشياء وتحليلها تحليلاً منطقيا يعمل على الحصول على صورة واضحة ودقيقة لها ( الكبيسي  : 2013: 100) </w:t>
      </w:r>
    </w:p>
    <w:p w:rsidR="00A404FC" w:rsidRPr="00A404FC" w:rsidRDefault="00A404FC" w:rsidP="00A404FC">
      <w:pPr>
        <w:bidi/>
        <w:spacing w:after="0"/>
        <w:jc w:val="lowKashida"/>
        <w:rPr>
          <w:rFonts w:ascii="Simplified Arabic" w:eastAsia="Times New Roman" w:hAnsi="Simplified Arabic" w:cs="Simplified Arabic"/>
          <w:b/>
          <w:bCs/>
          <w:sz w:val="28"/>
          <w:szCs w:val="28"/>
        </w:rPr>
      </w:pPr>
      <w:r w:rsidRPr="00A404FC">
        <w:rPr>
          <w:rFonts w:ascii="Simplified Arabic" w:eastAsia="Times New Roman" w:hAnsi="Simplified Arabic" w:cs="Simplified Arabic" w:hint="cs"/>
          <w:b/>
          <w:bCs/>
          <w:sz w:val="28"/>
          <w:szCs w:val="28"/>
          <w:rtl/>
        </w:rPr>
        <w:t>2</w:t>
      </w:r>
      <w:r w:rsidRPr="00A404FC">
        <w:rPr>
          <w:rFonts w:ascii="Simplified Arabic" w:eastAsia="Times New Roman" w:hAnsi="Simplified Arabic" w:cs="Simplified Arabic"/>
          <w:b/>
          <w:bCs/>
          <w:sz w:val="28"/>
          <w:szCs w:val="28"/>
          <w:rtl/>
        </w:rPr>
        <w:t>- منهجية البحث وإجراءاته الميدانية:</w:t>
      </w:r>
    </w:p>
    <w:p w:rsidR="00A404FC" w:rsidRPr="00A404FC" w:rsidRDefault="00A404FC" w:rsidP="00A404FC">
      <w:pPr>
        <w:bidi/>
        <w:spacing w:after="0"/>
        <w:jc w:val="lowKashida"/>
        <w:rPr>
          <w:rFonts w:ascii="Simplified Arabic" w:eastAsia="Times New Roman" w:hAnsi="Simplified Arabic" w:cs="Simplified Arabic"/>
          <w:b/>
          <w:bCs/>
          <w:sz w:val="28"/>
          <w:szCs w:val="28"/>
          <w:rtl/>
        </w:rPr>
      </w:pPr>
      <w:r w:rsidRPr="00A404FC">
        <w:rPr>
          <w:rFonts w:ascii="Simplified Arabic" w:eastAsia="Times New Roman" w:hAnsi="Simplified Arabic" w:cs="Simplified Arabic" w:hint="cs"/>
          <w:b/>
          <w:bCs/>
          <w:sz w:val="28"/>
          <w:szCs w:val="28"/>
          <w:rtl/>
        </w:rPr>
        <w:t>2</w:t>
      </w:r>
      <w:r w:rsidRPr="00A404FC">
        <w:rPr>
          <w:rFonts w:ascii="Simplified Arabic" w:eastAsia="Times New Roman" w:hAnsi="Simplified Arabic" w:cs="Simplified Arabic"/>
          <w:b/>
          <w:bCs/>
          <w:sz w:val="28"/>
          <w:szCs w:val="28"/>
          <w:rtl/>
        </w:rPr>
        <w:t xml:space="preserve">-1منهج البحث: </w:t>
      </w:r>
    </w:p>
    <w:p w:rsidR="00A404FC" w:rsidRPr="00A404FC" w:rsidRDefault="00A404FC" w:rsidP="00A404FC">
      <w:pPr>
        <w:bidi/>
        <w:spacing w:after="0"/>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hint="cs"/>
          <w:sz w:val="28"/>
          <w:szCs w:val="28"/>
          <w:rtl/>
          <w:lang w:bidi="ar-IQ"/>
        </w:rPr>
        <w:t xml:space="preserve">يستخدم الباحث المنهج التجريبي  بتصميم المجموعتين الضابطة والتجريبية , وبالاختبارات القبلية والبعدية و, وذلك لملائمة هذا المنهج اهداف البحث وعينته ويعد المنهج المناسب للبحث , </w:t>
      </w:r>
      <w:r w:rsidRPr="00A404FC">
        <w:rPr>
          <w:rFonts w:ascii="Simplified Arabic" w:eastAsia="Times New Roman" w:hAnsi="Simplified Arabic" w:cs="Simplified Arabic" w:hint="eastAsia"/>
          <w:sz w:val="28"/>
          <w:szCs w:val="28"/>
          <w:rtl/>
          <w:lang w:bidi="ar-IQ"/>
        </w:rPr>
        <w:t>يعد</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المنهج</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المتخذ</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في</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كتابة</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البحوث</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هو</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الركيزة</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الاساس</w:t>
      </w:r>
      <w:r w:rsidRPr="00A404FC">
        <w:rPr>
          <w:rFonts w:ascii="Simplified Arabic" w:eastAsia="Times New Roman" w:hAnsi="Simplified Arabic" w:cs="Simplified Arabic"/>
          <w:sz w:val="28"/>
          <w:szCs w:val="28"/>
          <w:rtl/>
          <w:lang w:bidi="ar-IQ"/>
        </w:rPr>
        <w:t xml:space="preserve"> , </w:t>
      </w:r>
      <w:r w:rsidRPr="00A404FC">
        <w:rPr>
          <w:rFonts w:ascii="Simplified Arabic" w:eastAsia="Times New Roman" w:hAnsi="Simplified Arabic" w:cs="Simplified Arabic" w:hint="eastAsia"/>
          <w:sz w:val="28"/>
          <w:szCs w:val="28"/>
          <w:rtl/>
          <w:lang w:bidi="ar-IQ"/>
        </w:rPr>
        <w:t>لذا</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على</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الباحث</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ان</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يختار</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المنهج</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الذي</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يناسب</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طبيعة</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واهداف</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eastAsia"/>
          <w:sz w:val="28"/>
          <w:szCs w:val="28"/>
          <w:rtl/>
          <w:lang w:bidi="ar-IQ"/>
        </w:rPr>
        <w:t>بحثه</w:t>
      </w:r>
      <w:r w:rsidRPr="00A404FC">
        <w:rPr>
          <w:rFonts w:ascii="Simplified Arabic" w:eastAsia="Times New Roman" w:hAnsi="Simplified Arabic" w:cs="Simplified Arabic"/>
          <w:sz w:val="28"/>
          <w:szCs w:val="28"/>
          <w:rtl/>
          <w:lang w:bidi="ar-IQ"/>
        </w:rPr>
        <w:t>.</w:t>
      </w:r>
    </w:p>
    <w:p w:rsidR="00A404FC" w:rsidRPr="00A404FC" w:rsidRDefault="00A404FC" w:rsidP="00A404FC">
      <w:pPr>
        <w:bidi/>
        <w:spacing w:after="0"/>
        <w:jc w:val="lowKashida"/>
        <w:rPr>
          <w:rFonts w:ascii="Simplified Arabic" w:eastAsia="Times New Roman" w:hAnsi="Simplified Arabic" w:cs="Simplified Arabic"/>
          <w:b/>
          <w:bCs/>
          <w:sz w:val="28"/>
          <w:szCs w:val="28"/>
          <w:rtl/>
        </w:rPr>
      </w:pPr>
      <w:r w:rsidRPr="00A404FC">
        <w:rPr>
          <w:rFonts w:ascii="Simplified Arabic" w:eastAsia="Times New Roman" w:hAnsi="Simplified Arabic" w:cs="Simplified Arabic" w:hint="cs"/>
          <w:b/>
          <w:bCs/>
          <w:sz w:val="28"/>
          <w:szCs w:val="28"/>
          <w:rtl/>
        </w:rPr>
        <w:t>2</w:t>
      </w:r>
      <w:r w:rsidRPr="00A404FC">
        <w:rPr>
          <w:rFonts w:ascii="Simplified Arabic" w:eastAsia="Times New Roman" w:hAnsi="Simplified Arabic" w:cs="Simplified Arabic"/>
          <w:b/>
          <w:bCs/>
          <w:sz w:val="28"/>
          <w:szCs w:val="28"/>
          <w:rtl/>
        </w:rPr>
        <w:t>-2مجتمع البحث</w:t>
      </w:r>
      <w:r w:rsidRPr="00A404FC">
        <w:rPr>
          <w:rFonts w:ascii="Simplified Arabic" w:eastAsia="Times New Roman" w:hAnsi="Simplified Arabic" w:cs="Simplified Arabic" w:hint="cs"/>
          <w:b/>
          <w:bCs/>
          <w:sz w:val="28"/>
          <w:szCs w:val="28"/>
          <w:rtl/>
        </w:rPr>
        <w:t xml:space="preserve"> وعينته </w:t>
      </w:r>
      <w:r w:rsidRPr="00A404FC">
        <w:rPr>
          <w:rFonts w:ascii="Simplified Arabic" w:eastAsia="Times New Roman" w:hAnsi="Simplified Arabic" w:cs="Simplified Arabic"/>
          <w:b/>
          <w:bCs/>
          <w:sz w:val="28"/>
          <w:szCs w:val="28"/>
          <w:rtl/>
        </w:rPr>
        <w:t xml:space="preserve"> :</w:t>
      </w:r>
    </w:p>
    <w:p w:rsidR="00A404FC" w:rsidRPr="00A404FC" w:rsidRDefault="00A404FC" w:rsidP="00A404FC">
      <w:pPr>
        <w:bidi/>
        <w:spacing w:after="0"/>
        <w:ind w:firstLine="720"/>
        <w:jc w:val="lowKashida"/>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hint="cs"/>
          <w:sz w:val="28"/>
          <w:szCs w:val="28"/>
          <w:rtl/>
          <w:lang w:bidi="ar-IQ"/>
        </w:rPr>
        <w:t xml:space="preserve">تم اختيار مجتمع البحث من قبل الباحث بالطريقة العمدية وهم طلاب الصف الخامس اعدادي في اعدادية العزة للبنين , والذي كان عددهم الكلي يبلغ (200 ) طالباً مقسمين الى خمسة شعب ( أ- ب-ج-د-هـ) وكل شعبة (40) طالب  , اذ تم اختيار العينة من بينهم وبالطريقة العشوائية من خلال اجراء الباحث للقرعة في عملية الاختيار , اذ بلغ عدد العينة المختارة ( 90) طالباً , تقسم هذا العدد الى عدة تقسيمات ,العينة الاستطلاعية وقد بلغ عددها (10) طلاب ,  المجموعة الضابطة وعددها ( 40) طالباً وهم شعبة (أ)  , والمجموعة التجريبية وكان عددها (ب) طالبا وهم شعبة (ب) , وكما موضح في الجدول (1) </w:t>
      </w:r>
    </w:p>
    <w:p w:rsidR="00A404FC" w:rsidRPr="00A404FC" w:rsidRDefault="00A404FC" w:rsidP="00A404FC">
      <w:pPr>
        <w:bidi/>
        <w:spacing w:after="0"/>
        <w:jc w:val="center"/>
        <w:rPr>
          <w:rFonts w:ascii="Simplified Arabic" w:eastAsia="Calibri" w:hAnsi="Simplified Arabic" w:cs="Simplified Arabic"/>
          <w:b/>
          <w:bCs/>
          <w:sz w:val="24"/>
          <w:szCs w:val="24"/>
          <w:rtl/>
          <w:lang w:bidi="ar-IQ"/>
        </w:rPr>
      </w:pPr>
      <w:r w:rsidRPr="00A404FC">
        <w:rPr>
          <w:rFonts w:ascii="Simplified Arabic" w:eastAsia="Calibri" w:hAnsi="Simplified Arabic" w:cs="Simplified Arabic"/>
          <w:b/>
          <w:bCs/>
          <w:sz w:val="24"/>
          <w:szCs w:val="24"/>
          <w:rtl/>
          <w:lang w:bidi="ar-IQ"/>
        </w:rPr>
        <w:t>جدول (1)</w:t>
      </w:r>
    </w:p>
    <w:p w:rsidR="00A404FC" w:rsidRPr="00A404FC" w:rsidRDefault="00A404FC" w:rsidP="00A404FC">
      <w:pPr>
        <w:bidi/>
        <w:spacing w:after="0"/>
        <w:jc w:val="center"/>
        <w:rPr>
          <w:rFonts w:ascii="Simplified Arabic" w:eastAsia="Calibri" w:hAnsi="Simplified Arabic" w:cs="Simplified Arabic"/>
          <w:b/>
          <w:bCs/>
          <w:sz w:val="24"/>
          <w:szCs w:val="24"/>
          <w:rtl/>
          <w:lang w:bidi="ar-IQ"/>
        </w:rPr>
      </w:pPr>
      <w:r w:rsidRPr="00A404FC">
        <w:rPr>
          <w:rFonts w:ascii="Simplified Arabic" w:eastAsia="Calibri" w:hAnsi="Simplified Arabic" w:cs="Simplified Arabic"/>
          <w:b/>
          <w:bCs/>
          <w:sz w:val="24"/>
          <w:szCs w:val="24"/>
          <w:rtl/>
          <w:lang w:bidi="ar-IQ"/>
        </w:rPr>
        <w:t>توزيع عينة البحث والنسبة المئوية لها</w:t>
      </w:r>
    </w:p>
    <w:tbl>
      <w:tblPr>
        <w:tblStyle w:val="500"/>
        <w:bidiVisual/>
        <w:tblW w:w="9215" w:type="dxa"/>
        <w:jc w:val="center"/>
        <w:tblInd w:w="-375" w:type="dxa"/>
        <w:tblLayout w:type="fixed"/>
        <w:tblLook w:val="04A0" w:firstRow="1" w:lastRow="0" w:firstColumn="1" w:lastColumn="0" w:noHBand="0" w:noVBand="1"/>
      </w:tblPr>
      <w:tblGrid>
        <w:gridCol w:w="1134"/>
        <w:gridCol w:w="709"/>
        <w:gridCol w:w="850"/>
        <w:gridCol w:w="709"/>
        <w:gridCol w:w="851"/>
        <w:gridCol w:w="708"/>
        <w:gridCol w:w="993"/>
        <w:gridCol w:w="708"/>
        <w:gridCol w:w="984"/>
        <w:gridCol w:w="9"/>
        <w:gridCol w:w="708"/>
        <w:gridCol w:w="852"/>
      </w:tblGrid>
      <w:tr w:rsidR="00A404FC" w:rsidRPr="00A404FC" w:rsidTr="00A404FC">
        <w:trPr>
          <w:trHeight w:val="285"/>
          <w:jc w:val="center"/>
        </w:trPr>
        <w:tc>
          <w:tcPr>
            <w:tcW w:w="1134" w:type="dxa"/>
            <w:vMerge w:val="restart"/>
            <w:shd w:val="clear" w:color="auto" w:fill="D6E3BC" w:themeFill="accent3" w:themeFillTint="66"/>
          </w:tcPr>
          <w:p w:rsidR="00A404FC" w:rsidRPr="00A404FC" w:rsidRDefault="00A404FC" w:rsidP="00A404FC">
            <w:pPr>
              <w:bidi/>
              <w:rPr>
                <w:rFonts w:ascii="Arial" w:hAnsi="Arial"/>
                <w:b/>
                <w:bCs/>
                <w:sz w:val="20"/>
                <w:szCs w:val="20"/>
                <w:rtl/>
                <w:lang w:bidi="ar-IQ"/>
              </w:rPr>
            </w:pPr>
          </w:p>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عينة البحث</w:t>
            </w:r>
          </w:p>
        </w:tc>
        <w:tc>
          <w:tcPr>
            <w:tcW w:w="1559" w:type="dxa"/>
            <w:gridSpan w:val="2"/>
            <w:shd w:val="clear" w:color="auto" w:fill="E5B8B7" w:themeFill="accent2" w:themeFillTint="66"/>
          </w:tcPr>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 xml:space="preserve">المجتمع الكلي </w:t>
            </w:r>
          </w:p>
        </w:tc>
        <w:tc>
          <w:tcPr>
            <w:tcW w:w="1560" w:type="dxa"/>
            <w:gridSpan w:val="2"/>
            <w:shd w:val="clear" w:color="auto" w:fill="E5B8B7" w:themeFill="accent2" w:themeFillTint="66"/>
          </w:tcPr>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 xml:space="preserve">عينة الاستطلاع </w:t>
            </w:r>
          </w:p>
        </w:tc>
        <w:tc>
          <w:tcPr>
            <w:tcW w:w="1701" w:type="dxa"/>
            <w:gridSpan w:val="2"/>
            <w:shd w:val="clear" w:color="auto" w:fill="E5B8B7" w:themeFill="accent2" w:themeFillTint="66"/>
          </w:tcPr>
          <w:p w:rsidR="00A404FC" w:rsidRPr="00A404FC" w:rsidRDefault="00A404FC" w:rsidP="00A404FC">
            <w:pPr>
              <w:bidi/>
              <w:jc w:val="center"/>
              <w:rPr>
                <w:rFonts w:ascii="Arial" w:hAnsi="Arial"/>
                <w:b/>
                <w:bCs/>
                <w:sz w:val="20"/>
                <w:szCs w:val="20"/>
                <w:rtl/>
                <w:lang w:bidi="ar-IQ"/>
              </w:rPr>
            </w:pPr>
            <w:r w:rsidRPr="00A404FC">
              <w:rPr>
                <w:rFonts w:ascii="Arial" w:hAnsi="Arial"/>
                <w:b/>
                <w:bCs/>
                <w:sz w:val="20"/>
                <w:szCs w:val="20"/>
                <w:rtl/>
                <w:lang w:bidi="ar-IQ"/>
              </w:rPr>
              <w:t>الضابطة</w:t>
            </w:r>
          </w:p>
        </w:tc>
        <w:tc>
          <w:tcPr>
            <w:tcW w:w="1692" w:type="dxa"/>
            <w:gridSpan w:val="2"/>
            <w:shd w:val="clear" w:color="auto" w:fill="E5B8B7" w:themeFill="accent2" w:themeFillTint="66"/>
          </w:tcPr>
          <w:p w:rsidR="00A404FC" w:rsidRPr="00A404FC" w:rsidRDefault="00A404FC" w:rsidP="00A404FC">
            <w:pPr>
              <w:bidi/>
              <w:jc w:val="center"/>
              <w:rPr>
                <w:rFonts w:ascii="Arial" w:hAnsi="Arial"/>
                <w:b/>
                <w:bCs/>
                <w:sz w:val="20"/>
                <w:szCs w:val="20"/>
                <w:rtl/>
                <w:lang w:bidi="ar-IQ"/>
              </w:rPr>
            </w:pPr>
            <w:r w:rsidRPr="00A404FC">
              <w:rPr>
                <w:rFonts w:ascii="Arial" w:hAnsi="Arial"/>
                <w:b/>
                <w:bCs/>
                <w:sz w:val="20"/>
                <w:szCs w:val="20"/>
                <w:rtl/>
                <w:lang w:bidi="ar-IQ"/>
              </w:rPr>
              <w:t>التجريبية</w:t>
            </w:r>
          </w:p>
        </w:tc>
        <w:tc>
          <w:tcPr>
            <w:tcW w:w="1569" w:type="dxa"/>
            <w:gridSpan w:val="3"/>
            <w:shd w:val="clear" w:color="auto" w:fill="E5B8B7" w:themeFill="accent2" w:themeFillTint="66"/>
          </w:tcPr>
          <w:p w:rsidR="00A404FC" w:rsidRPr="00A404FC" w:rsidRDefault="00A404FC" w:rsidP="00A404FC">
            <w:pPr>
              <w:bidi/>
              <w:jc w:val="center"/>
              <w:rPr>
                <w:rFonts w:ascii="Arial" w:hAnsi="Arial"/>
                <w:b/>
                <w:bCs/>
                <w:sz w:val="20"/>
                <w:szCs w:val="20"/>
                <w:rtl/>
                <w:lang w:bidi="ar-IQ"/>
              </w:rPr>
            </w:pPr>
            <w:r w:rsidRPr="00A404FC">
              <w:rPr>
                <w:rFonts w:ascii="Arial" w:hAnsi="Arial"/>
                <w:b/>
                <w:bCs/>
                <w:sz w:val="20"/>
                <w:szCs w:val="20"/>
                <w:rtl/>
                <w:lang w:bidi="ar-IQ"/>
              </w:rPr>
              <w:t>الكلية</w:t>
            </w:r>
          </w:p>
        </w:tc>
      </w:tr>
      <w:tr w:rsidR="00A404FC" w:rsidRPr="00A404FC" w:rsidTr="00A404FC">
        <w:trPr>
          <w:trHeight w:val="180"/>
          <w:jc w:val="center"/>
        </w:trPr>
        <w:tc>
          <w:tcPr>
            <w:tcW w:w="1134" w:type="dxa"/>
            <w:vMerge/>
            <w:shd w:val="clear" w:color="auto" w:fill="D6E3BC" w:themeFill="accent3" w:themeFillTint="66"/>
          </w:tcPr>
          <w:p w:rsidR="00A404FC" w:rsidRPr="00A404FC" w:rsidRDefault="00A404FC" w:rsidP="00A404FC">
            <w:pPr>
              <w:bidi/>
              <w:rPr>
                <w:rFonts w:ascii="Arial" w:hAnsi="Arial"/>
                <w:b/>
                <w:bCs/>
                <w:sz w:val="20"/>
                <w:szCs w:val="20"/>
                <w:rtl/>
                <w:lang w:bidi="ar-IQ"/>
              </w:rPr>
            </w:pPr>
          </w:p>
        </w:tc>
        <w:tc>
          <w:tcPr>
            <w:tcW w:w="709" w:type="dxa"/>
            <w:shd w:val="clear" w:color="auto" w:fill="B8CCE4" w:themeFill="accent1" w:themeFillTint="66"/>
          </w:tcPr>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العدد</w:t>
            </w:r>
          </w:p>
        </w:tc>
        <w:tc>
          <w:tcPr>
            <w:tcW w:w="850" w:type="dxa"/>
            <w:shd w:val="clear" w:color="auto" w:fill="B8CCE4" w:themeFill="accent1" w:themeFillTint="66"/>
          </w:tcPr>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النسبة</w:t>
            </w:r>
          </w:p>
        </w:tc>
        <w:tc>
          <w:tcPr>
            <w:tcW w:w="709" w:type="dxa"/>
            <w:shd w:val="clear" w:color="auto" w:fill="B8CCE4" w:themeFill="accent1" w:themeFillTint="66"/>
          </w:tcPr>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العدد</w:t>
            </w:r>
          </w:p>
        </w:tc>
        <w:tc>
          <w:tcPr>
            <w:tcW w:w="851" w:type="dxa"/>
            <w:shd w:val="clear" w:color="auto" w:fill="B8CCE4" w:themeFill="accent1" w:themeFillTint="66"/>
          </w:tcPr>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النسبة</w:t>
            </w:r>
          </w:p>
        </w:tc>
        <w:tc>
          <w:tcPr>
            <w:tcW w:w="708" w:type="dxa"/>
            <w:shd w:val="clear" w:color="auto" w:fill="B8CCE4" w:themeFill="accent1" w:themeFillTint="66"/>
          </w:tcPr>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العدد</w:t>
            </w:r>
          </w:p>
        </w:tc>
        <w:tc>
          <w:tcPr>
            <w:tcW w:w="993" w:type="dxa"/>
            <w:shd w:val="clear" w:color="auto" w:fill="B8CCE4" w:themeFill="accent1" w:themeFillTint="66"/>
          </w:tcPr>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النسبة</w:t>
            </w:r>
          </w:p>
        </w:tc>
        <w:tc>
          <w:tcPr>
            <w:tcW w:w="708" w:type="dxa"/>
            <w:shd w:val="clear" w:color="auto" w:fill="B8CCE4" w:themeFill="accent1" w:themeFillTint="66"/>
          </w:tcPr>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العدد</w:t>
            </w:r>
          </w:p>
        </w:tc>
        <w:tc>
          <w:tcPr>
            <w:tcW w:w="993" w:type="dxa"/>
            <w:gridSpan w:val="2"/>
            <w:shd w:val="clear" w:color="auto" w:fill="B8CCE4" w:themeFill="accent1" w:themeFillTint="66"/>
          </w:tcPr>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النسبة</w:t>
            </w:r>
          </w:p>
        </w:tc>
        <w:tc>
          <w:tcPr>
            <w:tcW w:w="708" w:type="dxa"/>
            <w:shd w:val="clear" w:color="auto" w:fill="B8CCE4" w:themeFill="accent1" w:themeFillTint="66"/>
          </w:tcPr>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العدد</w:t>
            </w:r>
          </w:p>
        </w:tc>
        <w:tc>
          <w:tcPr>
            <w:tcW w:w="852" w:type="dxa"/>
            <w:shd w:val="clear" w:color="auto" w:fill="B8CCE4" w:themeFill="accent1" w:themeFillTint="66"/>
          </w:tcPr>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النسبة</w:t>
            </w:r>
          </w:p>
        </w:tc>
      </w:tr>
      <w:tr w:rsidR="00A404FC" w:rsidRPr="00A404FC" w:rsidTr="00A404FC">
        <w:trPr>
          <w:jc w:val="center"/>
        </w:trPr>
        <w:tc>
          <w:tcPr>
            <w:tcW w:w="1134" w:type="dxa"/>
            <w:vMerge/>
            <w:shd w:val="clear" w:color="auto" w:fill="D6E3BC" w:themeFill="accent3" w:themeFillTint="66"/>
          </w:tcPr>
          <w:p w:rsidR="00A404FC" w:rsidRPr="00A404FC" w:rsidRDefault="00A404FC" w:rsidP="00A404FC">
            <w:pPr>
              <w:bidi/>
              <w:rPr>
                <w:rFonts w:ascii="Arial" w:hAnsi="Arial"/>
                <w:b/>
                <w:bCs/>
                <w:sz w:val="20"/>
                <w:szCs w:val="20"/>
                <w:rtl/>
                <w:lang w:bidi="ar-IQ"/>
              </w:rPr>
            </w:pPr>
          </w:p>
        </w:tc>
        <w:tc>
          <w:tcPr>
            <w:tcW w:w="709" w:type="dxa"/>
          </w:tcPr>
          <w:p w:rsidR="00A404FC" w:rsidRPr="00A404FC" w:rsidRDefault="00A404FC" w:rsidP="00A404FC">
            <w:pPr>
              <w:bidi/>
              <w:rPr>
                <w:rFonts w:ascii="Arial" w:hAnsi="Arial"/>
                <w:b/>
                <w:bCs/>
                <w:sz w:val="20"/>
                <w:szCs w:val="20"/>
                <w:rtl/>
                <w:lang w:bidi="ar-IQ"/>
              </w:rPr>
            </w:pPr>
            <w:r w:rsidRPr="00A404FC">
              <w:rPr>
                <w:rFonts w:ascii="Arial" w:hAnsi="Arial" w:hint="cs"/>
                <w:b/>
                <w:bCs/>
                <w:sz w:val="20"/>
                <w:szCs w:val="20"/>
                <w:rtl/>
                <w:lang w:bidi="ar-IQ"/>
              </w:rPr>
              <w:t>200</w:t>
            </w:r>
          </w:p>
        </w:tc>
        <w:tc>
          <w:tcPr>
            <w:tcW w:w="850" w:type="dxa"/>
          </w:tcPr>
          <w:p w:rsidR="00A404FC" w:rsidRPr="00A404FC" w:rsidRDefault="00A404FC" w:rsidP="00A404FC">
            <w:pPr>
              <w:bidi/>
              <w:rPr>
                <w:rFonts w:ascii="Arial" w:hAnsi="Arial"/>
                <w:b/>
                <w:bCs/>
                <w:sz w:val="20"/>
                <w:szCs w:val="20"/>
                <w:rtl/>
                <w:lang w:bidi="ar-IQ"/>
              </w:rPr>
            </w:pPr>
            <w:r w:rsidRPr="00A404FC">
              <w:rPr>
                <w:rFonts w:ascii="Arial" w:hAnsi="Arial"/>
                <w:b/>
                <w:bCs/>
                <w:sz w:val="20"/>
                <w:szCs w:val="20"/>
                <w:rtl/>
                <w:lang w:bidi="ar-IQ"/>
              </w:rPr>
              <w:t>100%</w:t>
            </w:r>
          </w:p>
        </w:tc>
        <w:tc>
          <w:tcPr>
            <w:tcW w:w="709" w:type="dxa"/>
          </w:tcPr>
          <w:p w:rsidR="00A404FC" w:rsidRPr="00A404FC" w:rsidRDefault="00A404FC" w:rsidP="00A404FC">
            <w:pPr>
              <w:bidi/>
              <w:rPr>
                <w:rFonts w:ascii="Arial" w:hAnsi="Arial"/>
                <w:b/>
                <w:bCs/>
                <w:sz w:val="20"/>
                <w:szCs w:val="20"/>
                <w:rtl/>
                <w:lang w:bidi="ar-IQ"/>
              </w:rPr>
            </w:pPr>
            <w:r w:rsidRPr="00A404FC">
              <w:rPr>
                <w:rFonts w:ascii="Arial" w:hAnsi="Arial" w:hint="cs"/>
                <w:b/>
                <w:bCs/>
                <w:sz w:val="20"/>
                <w:szCs w:val="20"/>
                <w:rtl/>
                <w:lang w:bidi="ar-IQ"/>
              </w:rPr>
              <w:t>10</w:t>
            </w:r>
          </w:p>
        </w:tc>
        <w:tc>
          <w:tcPr>
            <w:tcW w:w="851" w:type="dxa"/>
          </w:tcPr>
          <w:p w:rsidR="00A404FC" w:rsidRPr="00A404FC" w:rsidRDefault="00A404FC" w:rsidP="00A404FC">
            <w:pPr>
              <w:bidi/>
              <w:rPr>
                <w:rFonts w:ascii="Arial" w:hAnsi="Arial"/>
                <w:b/>
                <w:bCs/>
                <w:sz w:val="20"/>
                <w:szCs w:val="20"/>
                <w:rtl/>
                <w:lang w:bidi="ar-IQ"/>
              </w:rPr>
            </w:pPr>
            <w:r w:rsidRPr="00A404FC">
              <w:rPr>
                <w:rFonts w:ascii="Arial" w:hAnsi="Arial" w:hint="cs"/>
                <w:b/>
                <w:bCs/>
                <w:sz w:val="20"/>
                <w:szCs w:val="20"/>
                <w:rtl/>
                <w:lang w:bidi="ar-IQ"/>
              </w:rPr>
              <w:t xml:space="preserve">5 </w:t>
            </w:r>
            <w:r w:rsidRPr="00A404FC">
              <w:rPr>
                <w:rFonts w:ascii="Arial" w:hAnsi="Arial"/>
                <w:b/>
                <w:bCs/>
                <w:sz w:val="20"/>
                <w:szCs w:val="20"/>
                <w:rtl/>
                <w:lang w:bidi="ar-IQ"/>
              </w:rPr>
              <w:t>%</w:t>
            </w:r>
          </w:p>
        </w:tc>
        <w:tc>
          <w:tcPr>
            <w:tcW w:w="708" w:type="dxa"/>
          </w:tcPr>
          <w:p w:rsidR="00A404FC" w:rsidRPr="00A404FC" w:rsidRDefault="00A404FC" w:rsidP="00A404FC">
            <w:pPr>
              <w:bidi/>
              <w:rPr>
                <w:rFonts w:ascii="Arial" w:hAnsi="Arial"/>
                <w:b/>
                <w:bCs/>
                <w:sz w:val="20"/>
                <w:szCs w:val="20"/>
                <w:rtl/>
                <w:lang w:bidi="ar-IQ"/>
              </w:rPr>
            </w:pPr>
            <w:r w:rsidRPr="00A404FC">
              <w:rPr>
                <w:rFonts w:ascii="Arial" w:hAnsi="Arial" w:hint="cs"/>
                <w:b/>
                <w:bCs/>
                <w:sz w:val="20"/>
                <w:szCs w:val="20"/>
                <w:rtl/>
                <w:lang w:bidi="ar-IQ"/>
              </w:rPr>
              <w:t>40</w:t>
            </w:r>
          </w:p>
        </w:tc>
        <w:tc>
          <w:tcPr>
            <w:tcW w:w="993" w:type="dxa"/>
          </w:tcPr>
          <w:p w:rsidR="00A404FC" w:rsidRPr="00A404FC" w:rsidRDefault="00A404FC" w:rsidP="00A404FC">
            <w:pPr>
              <w:bidi/>
              <w:rPr>
                <w:rFonts w:ascii="Arial" w:hAnsi="Arial"/>
                <w:b/>
                <w:bCs/>
                <w:sz w:val="20"/>
                <w:szCs w:val="20"/>
                <w:rtl/>
                <w:lang w:bidi="ar-IQ"/>
              </w:rPr>
            </w:pPr>
            <w:r w:rsidRPr="00A404FC">
              <w:rPr>
                <w:rFonts w:ascii="Arial" w:hAnsi="Arial" w:hint="cs"/>
                <w:b/>
                <w:bCs/>
                <w:sz w:val="20"/>
                <w:szCs w:val="20"/>
                <w:rtl/>
                <w:lang w:bidi="ar-IQ"/>
              </w:rPr>
              <w:t>20</w:t>
            </w:r>
            <w:r w:rsidRPr="00A404FC">
              <w:rPr>
                <w:rFonts w:ascii="Arial" w:hAnsi="Arial"/>
                <w:b/>
                <w:bCs/>
                <w:sz w:val="20"/>
                <w:szCs w:val="20"/>
                <w:rtl/>
                <w:lang w:bidi="ar-IQ"/>
              </w:rPr>
              <w:t>%</w:t>
            </w:r>
          </w:p>
        </w:tc>
        <w:tc>
          <w:tcPr>
            <w:tcW w:w="708" w:type="dxa"/>
          </w:tcPr>
          <w:p w:rsidR="00A404FC" w:rsidRPr="00A404FC" w:rsidRDefault="00A404FC" w:rsidP="00A404FC">
            <w:pPr>
              <w:bidi/>
              <w:rPr>
                <w:rFonts w:ascii="Arial" w:hAnsi="Arial"/>
                <w:b/>
                <w:bCs/>
                <w:sz w:val="20"/>
                <w:szCs w:val="20"/>
                <w:rtl/>
                <w:lang w:bidi="ar-IQ"/>
              </w:rPr>
            </w:pPr>
            <w:r w:rsidRPr="00A404FC">
              <w:rPr>
                <w:rFonts w:ascii="Arial" w:hAnsi="Arial" w:hint="cs"/>
                <w:b/>
                <w:bCs/>
                <w:sz w:val="20"/>
                <w:szCs w:val="20"/>
                <w:rtl/>
                <w:lang w:bidi="ar-IQ"/>
              </w:rPr>
              <w:t>40</w:t>
            </w:r>
          </w:p>
        </w:tc>
        <w:tc>
          <w:tcPr>
            <w:tcW w:w="993" w:type="dxa"/>
            <w:gridSpan w:val="2"/>
          </w:tcPr>
          <w:p w:rsidR="00A404FC" w:rsidRPr="00A404FC" w:rsidRDefault="00A404FC" w:rsidP="00A404FC">
            <w:pPr>
              <w:bidi/>
              <w:rPr>
                <w:rFonts w:ascii="Arial" w:hAnsi="Arial"/>
                <w:b/>
                <w:bCs/>
                <w:sz w:val="20"/>
                <w:szCs w:val="20"/>
                <w:rtl/>
                <w:lang w:bidi="ar-IQ"/>
              </w:rPr>
            </w:pPr>
            <w:r w:rsidRPr="00A404FC">
              <w:rPr>
                <w:rFonts w:ascii="Arial" w:hAnsi="Arial" w:hint="cs"/>
                <w:b/>
                <w:bCs/>
                <w:sz w:val="20"/>
                <w:szCs w:val="20"/>
                <w:rtl/>
                <w:lang w:bidi="ar-IQ"/>
              </w:rPr>
              <w:t>20</w:t>
            </w:r>
            <w:r w:rsidRPr="00A404FC">
              <w:rPr>
                <w:rFonts w:ascii="Arial" w:hAnsi="Arial"/>
                <w:b/>
                <w:bCs/>
                <w:sz w:val="20"/>
                <w:szCs w:val="20"/>
                <w:rtl/>
                <w:lang w:bidi="ar-IQ"/>
              </w:rPr>
              <w:t>%</w:t>
            </w:r>
          </w:p>
        </w:tc>
        <w:tc>
          <w:tcPr>
            <w:tcW w:w="708" w:type="dxa"/>
          </w:tcPr>
          <w:p w:rsidR="00A404FC" w:rsidRPr="00A404FC" w:rsidRDefault="00A404FC" w:rsidP="00A404FC">
            <w:pPr>
              <w:bidi/>
              <w:rPr>
                <w:rFonts w:ascii="Arial" w:hAnsi="Arial"/>
                <w:b/>
                <w:bCs/>
                <w:sz w:val="20"/>
                <w:szCs w:val="20"/>
                <w:rtl/>
                <w:lang w:bidi="ar-IQ"/>
              </w:rPr>
            </w:pPr>
            <w:r w:rsidRPr="00A404FC">
              <w:rPr>
                <w:rFonts w:ascii="Arial" w:hAnsi="Arial" w:hint="cs"/>
                <w:b/>
                <w:bCs/>
                <w:sz w:val="20"/>
                <w:szCs w:val="20"/>
                <w:rtl/>
                <w:lang w:bidi="ar-IQ"/>
              </w:rPr>
              <w:t>90</w:t>
            </w:r>
          </w:p>
        </w:tc>
        <w:tc>
          <w:tcPr>
            <w:tcW w:w="852" w:type="dxa"/>
          </w:tcPr>
          <w:p w:rsidR="00A404FC" w:rsidRPr="00A404FC" w:rsidRDefault="00A404FC" w:rsidP="00A404FC">
            <w:pPr>
              <w:bidi/>
              <w:rPr>
                <w:rFonts w:ascii="Arial" w:hAnsi="Arial"/>
                <w:b/>
                <w:bCs/>
                <w:sz w:val="20"/>
                <w:szCs w:val="20"/>
                <w:rtl/>
                <w:lang w:bidi="ar-IQ"/>
              </w:rPr>
            </w:pPr>
            <w:r w:rsidRPr="00A404FC">
              <w:rPr>
                <w:rFonts w:ascii="Arial" w:hAnsi="Arial" w:hint="cs"/>
                <w:b/>
                <w:bCs/>
                <w:sz w:val="20"/>
                <w:szCs w:val="20"/>
                <w:rtl/>
                <w:lang w:bidi="ar-IQ"/>
              </w:rPr>
              <w:t>45</w:t>
            </w:r>
            <w:r w:rsidRPr="00A404FC">
              <w:rPr>
                <w:rFonts w:ascii="Arial" w:hAnsi="Arial"/>
                <w:b/>
                <w:bCs/>
                <w:sz w:val="20"/>
                <w:szCs w:val="20"/>
                <w:rtl/>
                <w:lang w:bidi="ar-IQ"/>
              </w:rPr>
              <w:t>%</w:t>
            </w:r>
          </w:p>
        </w:tc>
      </w:tr>
    </w:tbl>
    <w:p w:rsidR="00A404FC" w:rsidRPr="00A404FC" w:rsidRDefault="00A404FC" w:rsidP="00A404FC">
      <w:pPr>
        <w:bidi/>
        <w:rPr>
          <w:rFonts w:ascii="Simplified Arabic" w:eastAsia="Calibri" w:hAnsi="Simplified Arabic" w:cs="Simplified Arabic"/>
          <w:sz w:val="28"/>
          <w:szCs w:val="28"/>
          <w:rtl/>
          <w:lang w:bidi="ar-IQ"/>
        </w:rPr>
      </w:pPr>
      <w:r w:rsidRPr="00A404FC">
        <w:rPr>
          <w:rFonts w:ascii="Simplified Arabic" w:eastAsia="Calibri" w:hAnsi="Simplified Arabic" w:cs="Simplified Arabic"/>
          <w:sz w:val="28"/>
          <w:szCs w:val="28"/>
          <w:rtl/>
          <w:lang w:bidi="ar-IQ"/>
        </w:rPr>
        <w:t xml:space="preserve">    </w:t>
      </w:r>
    </w:p>
    <w:p w:rsidR="00A404FC" w:rsidRPr="00A404FC" w:rsidRDefault="00A404FC" w:rsidP="00A404FC">
      <w:pPr>
        <w:bidi/>
        <w:rPr>
          <w:rFonts w:ascii="Simplified Arabic" w:eastAsia="Calibri" w:hAnsi="Simplified Arabic" w:cs="Simplified Arabic"/>
          <w:b/>
          <w:bCs/>
          <w:sz w:val="32"/>
          <w:szCs w:val="32"/>
          <w:rtl/>
          <w:lang w:bidi="ar-IQ"/>
        </w:rPr>
      </w:pPr>
      <w:r w:rsidRPr="00A404FC">
        <w:rPr>
          <w:rFonts w:ascii="Simplified Arabic" w:eastAsia="Calibri" w:hAnsi="Simplified Arabic" w:cs="Simplified Arabic" w:hint="cs"/>
          <w:b/>
          <w:bCs/>
          <w:sz w:val="32"/>
          <w:szCs w:val="32"/>
          <w:rtl/>
          <w:lang w:bidi="ar-IQ"/>
        </w:rPr>
        <w:lastRenderedPageBreak/>
        <w:t xml:space="preserve">2-2-1 </w:t>
      </w:r>
      <w:r w:rsidRPr="00A404FC">
        <w:rPr>
          <w:rFonts w:ascii="Simplified Arabic" w:eastAsia="Calibri" w:hAnsi="Simplified Arabic" w:cs="Simplified Arabic"/>
          <w:b/>
          <w:bCs/>
          <w:sz w:val="32"/>
          <w:szCs w:val="32"/>
          <w:rtl/>
          <w:lang w:bidi="ar-IQ"/>
        </w:rPr>
        <w:t xml:space="preserve">تجانس عينة البحث : </w:t>
      </w:r>
    </w:p>
    <w:p w:rsidR="00A404FC" w:rsidRPr="00A404FC" w:rsidRDefault="00A404FC" w:rsidP="00A404FC">
      <w:pPr>
        <w:bidi/>
        <w:spacing w:after="0"/>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rPr>
        <w:t xml:space="preserve">    عمل </w:t>
      </w:r>
      <w:r w:rsidRPr="00A404FC">
        <w:rPr>
          <w:rFonts w:ascii="Simplified Arabic" w:eastAsia="Calibri" w:hAnsi="Simplified Arabic" w:cs="Simplified Arabic"/>
          <w:sz w:val="28"/>
          <w:szCs w:val="28"/>
          <w:rtl/>
        </w:rPr>
        <w:t xml:space="preserve"> الباحث</w:t>
      </w:r>
      <w:r w:rsidRPr="00A404FC">
        <w:rPr>
          <w:rFonts w:ascii="Simplified Arabic" w:eastAsia="Calibri" w:hAnsi="Simplified Arabic" w:cs="Simplified Arabic" w:hint="cs"/>
          <w:sz w:val="28"/>
          <w:szCs w:val="28"/>
          <w:rtl/>
        </w:rPr>
        <w:t xml:space="preserve"> على ايجاد </w:t>
      </w:r>
      <w:r w:rsidRPr="00A404FC">
        <w:rPr>
          <w:rFonts w:ascii="Simplified Arabic" w:eastAsia="Calibri" w:hAnsi="Simplified Arabic" w:cs="Simplified Arabic"/>
          <w:sz w:val="28"/>
          <w:szCs w:val="28"/>
          <w:rtl/>
        </w:rPr>
        <w:t xml:space="preserve"> </w:t>
      </w:r>
      <w:r w:rsidRPr="00A404FC">
        <w:rPr>
          <w:rFonts w:ascii="Simplified Arabic" w:eastAsia="Calibri" w:hAnsi="Simplified Arabic" w:cs="Simplified Arabic" w:hint="cs"/>
          <w:sz w:val="28"/>
          <w:szCs w:val="28"/>
          <w:rtl/>
        </w:rPr>
        <w:t xml:space="preserve">صفة </w:t>
      </w:r>
      <w:r w:rsidRPr="00A404FC">
        <w:rPr>
          <w:rFonts w:ascii="Simplified Arabic" w:eastAsia="Calibri" w:hAnsi="Simplified Arabic" w:cs="Simplified Arabic"/>
          <w:sz w:val="28"/>
          <w:szCs w:val="28"/>
          <w:rtl/>
        </w:rPr>
        <w:t xml:space="preserve"> التجانس بين أفراد العينة بناءً على المتغيرات التالية (العمر الحقيقي، الطول، الوزن) </w:t>
      </w:r>
      <w:r w:rsidRPr="00A404FC">
        <w:rPr>
          <w:rFonts w:ascii="Simplified Arabic" w:eastAsia="Calibri" w:hAnsi="Simplified Arabic" w:cs="Simplified Arabic" w:hint="cs"/>
          <w:sz w:val="28"/>
          <w:szCs w:val="28"/>
          <w:rtl/>
        </w:rPr>
        <w:t xml:space="preserve">ليتمكن من حصر الفروقات التي قد تحدث مستقبلا </w:t>
      </w:r>
      <w:r w:rsidRPr="00A404FC">
        <w:rPr>
          <w:rFonts w:ascii="Simplified Arabic" w:eastAsia="Calibri" w:hAnsi="Simplified Arabic" w:cs="Simplified Arabic"/>
          <w:sz w:val="28"/>
          <w:szCs w:val="28"/>
          <w:rtl/>
        </w:rPr>
        <w:t xml:space="preserve"> نحو العامل التجريبي دون </w:t>
      </w:r>
      <w:proofErr w:type="spellStart"/>
      <w:r w:rsidRPr="00A404FC">
        <w:rPr>
          <w:rFonts w:ascii="Simplified Arabic" w:eastAsia="Calibri" w:hAnsi="Simplified Arabic" w:cs="Simplified Arabic" w:hint="cs"/>
          <w:sz w:val="28"/>
          <w:szCs w:val="28"/>
          <w:rtl/>
        </w:rPr>
        <w:t>دون</w:t>
      </w:r>
      <w:proofErr w:type="spellEnd"/>
      <w:r w:rsidRPr="00A404FC">
        <w:rPr>
          <w:rFonts w:ascii="Simplified Arabic" w:eastAsia="Calibri" w:hAnsi="Simplified Arabic" w:cs="Simplified Arabic" w:hint="cs"/>
          <w:sz w:val="28"/>
          <w:szCs w:val="28"/>
          <w:rtl/>
        </w:rPr>
        <w:t xml:space="preserve"> ايكالها على عوامل خارجية اخرى , </w:t>
      </w:r>
      <w:r w:rsidRPr="00A404FC">
        <w:rPr>
          <w:rFonts w:ascii="Simplified Arabic" w:eastAsia="Calibri" w:hAnsi="Simplified Arabic" w:cs="Simplified Arabic"/>
          <w:sz w:val="28"/>
          <w:szCs w:val="28"/>
          <w:rtl/>
        </w:rPr>
        <w:t xml:space="preserve"> </w:t>
      </w:r>
      <w:r w:rsidRPr="00A404FC">
        <w:rPr>
          <w:rFonts w:ascii="Simplified Arabic" w:eastAsia="Calibri" w:hAnsi="Simplified Arabic" w:cs="Simplified Arabic" w:hint="cs"/>
          <w:sz w:val="28"/>
          <w:szCs w:val="28"/>
          <w:rtl/>
        </w:rPr>
        <w:t>وعلى وفق ذلك</w:t>
      </w:r>
      <w:r w:rsidRPr="00A404FC">
        <w:rPr>
          <w:rFonts w:ascii="Simplified Arabic" w:eastAsia="Calibri" w:hAnsi="Simplified Arabic" w:cs="Simplified Arabic"/>
          <w:sz w:val="28"/>
          <w:szCs w:val="28"/>
          <w:rtl/>
        </w:rPr>
        <w:t xml:space="preserve"> استخدم الباحث مؤشر التماثل الذي أظهر توحيد العينة، حيث تتراوح القيمة بين (-3، +3)، مما يدل على تجانس العينة</w:t>
      </w:r>
      <w:r w:rsidRPr="00A404FC">
        <w:rPr>
          <w:rFonts w:ascii="Simplified Arabic" w:eastAsia="Calibri" w:hAnsi="Simplified Arabic" w:cs="Simplified Arabic"/>
          <w:sz w:val="28"/>
          <w:szCs w:val="28"/>
          <w:lang w:bidi="ar-IQ"/>
        </w:rPr>
        <w:t>.</w:t>
      </w:r>
      <w:r w:rsidRPr="00A404FC">
        <w:rPr>
          <w:rFonts w:ascii="Simplified Arabic" w:eastAsia="Calibri" w:hAnsi="Simplified Arabic" w:cs="Simplified Arabic"/>
          <w:sz w:val="28"/>
          <w:szCs w:val="28"/>
          <w:rtl/>
          <w:lang w:bidi="ar-IQ"/>
        </w:rPr>
        <w:t xml:space="preserve">  والجدول (2) يبين ذلك .</w:t>
      </w:r>
    </w:p>
    <w:p w:rsidR="00A404FC" w:rsidRPr="00A404FC" w:rsidRDefault="00A404FC" w:rsidP="00A404FC">
      <w:pPr>
        <w:bidi/>
        <w:spacing w:after="0"/>
        <w:jc w:val="center"/>
        <w:rPr>
          <w:rFonts w:ascii="Simplified Arabic" w:eastAsia="Calibri" w:hAnsi="Simplified Arabic" w:cs="Simplified Arabic"/>
          <w:b/>
          <w:bCs/>
          <w:sz w:val="24"/>
          <w:szCs w:val="24"/>
          <w:rtl/>
          <w:lang w:bidi="ar-IQ"/>
        </w:rPr>
      </w:pPr>
      <w:r w:rsidRPr="00A404FC">
        <w:rPr>
          <w:rFonts w:ascii="Simplified Arabic" w:eastAsia="Calibri" w:hAnsi="Simplified Arabic" w:cs="Simplified Arabic"/>
          <w:b/>
          <w:bCs/>
          <w:sz w:val="24"/>
          <w:szCs w:val="24"/>
          <w:rtl/>
          <w:lang w:bidi="ar-IQ"/>
        </w:rPr>
        <w:t>جدول (2)</w:t>
      </w:r>
    </w:p>
    <w:p w:rsidR="00A404FC" w:rsidRPr="00A404FC" w:rsidRDefault="00A404FC" w:rsidP="00A404FC">
      <w:pPr>
        <w:bidi/>
        <w:spacing w:after="0"/>
        <w:jc w:val="center"/>
        <w:rPr>
          <w:rFonts w:ascii="Simplified Arabic" w:eastAsia="Calibri" w:hAnsi="Simplified Arabic" w:cs="Simplified Arabic"/>
          <w:sz w:val="28"/>
          <w:szCs w:val="28"/>
          <w:rtl/>
          <w:lang w:bidi="ar-IQ"/>
        </w:rPr>
      </w:pPr>
      <w:r w:rsidRPr="00A404FC">
        <w:rPr>
          <w:rFonts w:ascii="Simplified Arabic" w:eastAsia="Calibri" w:hAnsi="Simplified Arabic" w:cs="Simplified Arabic"/>
          <w:b/>
          <w:bCs/>
          <w:sz w:val="24"/>
          <w:szCs w:val="24"/>
          <w:rtl/>
          <w:lang w:bidi="ar-IQ"/>
        </w:rPr>
        <w:t>يبين تجانس العينة</w:t>
      </w:r>
    </w:p>
    <w:tbl>
      <w:tblPr>
        <w:tblStyle w:val="117"/>
        <w:bidiVisual/>
        <w:tblW w:w="0" w:type="auto"/>
        <w:jc w:val="center"/>
        <w:tblLook w:val="04A0" w:firstRow="1" w:lastRow="0" w:firstColumn="1" w:lastColumn="0" w:noHBand="0" w:noVBand="1"/>
      </w:tblPr>
      <w:tblGrid>
        <w:gridCol w:w="1420"/>
        <w:gridCol w:w="1420"/>
        <w:gridCol w:w="1420"/>
        <w:gridCol w:w="1420"/>
        <w:gridCol w:w="1421"/>
        <w:gridCol w:w="1421"/>
      </w:tblGrid>
      <w:tr w:rsidR="00A404FC" w:rsidRPr="00A404FC" w:rsidTr="00A404FC">
        <w:trPr>
          <w:jc w:val="center"/>
        </w:trPr>
        <w:tc>
          <w:tcPr>
            <w:tcW w:w="1420" w:type="dxa"/>
            <w:shd w:val="clear" w:color="auto" w:fill="B8CCE4" w:themeFill="accent1" w:themeFillTint="66"/>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المتغيرات</w:t>
            </w:r>
          </w:p>
        </w:tc>
        <w:tc>
          <w:tcPr>
            <w:tcW w:w="1420" w:type="dxa"/>
            <w:shd w:val="clear" w:color="auto" w:fill="B8CCE4" w:themeFill="accent1" w:themeFillTint="66"/>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وحدة القياس</w:t>
            </w:r>
          </w:p>
        </w:tc>
        <w:tc>
          <w:tcPr>
            <w:tcW w:w="1420" w:type="dxa"/>
            <w:shd w:val="clear" w:color="auto" w:fill="B8CCE4" w:themeFill="accent1" w:themeFillTint="66"/>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الوسط الحسابي</w:t>
            </w:r>
          </w:p>
        </w:tc>
        <w:tc>
          <w:tcPr>
            <w:tcW w:w="1420" w:type="dxa"/>
            <w:shd w:val="clear" w:color="auto" w:fill="B8CCE4" w:themeFill="accent1" w:themeFillTint="66"/>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الوسيط</w:t>
            </w:r>
          </w:p>
        </w:tc>
        <w:tc>
          <w:tcPr>
            <w:tcW w:w="1421" w:type="dxa"/>
            <w:shd w:val="clear" w:color="auto" w:fill="B8CCE4" w:themeFill="accent1" w:themeFillTint="66"/>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الانحراف المعياري</w:t>
            </w:r>
          </w:p>
        </w:tc>
        <w:tc>
          <w:tcPr>
            <w:tcW w:w="1421" w:type="dxa"/>
            <w:shd w:val="clear" w:color="auto" w:fill="B8CCE4" w:themeFill="accent1" w:themeFillTint="66"/>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معامل الالتواء</w:t>
            </w:r>
          </w:p>
        </w:tc>
      </w:tr>
      <w:tr w:rsidR="00A404FC" w:rsidRPr="00A404FC" w:rsidTr="00A404FC">
        <w:trPr>
          <w:jc w:val="center"/>
        </w:trPr>
        <w:tc>
          <w:tcPr>
            <w:tcW w:w="1420" w:type="dxa"/>
            <w:shd w:val="clear" w:color="auto" w:fill="FABF8F" w:themeFill="accent6" w:themeFillTint="99"/>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العمر</w:t>
            </w:r>
          </w:p>
        </w:tc>
        <w:tc>
          <w:tcPr>
            <w:tcW w:w="1420"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سنة</w:t>
            </w:r>
          </w:p>
        </w:tc>
        <w:tc>
          <w:tcPr>
            <w:tcW w:w="1420"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17,</w:t>
            </w:r>
            <w:r w:rsidRPr="00A404FC">
              <w:rPr>
                <w:rFonts w:ascii="Arial" w:hAnsi="Arial" w:hint="cs"/>
                <w:b/>
                <w:bCs/>
                <w:rtl/>
                <w:lang w:bidi="ar-IQ"/>
              </w:rPr>
              <w:t>28</w:t>
            </w:r>
          </w:p>
        </w:tc>
        <w:tc>
          <w:tcPr>
            <w:tcW w:w="1420"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17,</w:t>
            </w:r>
            <w:r w:rsidRPr="00A404FC">
              <w:rPr>
                <w:rFonts w:ascii="Arial" w:hAnsi="Arial" w:hint="cs"/>
                <w:b/>
                <w:bCs/>
                <w:rtl/>
                <w:lang w:bidi="ar-IQ"/>
              </w:rPr>
              <w:t>44</w:t>
            </w:r>
          </w:p>
        </w:tc>
        <w:tc>
          <w:tcPr>
            <w:tcW w:w="1421"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0.</w:t>
            </w:r>
            <w:r w:rsidRPr="00A404FC">
              <w:rPr>
                <w:rFonts w:ascii="Arial" w:hAnsi="Arial" w:hint="cs"/>
                <w:b/>
                <w:bCs/>
                <w:rtl/>
                <w:lang w:bidi="ar-IQ"/>
              </w:rPr>
              <w:t>812</w:t>
            </w:r>
          </w:p>
        </w:tc>
        <w:tc>
          <w:tcPr>
            <w:tcW w:w="1421"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0.6</w:t>
            </w:r>
            <w:r w:rsidRPr="00A404FC">
              <w:rPr>
                <w:rFonts w:ascii="Arial" w:hAnsi="Arial" w:hint="cs"/>
                <w:b/>
                <w:bCs/>
                <w:rtl/>
                <w:lang w:bidi="ar-IQ"/>
              </w:rPr>
              <w:t>58</w:t>
            </w:r>
          </w:p>
        </w:tc>
      </w:tr>
      <w:tr w:rsidR="00A404FC" w:rsidRPr="00A404FC" w:rsidTr="00A404FC">
        <w:trPr>
          <w:jc w:val="center"/>
        </w:trPr>
        <w:tc>
          <w:tcPr>
            <w:tcW w:w="1420" w:type="dxa"/>
            <w:shd w:val="clear" w:color="auto" w:fill="FABF8F" w:themeFill="accent6" w:themeFillTint="99"/>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الطول</w:t>
            </w:r>
          </w:p>
        </w:tc>
        <w:tc>
          <w:tcPr>
            <w:tcW w:w="1420"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سم</w:t>
            </w:r>
          </w:p>
        </w:tc>
        <w:tc>
          <w:tcPr>
            <w:tcW w:w="1420"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16</w:t>
            </w:r>
            <w:r w:rsidRPr="00A404FC">
              <w:rPr>
                <w:rFonts w:ascii="Arial" w:hAnsi="Arial" w:hint="cs"/>
                <w:b/>
                <w:bCs/>
                <w:rtl/>
                <w:lang w:bidi="ar-IQ"/>
              </w:rPr>
              <w:t>4</w:t>
            </w:r>
            <w:r w:rsidRPr="00A404FC">
              <w:rPr>
                <w:rFonts w:ascii="Arial" w:hAnsi="Arial"/>
                <w:b/>
                <w:bCs/>
                <w:rtl/>
                <w:lang w:bidi="ar-IQ"/>
              </w:rPr>
              <w:t>.</w:t>
            </w:r>
            <w:r w:rsidRPr="00A404FC">
              <w:rPr>
                <w:rFonts w:ascii="Arial" w:hAnsi="Arial" w:hint="cs"/>
                <w:b/>
                <w:bCs/>
                <w:rtl/>
                <w:lang w:bidi="ar-IQ"/>
              </w:rPr>
              <w:t>14</w:t>
            </w:r>
          </w:p>
        </w:tc>
        <w:tc>
          <w:tcPr>
            <w:tcW w:w="1420"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16</w:t>
            </w:r>
            <w:r w:rsidRPr="00A404FC">
              <w:rPr>
                <w:rFonts w:ascii="Arial" w:hAnsi="Arial" w:hint="cs"/>
                <w:b/>
                <w:bCs/>
                <w:rtl/>
                <w:lang w:bidi="ar-IQ"/>
              </w:rPr>
              <w:t>6</w:t>
            </w:r>
            <w:r w:rsidRPr="00A404FC">
              <w:rPr>
                <w:rFonts w:ascii="Arial" w:hAnsi="Arial"/>
                <w:b/>
                <w:bCs/>
                <w:rtl/>
                <w:lang w:bidi="ar-IQ"/>
              </w:rPr>
              <w:t>.</w:t>
            </w:r>
            <w:r w:rsidRPr="00A404FC">
              <w:rPr>
                <w:rFonts w:ascii="Arial" w:hAnsi="Arial" w:hint="cs"/>
                <w:b/>
                <w:bCs/>
                <w:rtl/>
                <w:lang w:bidi="ar-IQ"/>
              </w:rPr>
              <w:t>71</w:t>
            </w:r>
          </w:p>
        </w:tc>
        <w:tc>
          <w:tcPr>
            <w:tcW w:w="1421" w:type="dxa"/>
            <w:vAlign w:val="center"/>
          </w:tcPr>
          <w:p w:rsidR="00A404FC" w:rsidRPr="00A404FC" w:rsidRDefault="00A404FC" w:rsidP="00A404FC">
            <w:pPr>
              <w:bidi/>
              <w:jc w:val="center"/>
              <w:rPr>
                <w:rFonts w:ascii="Arial" w:hAnsi="Arial"/>
                <w:b/>
                <w:bCs/>
                <w:rtl/>
                <w:lang w:bidi="ar-IQ"/>
              </w:rPr>
            </w:pPr>
            <w:r w:rsidRPr="00A404FC">
              <w:rPr>
                <w:rFonts w:ascii="Arial" w:hAnsi="Arial" w:hint="cs"/>
                <w:b/>
                <w:bCs/>
                <w:rtl/>
                <w:lang w:bidi="ar-IQ"/>
              </w:rPr>
              <w:t>3</w:t>
            </w:r>
            <w:r w:rsidRPr="00A404FC">
              <w:rPr>
                <w:rFonts w:ascii="Arial" w:hAnsi="Arial"/>
                <w:b/>
                <w:bCs/>
                <w:rtl/>
                <w:lang w:bidi="ar-IQ"/>
              </w:rPr>
              <w:t>.0</w:t>
            </w:r>
            <w:r w:rsidRPr="00A404FC">
              <w:rPr>
                <w:rFonts w:ascii="Arial" w:hAnsi="Arial" w:hint="cs"/>
                <w:b/>
                <w:bCs/>
                <w:rtl/>
                <w:lang w:bidi="ar-IQ"/>
              </w:rPr>
              <w:t>72</w:t>
            </w:r>
          </w:p>
        </w:tc>
        <w:tc>
          <w:tcPr>
            <w:tcW w:w="1421"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0.</w:t>
            </w:r>
            <w:r w:rsidRPr="00A404FC">
              <w:rPr>
                <w:rFonts w:ascii="Arial" w:hAnsi="Arial" w:hint="cs"/>
                <w:b/>
                <w:bCs/>
                <w:rtl/>
                <w:lang w:bidi="ar-IQ"/>
              </w:rPr>
              <w:t>436</w:t>
            </w:r>
          </w:p>
        </w:tc>
      </w:tr>
      <w:tr w:rsidR="00A404FC" w:rsidRPr="00A404FC" w:rsidTr="00A404FC">
        <w:trPr>
          <w:jc w:val="center"/>
        </w:trPr>
        <w:tc>
          <w:tcPr>
            <w:tcW w:w="1420" w:type="dxa"/>
            <w:shd w:val="clear" w:color="auto" w:fill="FABF8F" w:themeFill="accent6" w:themeFillTint="99"/>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الوزن</w:t>
            </w:r>
          </w:p>
        </w:tc>
        <w:tc>
          <w:tcPr>
            <w:tcW w:w="1420"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كغم</w:t>
            </w:r>
          </w:p>
        </w:tc>
        <w:tc>
          <w:tcPr>
            <w:tcW w:w="1420"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5</w:t>
            </w:r>
            <w:r w:rsidRPr="00A404FC">
              <w:rPr>
                <w:rFonts w:ascii="Arial" w:hAnsi="Arial" w:hint="cs"/>
                <w:b/>
                <w:bCs/>
                <w:rtl/>
                <w:lang w:bidi="ar-IQ"/>
              </w:rPr>
              <w:t>7</w:t>
            </w:r>
            <w:r w:rsidRPr="00A404FC">
              <w:rPr>
                <w:rFonts w:ascii="Arial" w:hAnsi="Arial"/>
                <w:b/>
                <w:bCs/>
                <w:rtl/>
                <w:lang w:bidi="ar-IQ"/>
              </w:rPr>
              <w:t>.</w:t>
            </w:r>
            <w:r w:rsidRPr="00A404FC">
              <w:rPr>
                <w:rFonts w:ascii="Arial" w:hAnsi="Arial" w:hint="cs"/>
                <w:b/>
                <w:bCs/>
                <w:rtl/>
                <w:lang w:bidi="ar-IQ"/>
              </w:rPr>
              <w:t>66</w:t>
            </w:r>
          </w:p>
        </w:tc>
        <w:tc>
          <w:tcPr>
            <w:tcW w:w="1420"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5</w:t>
            </w:r>
            <w:r w:rsidRPr="00A404FC">
              <w:rPr>
                <w:rFonts w:ascii="Arial" w:hAnsi="Arial" w:hint="cs"/>
                <w:b/>
                <w:bCs/>
                <w:rtl/>
                <w:lang w:bidi="ar-IQ"/>
              </w:rPr>
              <w:t>9</w:t>
            </w:r>
            <w:r w:rsidRPr="00A404FC">
              <w:rPr>
                <w:rFonts w:ascii="Arial" w:hAnsi="Arial"/>
                <w:b/>
                <w:bCs/>
                <w:rtl/>
                <w:lang w:bidi="ar-IQ"/>
              </w:rPr>
              <w:t>.</w:t>
            </w:r>
            <w:r w:rsidRPr="00A404FC">
              <w:rPr>
                <w:rFonts w:ascii="Arial" w:hAnsi="Arial" w:hint="cs"/>
                <w:b/>
                <w:bCs/>
                <w:rtl/>
                <w:lang w:bidi="ar-IQ"/>
              </w:rPr>
              <w:t>16</w:t>
            </w:r>
          </w:p>
        </w:tc>
        <w:tc>
          <w:tcPr>
            <w:tcW w:w="1421"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0.</w:t>
            </w:r>
            <w:r w:rsidRPr="00A404FC">
              <w:rPr>
                <w:rFonts w:ascii="Arial" w:hAnsi="Arial" w:hint="cs"/>
                <w:b/>
                <w:bCs/>
                <w:rtl/>
                <w:lang w:bidi="ar-IQ"/>
              </w:rPr>
              <w:t>315</w:t>
            </w:r>
          </w:p>
        </w:tc>
        <w:tc>
          <w:tcPr>
            <w:tcW w:w="1421" w:type="dxa"/>
            <w:vAlign w:val="center"/>
          </w:tcPr>
          <w:p w:rsidR="00A404FC" w:rsidRPr="00A404FC" w:rsidRDefault="00A404FC" w:rsidP="00A404FC">
            <w:pPr>
              <w:bidi/>
              <w:jc w:val="center"/>
              <w:rPr>
                <w:rFonts w:ascii="Arial" w:hAnsi="Arial"/>
                <w:b/>
                <w:bCs/>
                <w:rtl/>
                <w:lang w:bidi="ar-IQ"/>
              </w:rPr>
            </w:pPr>
            <w:r w:rsidRPr="00A404FC">
              <w:rPr>
                <w:rFonts w:ascii="Arial" w:hAnsi="Arial"/>
                <w:b/>
                <w:bCs/>
                <w:rtl/>
                <w:lang w:bidi="ar-IQ"/>
              </w:rPr>
              <w:t>0.7</w:t>
            </w:r>
            <w:r w:rsidRPr="00A404FC">
              <w:rPr>
                <w:rFonts w:ascii="Arial" w:hAnsi="Arial" w:hint="cs"/>
                <w:b/>
                <w:bCs/>
                <w:rtl/>
                <w:lang w:bidi="ar-IQ"/>
              </w:rPr>
              <w:t>54</w:t>
            </w:r>
          </w:p>
        </w:tc>
      </w:tr>
    </w:tbl>
    <w:p w:rsidR="00A404FC" w:rsidRPr="00A404FC" w:rsidRDefault="00A404FC" w:rsidP="00A404FC">
      <w:pPr>
        <w:bidi/>
        <w:spacing w:after="0"/>
        <w:rPr>
          <w:rFonts w:ascii="Simplified Arabic" w:eastAsia="Calibri" w:hAnsi="Simplified Arabic" w:cs="Simplified Arabic"/>
          <w:b/>
          <w:bCs/>
          <w:sz w:val="28"/>
          <w:szCs w:val="28"/>
          <w:rtl/>
          <w:lang w:bidi="ar-IQ"/>
        </w:rPr>
      </w:pPr>
      <w:r w:rsidRPr="00A404FC">
        <w:rPr>
          <w:rFonts w:ascii="Simplified Arabic" w:eastAsia="Calibri" w:hAnsi="Simplified Arabic" w:cs="Simplified Arabic"/>
          <w:b/>
          <w:bCs/>
          <w:sz w:val="28"/>
          <w:szCs w:val="28"/>
          <w:rtl/>
          <w:lang w:bidi="ar-IQ"/>
        </w:rPr>
        <w:t>2-3 وسائل جمع المعلومات  والادوات المستخدمة في البحث :</w:t>
      </w:r>
    </w:p>
    <w:p w:rsidR="00A404FC" w:rsidRPr="00A404FC" w:rsidRDefault="00A404FC" w:rsidP="00A404FC">
      <w:pPr>
        <w:bidi/>
        <w:spacing w:after="0"/>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sz w:val="28"/>
          <w:szCs w:val="28"/>
          <w:rtl/>
          <w:lang w:bidi="ar-IQ"/>
        </w:rPr>
        <w:t xml:space="preserve">    استخدم الباحث عدة وسائل وادوات لجمع المعلومات وكذلك استخدامها في اجراءات البحث للخروج بنتائج علمية رصينة من البحث وهذه الادوات والوسائل هي :-</w:t>
      </w:r>
    </w:p>
    <w:p w:rsidR="00A404FC" w:rsidRPr="00A404FC" w:rsidRDefault="00A404FC" w:rsidP="00A404FC">
      <w:pPr>
        <w:bidi/>
        <w:spacing w:after="0"/>
        <w:rPr>
          <w:rFonts w:ascii="Simplified Arabic" w:eastAsia="Calibri" w:hAnsi="Simplified Arabic" w:cs="Simplified Arabic"/>
          <w:b/>
          <w:bCs/>
          <w:sz w:val="28"/>
          <w:szCs w:val="28"/>
          <w:rtl/>
          <w:lang w:bidi="ar-IQ"/>
        </w:rPr>
      </w:pPr>
      <w:r w:rsidRPr="00A404FC">
        <w:rPr>
          <w:rFonts w:ascii="Simplified Arabic" w:eastAsia="Calibri" w:hAnsi="Simplified Arabic" w:cs="Simplified Arabic"/>
          <w:b/>
          <w:bCs/>
          <w:sz w:val="28"/>
          <w:szCs w:val="28"/>
          <w:rtl/>
          <w:lang w:bidi="ar-IQ"/>
        </w:rPr>
        <w:t>2-3-1 وسائل جمع المعلومات :</w:t>
      </w:r>
    </w:p>
    <w:p w:rsidR="00A404FC" w:rsidRPr="00A404FC" w:rsidRDefault="00A404FC" w:rsidP="00A404FC">
      <w:pPr>
        <w:numPr>
          <w:ilvl w:val="0"/>
          <w:numId w:val="26"/>
        </w:numPr>
        <w:bidi/>
        <w:spacing w:after="0"/>
        <w:rPr>
          <w:rFonts w:ascii="Simplified Arabic" w:eastAsia="Calibri" w:hAnsi="Simplified Arabic" w:cs="Simplified Arabic"/>
          <w:sz w:val="28"/>
          <w:szCs w:val="28"/>
          <w:lang w:bidi="ar-IQ"/>
        </w:rPr>
      </w:pPr>
      <w:r w:rsidRPr="00A404FC">
        <w:rPr>
          <w:rFonts w:ascii="Simplified Arabic" w:eastAsia="Calibri" w:hAnsi="Simplified Arabic" w:cs="Simplified Arabic"/>
          <w:sz w:val="28"/>
          <w:szCs w:val="28"/>
          <w:rtl/>
          <w:lang w:bidi="ar-IQ"/>
        </w:rPr>
        <w:t>المصادر والادبيات العربية والاجنبية .</w:t>
      </w:r>
    </w:p>
    <w:p w:rsidR="00A404FC" w:rsidRPr="00A404FC" w:rsidRDefault="00A404FC" w:rsidP="00A404FC">
      <w:pPr>
        <w:numPr>
          <w:ilvl w:val="0"/>
          <w:numId w:val="26"/>
        </w:numPr>
        <w:bidi/>
        <w:spacing w:after="0"/>
        <w:rPr>
          <w:rFonts w:ascii="Simplified Arabic" w:eastAsia="Calibri" w:hAnsi="Simplified Arabic" w:cs="Simplified Arabic"/>
          <w:sz w:val="28"/>
          <w:szCs w:val="28"/>
          <w:lang w:bidi="ar-IQ"/>
        </w:rPr>
      </w:pPr>
      <w:r w:rsidRPr="00A404FC">
        <w:rPr>
          <w:rFonts w:ascii="Simplified Arabic" w:eastAsia="Calibri" w:hAnsi="Simplified Arabic" w:cs="Simplified Arabic"/>
          <w:sz w:val="28"/>
          <w:szCs w:val="28"/>
          <w:rtl/>
          <w:lang w:bidi="ar-IQ"/>
        </w:rPr>
        <w:t xml:space="preserve">المقابلات الشخصية. </w:t>
      </w:r>
    </w:p>
    <w:p w:rsidR="00A404FC" w:rsidRPr="00A404FC" w:rsidRDefault="00A404FC" w:rsidP="00A404FC">
      <w:pPr>
        <w:numPr>
          <w:ilvl w:val="0"/>
          <w:numId w:val="26"/>
        </w:numPr>
        <w:bidi/>
        <w:spacing w:after="0"/>
        <w:rPr>
          <w:rFonts w:ascii="Simplified Arabic" w:eastAsia="Calibri" w:hAnsi="Simplified Arabic" w:cs="Simplified Arabic"/>
          <w:sz w:val="28"/>
          <w:szCs w:val="28"/>
          <w:lang w:bidi="ar-IQ"/>
        </w:rPr>
      </w:pPr>
      <w:r w:rsidRPr="00A404FC">
        <w:rPr>
          <w:rFonts w:ascii="Simplified Arabic" w:eastAsia="Calibri" w:hAnsi="Simplified Arabic" w:cs="Simplified Arabic"/>
          <w:sz w:val="28"/>
          <w:szCs w:val="28"/>
          <w:rtl/>
          <w:lang w:bidi="ar-IQ"/>
        </w:rPr>
        <w:t>شبكة المعلومات العالمية .</w:t>
      </w:r>
    </w:p>
    <w:p w:rsidR="00A404FC" w:rsidRPr="00A404FC" w:rsidRDefault="00A404FC" w:rsidP="00A404FC">
      <w:pPr>
        <w:numPr>
          <w:ilvl w:val="0"/>
          <w:numId w:val="26"/>
        </w:numPr>
        <w:bidi/>
        <w:spacing w:after="0"/>
        <w:rPr>
          <w:rFonts w:ascii="Simplified Arabic" w:eastAsia="Calibri" w:hAnsi="Simplified Arabic" w:cs="Simplified Arabic"/>
          <w:sz w:val="28"/>
          <w:szCs w:val="28"/>
          <w:lang w:bidi="ar-IQ"/>
        </w:rPr>
      </w:pPr>
      <w:r w:rsidRPr="00A404FC">
        <w:rPr>
          <w:rFonts w:ascii="Simplified Arabic" w:eastAsia="Calibri" w:hAnsi="Simplified Arabic" w:cs="Simplified Arabic"/>
          <w:sz w:val="28"/>
          <w:szCs w:val="28"/>
          <w:rtl/>
          <w:lang w:bidi="ar-IQ"/>
        </w:rPr>
        <w:t>استبانة التفكير ا</w:t>
      </w:r>
      <w:r w:rsidRPr="00A404FC">
        <w:rPr>
          <w:rFonts w:ascii="Simplified Arabic" w:eastAsia="Calibri" w:hAnsi="Simplified Arabic" w:cs="Simplified Arabic" w:hint="cs"/>
          <w:sz w:val="28"/>
          <w:szCs w:val="28"/>
          <w:rtl/>
          <w:lang w:bidi="ar-IQ"/>
        </w:rPr>
        <w:t xml:space="preserve">لجانبي </w:t>
      </w:r>
      <w:r w:rsidRPr="00A404FC">
        <w:rPr>
          <w:rFonts w:ascii="Simplified Arabic" w:eastAsia="Calibri" w:hAnsi="Simplified Arabic" w:cs="Simplified Arabic"/>
          <w:sz w:val="28"/>
          <w:szCs w:val="28"/>
          <w:rtl/>
          <w:lang w:bidi="ar-IQ"/>
        </w:rPr>
        <w:t xml:space="preserve"> .</w:t>
      </w:r>
    </w:p>
    <w:p w:rsidR="00A404FC" w:rsidRPr="00A404FC" w:rsidRDefault="00A404FC" w:rsidP="00A404FC">
      <w:pPr>
        <w:numPr>
          <w:ilvl w:val="0"/>
          <w:numId w:val="26"/>
        </w:numPr>
        <w:bidi/>
        <w:spacing w:after="0"/>
        <w:rPr>
          <w:rFonts w:ascii="Simplified Arabic" w:eastAsia="Calibri" w:hAnsi="Simplified Arabic" w:cs="Simplified Arabic"/>
          <w:sz w:val="28"/>
          <w:szCs w:val="28"/>
          <w:lang w:bidi="ar-IQ"/>
        </w:rPr>
      </w:pPr>
      <w:r w:rsidRPr="00A404FC">
        <w:rPr>
          <w:rFonts w:ascii="Simplified Arabic" w:eastAsia="Calibri" w:hAnsi="Simplified Arabic" w:cs="Simplified Arabic"/>
          <w:sz w:val="28"/>
          <w:szCs w:val="28"/>
          <w:rtl/>
          <w:lang w:bidi="ar-IQ"/>
        </w:rPr>
        <w:t xml:space="preserve">اختبارات </w:t>
      </w:r>
      <w:proofErr w:type="spellStart"/>
      <w:r w:rsidRPr="00A404FC">
        <w:rPr>
          <w:rFonts w:ascii="Simplified Arabic" w:eastAsia="Calibri" w:hAnsi="Simplified Arabic" w:cs="Simplified Arabic"/>
          <w:sz w:val="28"/>
          <w:szCs w:val="28"/>
          <w:rtl/>
          <w:lang w:bidi="ar-IQ"/>
        </w:rPr>
        <w:t>مهارية</w:t>
      </w:r>
      <w:proofErr w:type="spellEnd"/>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cs"/>
          <w:sz w:val="28"/>
          <w:szCs w:val="28"/>
          <w:rtl/>
          <w:lang w:bidi="ar-IQ"/>
        </w:rPr>
        <w:t xml:space="preserve">بكرة الطائرة  </w:t>
      </w:r>
      <w:r w:rsidRPr="00A404FC">
        <w:rPr>
          <w:rFonts w:ascii="Simplified Arabic" w:eastAsia="Calibri" w:hAnsi="Simplified Arabic" w:cs="Simplified Arabic"/>
          <w:sz w:val="28"/>
          <w:szCs w:val="28"/>
          <w:rtl/>
          <w:lang w:bidi="ar-IQ"/>
        </w:rPr>
        <w:t xml:space="preserve"> .</w:t>
      </w:r>
    </w:p>
    <w:p w:rsidR="00A404FC" w:rsidRPr="00A404FC" w:rsidRDefault="00A404FC" w:rsidP="00A404FC">
      <w:pPr>
        <w:bidi/>
        <w:spacing w:after="0"/>
        <w:rPr>
          <w:rFonts w:ascii="Simplified Arabic" w:eastAsia="Calibri" w:hAnsi="Simplified Arabic" w:cs="Simplified Arabic"/>
          <w:b/>
          <w:bCs/>
          <w:sz w:val="28"/>
          <w:szCs w:val="28"/>
          <w:rtl/>
          <w:lang w:bidi="ar-IQ"/>
        </w:rPr>
      </w:pPr>
      <w:r w:rsidRPr="00A404FC">
        <w:rPr>
          <w:rFonts w:ascii="Simplified Arabic" w:eastAsia="Calibri" w:hAnsi="Simplified Arabic" w:cs="Simplified Arabic"/>
          <w:b/>
          <w:bCs/>
          <w:sz w:val="28"/>
          <w:szCs w:val="28"/>
          <w:rtl/>
          <w:lang w:bidi="ar-IQ"/>
        </w:rPr>
        <w:t>2-3-2 الادوات والاجهزة المستخدمة في البحث :</w:t>
      </w:r>
    </w:p>
    <w:p w:rsidR="00A404FC" w:rsidRPr="00A404FC" w:rsidRDefault="00A404FC" w:rsidP="00A404FC">
      <w:pPr>
        <w:numPr>
          <w:ilvl w:val="0"/>
          <w:numId w:val="27"/>
        </w:numPr>
        <w:bidi/>
        <w:spacing w:after="0"/>
        <w:rPr>
          <w:rFonts w:ascii="Simplified Arabic" w:eastAsia="Calibri" w:hAnsi="Simplified Arabic" w:cs="Simplified Arabic"/>
          <w:sz w:val="28"/>
          <w:szCs w:val="28"/>
          <w:lang w:bidi="ar-IQ"/>
        </w:rPr>
      </w:pPr>
      <w:r w:rsidRPr="00A404FC">
        <w:rPr>
          <w:rFonts w:ascii="Simplified Arabic" w:eastAsia="Calibri" w:hAnsi="Simplified Arabic" w:cs="Simplified Arabic"/>
          <w:sz w:val="28"/>
          <w:szCs w:val="28"/>
          <w:rtl/>
          <w:lang w:bidi="ar-IQ"/>
        </w:rPr>
        <w:t>ميزان طبي لقياس الوزن والطول .</w:t>
      </w:r>
    </w:p>
    <w:p w:rsidR="00A404FC" w:rsidRPr="00A404FC" w:rsidRDefault="00A404FC" w:rsidP="00A404FC">
      <w:pPr>
        <w:numPr>
          <w:ilvl w:val="0"/>
          <w:numId w:val="27"/>
        </w:numPr>
        <w:bidi/>
        <w:spacing w:after="0"/>
        <w:rPr>
          <w:rFonts w:ascii="Simplified Arabic" w:eastAsia="Calibri" w:hAnsi="Simplified Arabic" w:cs="Simplified Arabic"/>
          <w:sz w:val="28"/>
          <w:szCs w:val="28"/>
          <w:lang w:bidi="ar-IQ"/>
        </w:rPr>
      </w:pPr>
      <w:r w:rsidRPr="00A404FC">
        <w:rPr>
          <w:rFonts w:ascii="Simplified Arabic" w:eastAsia="Calibri" w:hAnsi="Simplified Arabic" w:cs="Simplified Arabic"/>
          <w:sz w:val="28"/>
          <w:szCs w:val="28"/>
          <w:rtl/>
          <w:lang w:bidi="ar-IQ"/>
        </w:rPr>
        <w:t>ساعة توقيت .</w:t>
      </w:r>
    </w:p>
    <w:p w:rsidR="00A404FC" w:rsidRPr="00A404FC" w:rsidRDefault="00A404FC" w:rsidP="00A404FC">
      <w:pPr>
        <w:numPr>
          <w:ilvl w:val="0"/>
          <w:numId w:val="27"/>
        </w:numPr>
        <w:bidi/>
        <w:spacing w:after="0"/>
        <w:rPr>
          <w:rFonts w:ascii="Simplified Arabic" w:eastAsia="Calibri" w:hAnsi="Simplified Arabic" w:cs="Simplified Arabic"/>
          <w:sz w:val="28"/>
          <w:szCs w:val="28"/>
          <w:lang w:bidi="ar-IQ"/>
        </w:rPr>
      </w:pPr>
      <w:r w:rsidRPr="00A404FC">
        <w:rPr>
          <w:rFonts w:ascii="Simplified Arabic" w:eastAsia="Calibri" w:hAnsi="Simplified Arabic" w:cs="Simplified Arabic"/>
          <w:sz w:val="28"/>
          <w:szCs w:val="28"/>
          <w:rtl/>
          <w:lang w:bidi="ar-IQ"/>
        </w:rPr>
        <w:t>اشرطة قياس .</w:t>
      </w:r>
    </w:p>
    <w:p w:rsidR="00A404FC" w:rsidRPr="00A404FC" w:rsidRDefault="00A404FC" w:rsidP="00A404FC">
      <w:pPr>
        <w:numPr>
          <w:ilvl w:val="0"/>
          <w:numId w:val="27"/>
        </w:numPr>
        <w:bidi/>
        <w:spacing w:after="0"/>
        <w:rPr>
          <w:rFonts w:ascii="Simplified Arabic" w:eastAsia="Calibri" w:hAnsi="Simplified Arabic" w:cs="Simplified Arabic"/>
          <w:sz w:val="28"/>
          <w:szCs w:val="28"/>
          <w:lang w:bidi="ar-IQ"/>
        </w:rPr>
      </w:pPr>
      <w:r w:rsidRPr="00A404FC">
        <w:rPr>
          <w:rFonts w:ascii="Simplified Arabic" w:eastAsia="Calibri" w:hAnsi="Simplified Arabic" w:cs="Simplified Arabic"/>
          <w:sz w:val="28"/>
          <w:szCs w:val="28"/>
          <w:rtl/>
          <w:lang w:bidi="ar-IQ"/>
        </w:rPr>
        <w:lastRenderedPageBreak/>
        <w:t>جهاز حاسوب نوع (</w:t>
      </w:r>
      <w:r w:rsidRPr="00A404FC">
        <w:rPr>
          <w:rFonts w:ascii="Simplified Arabic" w:eastAsia="Calibri" w:hAnsi="Simplified Arabic" w:cs="Simplified Arabic"/>
          <w:sz w:val="28"/>
          <w:szCs w:val="28"/>
          <w:lang w:bidi="ar-IQ"/>
        </w:rPr>
        <w:t>DEEL</w:t>
      </w:r>
      <w:r w:rsidRPr="00A404FC">
        <w:rPr>
          <w:rFonts w:ascii="Simplified Arabic" w:eastAsia="Calibri" w:hAnsi="Simplified Arabic" w:cs="Simplified Arabic"/>
          <w:sz w:val="28"/>
          <w:szCs w:val="28"/>
          <w:rtl/>
          <w:lang w:bidi="ar-IQ"/>
        </w:rPr>
        <w:t>) .</w:t>
      </w:r>
    </w:p>
    <w:p w:rsidR="00A404FC" w:rsidRPr="00A404FC" w:rsidRDefault="00A404FC" w:rsidP="00A404FC">
      <w:pPr>
        <w:numPr>
          <w:ilvl w:val="0"/>
          <w:numId w:val="27"/>
        </w:numPr>
        <w:bidi/>
        <w:spacing w:after="0"/>
        <w:rPr>
          <w:rFonts w:ascii="Simplified Arabic" w:eastAsia="Calibri" w:hAnsi="Simplified Arabic" w:cs="Simplified Arabic"/>
          <w:sz w:val="28"/>
          <w:szCs w:val="28"/>
          <w:lang w:bidi="ar-IQ"/>
        </w:rPr>
      </w:pPr>
      <w:r w:rsidRPr="00A404FC">
        <w:rPr>
          <w:rFonts w:ascii="Simplified Arabic" w:eastAsia="Calibri" w:hAnsi="Simplified Arabic" w:cs="Simplified Arabic"/>
          <w:sz w:val="28"/>
          <w:szCs w:val="28"/>
          <w:rtl/>
          <w:lang w:bidi="ar-IQ"/>
        </w:rPr>
        <w:t>كرات</w:t>
      </w:r>
      <w:r w:rsidRPr="00A404FC">
        <w:rPr>
          <w:rFonts w:ascii="Simplified Arabic" w:eastAsia="Calibri" w:hAnsi="Simplified Arabic" w:cs="Simplified Arabic" w:hint="cs"/>
          <w:sz w:val="28"/>
          <w:szCs w:val="28"/>
          <w:rtl/>
          <w:lang w:bidi="ar-IQ"/>
        </w:rPr>
        <w:t xml:space="preserve"> طائرة</w:t>
      </w:r>
      <w:r w:rsidRPr="00A404FC">
        <w:rPr>
          <w:rFonts w:ascii="Simplified Arabic" w:eastAsia="Calibri" w:hAnsi="Simplified Arabic" w:cs="Simplified Arabic"/>
          <w:sz w:val="28"/>
          <w:szCs w:val="28"/>
          <w:rtl/>
          <w:lang w:bidi="ar-IQ"/>
        </w:rPr>
        <w:t xml:space="preserve"> عدد (</w:t>
      </w:r>
      <w:r w:rsidRPr="00A404FC">
        <w:rPr>
          <w:rFonts w:ascii="Simplified Arabic" w:eastAsia="Calibri" w:hAnsi="Simplified Arabic" w:cs="Simplified Arabic" w:hint="cs"/>
          <w:sz w:val="28"/>
          <w:szCs w:val="28"/>
          <w:rtl/>
          <w:lang w:bidi="ar-IQ"/>
        </w:rPr>
        <w:t>6</w:t>
      </w:r>
      <w:r w:rsidRPr="00A404FC">
        <w:rPr>
          <w:rFonts w:ascii="Simplified Arabic" w:eastAsia="Calibri" w:hAnsi="Simplified Arabic" w:cs="Simplified Arabic"/>
          <w:sz w:val="28"/>
          <w:szCs w:val="28"/>
          <w:rtl/>
          <w:lang w:bidi="ar-IQ"/>
        </w:rPr>
        <w:t xml:space="preserve">) </w:t>
      </w:r>
    </w:p>
    <w:p w:rsidR="00A404FC" w:rsidRPr="00A404FC" w:rsidRDefault="00A404FC" w:rsidP="00A404FC">
      <w:pPr>
        <w:numPr>
          <w:ilvl w:val="0"/>
          <w:numId w:val="27"/>
        </w:numPr>
        <w:bidi/>
        <w:spacing w:after="0"/>
        <w:rPr>
          <w:rFonts w:ascii="Simplified Arabic" w:eastAsia="Calibri" w:hAnsi="Simplified Arabic" w:cs="Simplified Arabic"/>
          <w:sz w:val="28"/>
          <w:szCs w:val="28"/>
          <w:lang w:bidi="ar-IQ"/>
        </w:rPr>
      </w:pPr>
      <w:r w:rsidRPr="00A404FC">
        <w:rPr>
          <w:rFonts w:ascii="Simplified Arabic" w:eastAsia="Calibri" w:hAnsi="Simplified Arabic" w:cs="Simplified Arabic"/>
          <w:sz w:val="28"/>
          <w:szCs w:val="28"/>
          <w:rtl/>
          <w:lang w:bidi="ar-IQ"/>
        </w:rPr>
        <w:t xml:space="preserve">ملعب كرة </w:t>
      </w:r>
      <w:r w:rsidRPr="00A404FC">
        <w:rPr>
          <w:rFonts w:ascii="Simplified Arabic" w:eastAsia="Calibri" w:hAnsi="Simplified Arabic" w:cs="Simplified Arabic" w:hint="cs"/>
          <w:sz w:val="28"/>
          <w:szCs w:val="28"/>
          <w:rtl/>
          <w:lang w:bidi="ar-IQ"/>
        </w:rPr>
        <w:t xml:space="preserve">طائرة نظامي </w:t>
      </w:r>
      <w:r w:rsidRPr="00A404FC">
        <w:rPr>
          <w:rFonts w:ascii="Simplified Arabic" w:eastAsia="Calibri" w:hAnsi="Simplified Arabic" w:cs="Simplified Arabic"/>
          <w:sz w:val="28"/>
          <w:szCs w:val="28"/>
          <w:rtl/>
          <w:lang w:bidi="ar-IQ"/>
        </w:rPr>
        <w:t xml:space="preserve"> .</w:t>
      </w:r>
    </w:p>
    <w:p w:rsidR="00A404FC" w:rsidRPr="00A404FC" w:rsidRDefault="00A404FC" w:rsidP="00A404FC">
      <w:pPr>
        <w:numPr>
          <w:ilvl w:val="0"/>
          <w:numId w:val="27"/>
        </w:numPr>
        <w:bidi/>
        <w:spacing w:after="0"/>
        <w:rPr>
          <w:rFonts w:ascii="Simplified Arabic" w:eastAsia="Calibri" w:hAnsi="Simplified Arabic" w:cs="Simplified Arabic"/>
          <w:sz w:val="28"/>
          <w:szCs w:val="28"/>
          <w:lang w:bidi="ar-IQ"/>
        </w:rPr>
      </w:pPr>
      <w:r w:rsidRPr="00A404FC">
        <w:rPr>
          <w:rFonts w:ascii="Simplified Arabic" w:eastAsia="Calibri" w:hAnsi="Simplified Arabic" w:cs="Simplified Arabic"/>
          <w:sz w:val="28"/>
          <w:szCs w:val="28"/>
          <w:rtl/>
          <w:lang w:bidi="ar-IQ"/>
        </w:rPr>
        <w:t xml:space="preserve">شواخص رياضية . </w:t>
      </w:r>
    </w:p>
    <w:p w:rsidR="00A404FC" w:rsidRPr="00A404FC" w:rsidRDefault="00A404FC" w:rsidP="00A404FC">
      <w:pPr>
        <w:numPr>
          <w:ilvl w:val="0"/>
          <w:numId w:val="27"/>
        </w:numPr>
        <w:bidi/>
        <w:spacing w:after="0"/>
        <w:rPr>
          <w:rFonts w:ascii="Simplified Arabic" w:eastAsia="Calibri" w:hAnsi="Simplified Arabic" w:cs="Simplified Arabic"/>
          <w:sz w:val="28"/>
          <w:szCs w:val="28"/>
          <w:lang w:bidi="ar-IQ"/>
        </w:rPr>
      </w:pPr>
      <w:r w:rsidRPr="00A404FC">
        <w:rPr>
          <w:rFonts w:ascii="Simplified Arabic" w:eastAsia="Calibri" w:hAnsi="Simplified Arabic" w:cs="Simplified Arabic"/>
          <w:sz w:val="28"/>
          <w:szCs w:val="28"/>
          <w:rtl/>
          <w:lang w:bidi="ar-IQ"/>
        </w:rPr>
        <w:t xml:space="preserve">صافرة . </w:t>
      </w:r>
    </w:p>
    <w:p w:rsidR="00A404FC" w:rsidRPr="00A404FC" w:rsidRDefault="00A404FC" w:rsidP="00A404FC">
      <w:pPr>
        <w:bidi/>
        <w:spacing w:after="0"/>
        <w:rPr>
          <w:rFonts w:ascii="Simplified Arabic" w:eastAsia="Calibri" w:hAnsi="Simplified Arabic" w:cs="Simplified Arabic"/>
          <w:b/>
          <w:bCs/>
          <w:sz w:val="28"/>
          <w:szCs w:val="28"/>
          <w:rtl/>
          <w:lang w:bidi="ar-IQ"/>
        </w:rPr>
      </w:pPr>
      <w:r w:rsidRPr="00A404FC">
        <w:rPr>
          <w:rFonts w:ascii="Simplified Arabic" w:eastAsia="Calibri" w:hAnsi="Simplified Arabic" w:cs="Simplified Arabic"/>
          <w:b/>
          <w:bCs/>
          <w:sz w:val="28"/>
          <w:szCs w:val="28"/>
          <w:rtl/>
          <w:lang w:bidi="ar-IQ"/>
        </w:rPr>
        <w:t>2-4 اجراءات البحث الميدانية :</w:t>
      </w:r>
    </w:p>
    <w:p w:rsidR="00A404FC" w:rsidRPr="00A404FC" w:rsidRDefault="00A404FC" w:rsidP="00A404FC">
      <w:pPr>
        <w:bidi/>
        <w:spacing w:after="0"/>
        <w:rPr>
          <w:rFonts w:ascii="Simplified Arabic" w:eastAsia="Calibri" w:hAnsi="Simplified Arabic" w:cs="Simplified Arabic"/>
          <w:b/>
          <w:bCs/>
          <w:sz w:val="28"/>
          <w:szCs w:val="28"/>
          <w:rtl/>
          <w:lang w:bidi="ar-IQ"/>
        </w:rPr>
      </w:pPr>
      <w:r w:rsidRPr="00A404FC">
        <w:rPr>
          <w:rFonts w:ascii="Simplified Arabic" w:eastAsia="Calibri" w:hAnsi="Simplified Arabic" w:cs="Simplified Arabic" w:hint="cs"/>
          <w:b/>
          <w:bCs/>
          <w:sz w:val="28"/>
          <w:szCs w:val="28"/>
          <w:rtl/>
          <w:lang w:bidi="ar-IQ"/>
        </w:rPr>
        <w:t xml:space="preserve">2-4-1 </w:t>
      </w:r>
      <w:r w:rsidRPr="00A404FC">
        <w:rPr>
          <w:rFonts w:ascii="Simplified Arabic" w:eastAsia="Calibri" w:hAnsi="Simplified Arabic" w:cs="Simplified Arabic"/>
          <w:b/>
          <w:bCs/>
          <w:sz w:val="28"/>
          <w:szCs w:val="28"/>
          <w:rtl/>
          <w:lang w:bidi="ar-IQ"/>
        </w:rPr>
        <w:t xml:space="preserve"> تحديد المقياس المستخدم في البحث ( مقياس التفكير </w:t>
      </w:r>
      <w:r w:rsidRPr="00A404FC">
        <w:rPr>
          <w:rFonts w:ascii="Simplified Arabic" w:eastAsia="Calibri" w:hAnsi="Simplified Arabic" w:cs="Simplified Arabic" w:hint="cs"/>
          <w:b/>
          <w:bCs/>
          <w:sz w:val="28"/>
          <w:szCs w:val="28"/>
          <w:rtl/>
          <w:lang w:bidi="ar-IQ"/>
        </w:rPr>
        <w:t xml:space="preserve">الجانبي </w:t>
      </w:r>
      <w:r w:rsidRPr="00A404FC">
        <w:rPr>
          <w:rFonts w:ascii="Simplified Arabic" w:eastAsia="Calibri" w:hAnsi="Simplified Arabic" w:cs="Simplified Arabic"/>
          <w:b/>
          <w:bCs/>
          <w:sz w:val="28"/>
          <w:szCs w:val="28"/>
          <w:rtl/>
          <w:lang w:bidi="ar-IQ"/>
        </w:rPr>
        <w:t xml:space="preserve">) : </w:t>
      </w:r>
    </w:p>
    <w:p w:rsidR="00A404FC" w:rsidRPr="00A404FC" w:rsidRDefault="00A404FC" w:rsidP="00A404FC">
      <w:pPr>
        <w:bidi/>
        <w:spacing w:after="0"/>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lang w:bidi="ar-IQ"/>
        </w:rPr>
        <w:t xml:space="preserve">     </w:t>
      </w:r>
      <w:r w:rsidRPr="00A404FC">
        <w:rPr>
          <w:rFonts w:ascii="Simplified Arabic" w:eastAsia="Calibri" w:hAnsi="Simplified Arabic" w:cs="Simplified Arabic"/>
          <w:sz w:val="28"/>
          <w:szCs w:val="28"/>
          <w:rtl/>
          <w:lang w:bidi="ar-IQ"/>
        </w:rPr>
        <w:t xml:space="preserve">استخدم الباحث مقياس التفكير </w:t>
      </w:r>
      <w:r w:rsidRPr="00A404FC">
        <w:rPr>
          <w:rFonts w:ascii="Simplified Arabic" w:eastAsia="Calibri" w:hAnsi="Simplified Arabic" w:cs="Simplified Arabic" w:hint="cs"/>
          <w:sz w:val="28"/>
          <w:szCs w:val="28"/>
          <w:rtl/>
          <w:lang w:bidi="ar-IQ"/>
        </w:rPr>
        <w:t xml:space="preserve">الجانبي </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cs"/>
          <w:sz w:val="28"/>
          <w:szCs w:val="28"/>
          <w:rtl/>
          <w:lang w:bidi="ar-IQ"/>
        </w:rPr>
        <w:t xml:space="preserve">والمستخدم سابقاً في دراسة </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cs"/>
          <w:sz w:val="28"/>
          <w:szCs w:val="28"/>
          <w:rtl/>
          <w:lang w:bidi="ar-IQ"/>
        </w:rPr>
        <w:t>اسيل  عبد الكريم ؛2015</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cs"/>
          <w:sz w:val="28"/>
          <w:szCs w:val="28"/>
          <w:rtl/>
          <w:lang w:bidi="ar-IQ"/>
        </w:rPr>
        <w:t xml:space="preserve">, </w:t>
      </w:r>
      <w:proofErr w:type="spellStart"/>
      <w:r w:rsidRPr="00A404FC">
        <w:rPr>
          <w:rFonts w:ascii="Simplified Arabic" w:eastAsia="Calibri" w:hAnsi="Simplified Arabic" w:cs="Simplified Arabic" w:hint="cs"/>
          <w:sz w:val="28"/>
          <w:szCs w:val="28"/>
          <w:rtl/>
          <w:lang w:bidi="ar-IQ"/>
        </w:rPr>
        <w:t>والمعنونة</w:t>
      </w:r>
      <w:proofErr w:type="spellEnd"/>
      <w:r w:rsidRPr="00A404FC">
        <w:rPr>
          <w:rFonts w:ascii="Simplified Arabic" w:eastAsia="Calibri" w:hAnsi="Simplified Arabic" w:cs="Simplified Arabic"/>
          <w:sz w:val="28"/>
          <w:szCs w:val="28"/>
          <w:rtl/>
          <w:lang w:bidi="ar-IQ"/>
        </w:rPr>
        <w:t xml:space="preserve"> ( </w:t>
      </w:r>
      <w:r w:rsidRPr="00A404FC">
        <w:rPr>
          <w:rFonts w:ascii="Simplified Arabic" w:eastAsia="Calibri" w:hAnsi="Simplified Arabic" w:cs="Simplified Arabic" w:hint="cs"/>
          <w:sz w:val="28"/>
          <w:szCs w:val="28"/>
          <w:rtl/>
          <w:lang w:bidi="ar-IQ"/>
        </w:rPr>
        <w:t xml:space="preserve">التفكير الجانبي لدى طلبة المرحلة الاعدادية </w:t>
      </w:r>
      <w:r w:rsidRPr="00A404FC">
        <w:rPr>
          <w:rFonts w:ascii="Simplified Arabic" w:eastAsia="Calibri" w:hAnsi="Simplified Arabic" w:cs="Simplified Arabic"/>
          <w:sz w:val="28"/>
          <w:szCs w:val="28"/>
          <w:rtl/>
          <w:lang w:bidi="ar-IQ"/>
        </w:rPr>
        <w:t xml:space="preserve"> ) , وذلك لتوافق الظروف الخاصة بهذه الدراسة مع ظروف البحث الحالي , اي ان اهداف البحث وعينته مقاربة </w:t>
      </w:r>
      <w:proofErr w:type="spellStart"/>
      <w:r w:rsidRPr="00A404FC">
        <w:rPr>
          <w:rFonts w:ascii="Simplified Arabic" w:eastAsia="Calibri" w:hAnsi="Simplified Arabic" w:cs="Simplified Arabic"/>
          <w:sz w:val="28"/>
          <w:szCs w:val="28"/>
          <w:rtl/>
          <w:lang w:bidi="ar-IQ"/>
        </w:rPr>
        <w:t>لاهداف</w:t>
      </w:r>
      <w:proofErr w:type="spellEnd"/>
      <w:r w:rsidRPr="00A404FC">
        <w:rPr>
          <w:rFonts w:ascii="Simplified Arabic" w:eastAsia="Calibri" w:hAnsi="Simplified Arabic" w:cs="Simplified Arabic"/>
          <w:sz w:val="28"/>
          <w:szCs w:val="28"/>
          <w:rtl/>
          <w:lang w:bidi="ar-IQ"/>
        </w:rPr>
        <w:t xml:space="preserve"> وعينة البحث الحالي , </w:t>
      </w:r>
      <w:r w:rsidRPr="00A404FC">
        <w:rPr>
          <w:rFonts w:ascii="Simplified Arabic" w:eastAsia="Calibri" w:hAnsi="Simplified Arabic" w:cs="Simplified Arabic" w:hint="cs"/>
          <w:sz w:val="28"/>
          <w:szCs w:val="28"/>
          <w:rtl/>
          <w:lang w:bidi="ar-IQ"/>
        </w:rPr>
        <w:t xml:space="preserve">وقد </w:t>
      </w:r>
      <w:r w:rsidRPr="00A404FC">
        <w:rPr>
          <w:rFonts w:ascii="Simplified Arabic" w:eastAsia="Calibri" w:hAnsi="Simplified Arabic" w:cs="Simplified Arabic"/>
          <w:sz w:val="28"/>
          <w:szCs w:val="28"/>
          <w:rtl/>
          <w:lang w:bidi="ar-IQ"/>
        </w:rPr>
        <w:t>تكون المقياس من (3</w:t>
      </w:r>
      <w:r w:rsidRPr="00A404FC">
        <w:rPr>
          <w:rFonts w:ascii="Simplified Arabic" w:eastAsia="Calibri" w:hAnsi="Simplified Arabic" w:cs="Simplified Arabic" w:hint="cs"/>
          <w:sz w:val="28"/>
          <w:szCs w:val="28"/>
          <w:rtl/>
          <w:lang w:bidi="ar-IQ"/>
        </w:rPr>
        <w:t>4</w:t>
      </w:r>
      <w:r w:rsidRPr="00A404FC">
        <w:rPr>
          <w:rFonts w:ascii="Simplified Arabic" w:eastAsia="Calibri" w:hAnsi="Simplified Arabic" w:cs="Simplified Arabic"/>
          <w:sz w:val="28"/>
          <w:szCs w:val="28"/>
          <w:rtl/>
          <w:lang w:bidi="ar-IQ"/>
        </w:rPr>
        <w:t xml:space="preserve">) فقرة </w:t>
      </w:r>
      <w:r w:rsidRPr="00A404FC">
        <w:rPr>
          <w:rFonts w:ascii="Simplified Arabic" w:eastAsia="Calibri" w:hAnsi="Simplified Arabic" w:cs="Simplified Arabic" w:hint="cs"/>
          <w:sz w:val="28"/>
          <w:szCs w:val="28"/>
          <w:rtl/>
          <w:lang w:bidi="ar-IQ"/>
        </w:rPr>
        <w:t xml:space="preserve">بصيغة اسئلة يجيب عنها المستجيب </w:t>
      </w:r>
      <w:proofErr w:type="spellStart"/>
      <w:r w:rsidRPr="00A404FC">
        <w:rPr>
          <w:rFonts w:ascii="Simplified Arabic" w:eastAsia="Calibri" w:hAnsi="Simplified Arabic" w:cs="Simplified Arabic" w:hint="cs"/>
          <w:sz w:val="28"/>
          <w:szCs w:val="28"/>
          <w:rtl/>
          <w:lang w:bidi="ar-IQ"/>
        </w:rPr>
        <w:t>باجابة</w:t>
      </w:r>
      <w:proofErr w:type="spellEnd"/>
      <w:r w:rsidRPr="00A404FC">
        <w:rPr>
          <w:rFonts w:ascii="Simplified Arabic" w:eastAsia="Calibri" w:hAnsi="Simplified Arabic" w:cs="Simplified Arabic" w:hint="cs"/>
          <w:sz w:val="28"/>
          <w:szCs w:val="28"/>
          <w:rtl/>
          <w:lang w:bidi="ar-IQ"/>
        </w:rPr>
        <w:t xml:space="preserve"> اما صحيحة او خاطئة تبعا للاختيارات الموجودة للاختبار </w:t>
      </w:r>
      <w:r w:rsidRPr="00A404FC">
        <w:rPr>
          <w:rFonts w:ascii="Simplified Arabic" w:eastAsia="Calibri" w:hAnsi="Simplified Arabic" w:cs="Simplified Arabic"/>
          <w:sz w:val="28"/>
          <w:szCs w:val="28"/>
          <w:rtl/>
          <w:lang w:bidi="ar-IQ"/>
        </w:rPr>
        <w:t>,</w:t>
      </w:r>
      <w:r w:rsidRPr="00A404FC">
        <w:rPr>
          <w:rFonts w:ascii="Simplified Arabic" w:eastAsia="Calibri" w:hAnsi="Simplified Arabic" w:cs="Simplified Arabic" w:hint="cs"/>
          <w:sz w:val="28"/>
          <w:szCs w:val="28"/>
          <w:rtl/>
          <w:lang w:bidi="ar-IQ"/>
        </w:rPr>
        <w:t>فكانت اعلى درجة يحصل عليها المختبر هي (34) درجة , واقل درجة هي (صفر ) والمتوسط الفرضي كان (17) درجة .</w:t>
      </w:r>
      <w:r w:rsidRPr="00A404FC">
        <w:rPr>
          <w:rFonts w:ascii="Simplified Arabic" w:eastAsia="Calibri" w:hAnsi="Simplified Arabic" w:cs="Simplified Arabic"/>
          <w:sz w:val="28"/>
          <w:szCs w:val="28"/>
          <w:rtl/>
          <w:lang w:bidi="ar-IQ"/>
        </w:rPr>
        <w:t xml:space="preserve">  </w:t>
      </w:r>
    </w:p>
    <w:p w:rsidR="00A404FC" w:rsidRPr="00A404FC" w:rsidRDefault="00A404FC" w:rsidP="00A404FC">
      <w:pPr>
        <w:bidi/>
        <w:spacing w:after="0"/>
        <w:rPr>
          <w:rFonts w:ascii="Simplified Arabic" w:eastAsia="Calibri" w:hAnsi="Simplified Arabic" w:cs="Simplified Arabic"/>
          <w:b/>
          <w:bCs/>
          <w:sz w:val="28"/>
          <w:szCs w:val="28"/>
          <w:rtl/>
          <w:lang w:bidi="ar-IQ"/>
        </w:rPr>
      </w:pPr>
      <w:r w:rsidRPr="00A404FC">
        <w:rPr>
          <w:rFonts w:ascii="Simplified Arabic" w:eastAsia="Calibri" w:hAnsi="Simplified Arabic" w:cs="Simplified Arabic" w:hint="cs"/>
          <w:b/>
          <w:bCs/>
          <w:sz w:val="28"/>
          <w:szCs w:val="28"/>
          <w:rtl/>
          <w:lang w:bidi="ar-IQ"/>
        </w:rPr>
        <w:t xml:space="preserve">2-4-2 تحديد  </w:t>
      </w:r>
      <w:r w:rsidRPr="00A404FC">
        <w:rPr>
          <w:rFonts w:ascii="Simplified Arabic" w:eastAsia="Calibri" w:hAnsi="Simplified Arabic" w:cs="Simplified Arabic"/>
          <w:b/>
          <w:bCs/>
          <w:sz w:val="28"/>
          <w:szCs w:val="28"/>
          <w:rtl/>
          <w:lang w:bidi="ar-IQ"/>
        </w:rPr>
        <w:t xml:space="preserve">الاختبارات </w:t>
      </w:r>
      <w:proofErr w:type="spellStart"/>
      <w:r w:rsidRPr="00A404FC">
        <w:rPr>
          <w:rFonts w:ascii="Simplified Arabic" w:eastAsia="Calibri" w:hAnsi="Simplified Arabic" w:cs="Simplified Arabic"/>
          <w:b/>
          <w:bCs/>
          <w:sz w:val="28"/>
          <w:szCs w:val="28"/>
          <w:rtl/>
          <w:lang w:bidi="ar-IQ"/>
        </w:rPr>
        <w:t>المهارية</w:t>
      </w:r>
      <w:proofErr w:type="spellEnd"/>
      <w:r w:rsidRPr="00A404FC">
        <w:rPr>
          <w:rFonts w:ascii="Simplified Arabic" w:eastAsia="Calibri" w:hAnsi="Simplified Arabic" w:cs="Simplified Arabic"/>
          <w:b/>
          <w:bCs/>
          <w:sz w:val="28"/>
          <w:szCs w:val="28"/>
          <w:rtl/>
          <w:lang w:bidi="ar-IQ"/>
        </w:rPr>
        <w:t xml:space="preserve"> : </w:t>
      </w:r>
    </w:p>
    <w:p w:rsidR="00A404FC" w:rsidRPr="00A404FC" w:rsidRDefault="00A404FC" w:rsidP="00A404FC">
      <w:pPr>
        <w:bidi/>
        <w:spacing w:after="0"/>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lang w:bidi="ar-IQ"/>
        </w:rPr>
        <w:t xml:space="preserve">    بعد اطلاع الباحث على المصادر والمراجع الخاصة بالاختبارات </w:t>
      </w:r>
      <w:proofErr w:type="spellStart"/>
      <w:r w:rsidRPr="00A404FC">
        <w:rPr>
          <w:rFonts w:ascii="Simplified Arabic" w:eastAsia="Calibri" w:hAnsi="Simplified Arabic" w:cs="Simplified Arabic" w:hint="cs"/>
          <w:sz w:val="28"/>
          <w:szCs w:val="28"/>
          <w:rtl/>
          <w:lang w:bidi="ar-IQ"/>
        </w:rPr>
        <w:t>المهارية</w:t>
      </w:r>
      <w:proofErr w:type="spellEnd"/>
      <w:r w:rsidRPr="00A404FC">
        <w:rPr>
          <w:rFonts w:ascii="Simplified Arabic" w:eastAsia="Calibri" w:hAnsi="Simplified Arabic" w:cs="Simplified Arabic" w:hint="cs"/>
          <w:sz w:val="28"/>
          <w:szCs w:val="28"/>
          <w:rtl/>
          <w:lang w:bidi="ar-IQ"/>
        </w:rPr>
        <w:t xml:space="preserve"> للعبة كر الطائرة وبعد اخذ اراء الخبراء تم اختيار الاختبار الخاص بمهارة الضرب الساحق ,  والذي من خلاله سوف يتم قياس </w:t>
      </w:r>
      <w:proofErr w:type="spellStart"/>
      <w:r w:rsidRPr="00A404FC">
        <w:rPr>
          <w:rFonts w:ascii="Simplified Arabic" w:eastAsia="Calibri" w:hAnsi="Simplified Arabic" w:cs="Simplified Arabic" w:hint="cs"/>
          <w:sz w:val="28"/>
          <w:szCs w:val="28"/>
          <w:rtl/>
          <w:lang w:bidi="ar-IQ"/>
        </w:rPr>
        <w:t>ماتعلمه</w:t>
      </w:r>
      <w:proofErr w:type="spellEnd"/>
      <w:r w:rsidRPr="00A404FC">
        <w:rPr>
          <w:rFonts w:ascii="Simplified Arabic" w:eastAsia="Calibri" w:hAnsi="Simplified Arabic" w:cs="Simplified Arabic" w:hint="cs"/>
          <w:sz w:val="28"/>
          <w:szCs w:val="28"/>
          <w:rtl/>
          <w:lang w:bidi="ar-IQ"/>
        </w:rPr>
        <w:t xml:space="preserve"> الطلبة من اداء هذه المهارة بوساطة الوحدات التعليمية المقترحة من قبل الباحث والاختبار هو: </w:t>
      </w:r>
    </w:p>
    <w:p w:rsidR="00A404FC" w:rsidRPr="00A404FC" w:rsidRDefault="00A404FC" w:rsidP="00A404FC">
      <w:pPr>
        <w:bidi/>
        <w:spacing w:after="0"/>
        <w:jc w:val="both"/>
        <w:rPr>
          <w:rFonts w:ascii="Simplified Arabic" w:eastAsia="Calibri" w:hAnsi="Simplified Arabic" w:cs="Simplified Arabic"/>
          <w:b/>
          <w:bCs/>
          <w:sz w:val="28"/>
          <w:szCs w:val="28"/>
          <w:rtl/>
          <w:lang w:bidi="ar-IQ"/>
        </w:rPr>
      </w:pPr>
      <w:r w:rsidRPr="00A404FC">
        <w:rPr>
          <w:rFonts w:ascii="Simplified Arabic" w:eastAsia="Calibri" w:hAnsi="Simplified Arabic" w:cs="Simplified Arabic" w:hint="cs"/>
          <w:b/>
          <w:bCs/>
          <w:sz w:val="28"/>
          <w:szCs w:val="28"/>
          <w:rtl/>
          <w:lang w:bidi="ar-IQ"/>
        </w:rPr>
        <w:t xml:space="preserve">اختبار الضرب الساحق بكرة الطائرة  ( الدايم : 1999: 16) </w:t>
      </w:r>
    </w:p>
    <w:p w:rsidR="00A404FC" w:rsidRPr="00A404FC" w:rsidRDefault="00A404FC" w:rsidP="00A404FC">
      <w:pPr>
        <w:bidi/>
        <w:spacing w:after="0"/>
        <w:jc w:val="lowKashida"/>
        <w:rPr>
          <w:rFonts w:ascii="Times New Roman" w:eastAsia="Times New Roman" w:hAnsi="Times New Roman" w:cs="Simplified Arabic"/>
          <w:sz w:val="28"/>
          <w:szCs w:val="28"/>
        </w:rPr>
      </w:pPr>
      <w:r w:rsidRPr="00A404FC">
        <w:rPr>
          <w:rFonts w:ascii="Times New Roman" w:eastAsia="Times New Roman" w:hAnsi="Times New Roman" w:cs="Simplified Arabic" w:hint="cs"/>
          <w:b/>
          <w:bCs/>
          <w:sz w:val="28"/>
          <w:szCs w:val="28"/>
          <w:rtl/>
          <w:lang w:bidi="ar-IQ"/>
        </w:rPr>
        <w:t xml:space="preserve">الهدف منه : اختبار الدقة والاداء للضرب الساحق لدى المختبرين </w:t>
      </w:r>
    </w:p>
    <w:p w:rsidR="00A404FC" w:rsidRPr="00A404FC" w:rsidRDefault="00A404FC" w:rsidP="00A404FC">
      <w:pPr>
        <w:bidi/>
        <w:spacing w:after="0"/>
        <w:jc w:val="lowKashida"/>
        <w:rPr>
          <w:rFonts w:ascii="Times New Roman" w:eastAsia="Times New Roman" w:hAnsi="Times New Roman" w:cs="Simplified Arabic"/>
          <w:sz w:val="28"/>
          <w:szCs w:val="28"/>
        </w:rPr>
      </w:pPr>
      <w:r w:rsidRPr="00A404FC">
        <w:rPr>
          <w:rFonts w:ascii="Times New Roman" w:eastAsia="Times New Roman" w:hAnsi="Times New Roman" w:cs="Simplified Arabic" w:hint="cs"/>
          <w:b/>
          <w:bCs/>
          <w:sz w:val="28"/>
          <w:szCs w:val="28"/>
          <w:rtl/>
          <w:lang w:bidi="ar-IQ"/>
        </w:rPr>
        <w:t>الادوات</w:t>
      </w:r>
      <w:r w:rsidRPr="00A404FC">
        <w:rPr>
          <w:rFonts w:ascii="Times New Roman" w:eastAsia="Times New Roman" w:hAnsi="Times New Roman" w:cs="Simplified Arabic" w:hint="cs"/>
          <w:sz w:val="28"/>
          <w:szCs w:val="28"/>
          <w:rtl/>
        </w:rPr>
        <w:t xml:space="preserve"> : ملعب كرة طائر </w:t>
      </w:r>
      <w:r w:rsidRPr="00A404FC">
        <w:rPr>
          <w:rFonts w:ascii="Times New Roman" w:eastAsia="Times New Roman" w:hAnsi="Times New Roman" w:cs="Simplified Arabic"/>
          <w:sz w:val="28"/>
          <w:szCs w:val="28"/>
          <w:rtl/>
        </w:rPr>
        <w:t>–</w:t>
      </w:r>
      <w:r w:rsidRPr="00A404FC">
        <w:rPr>
          <w:rFonts w:ascii="Times New Roman" w:eastAsia="Times New Roman" w:hAnsi="Times New Roman" w:cs="Simplified Arabic" w:hint="cs"/>
          <w:sz w:val="28"/>
          <w:szCs w:val="28"/>
          <w:rtl/>
        </w:rPr>
        <w:t xml:space="preserve"> كرات طائرة عدد( 15) </w:t>
      </w:r>
    </w:p>
    <w:p w:rsidR="00A404FC" w:rsidRPr="00A404FC" w:rsidRDefault="00A404FC" w:rsidP="00A404FC">
      <w:pPr>
        <w:bidi/>
        <w:spacing w:after="0"/>
        <w:jc w:val="lowKashida"/>
        <w:rPr>
          <w:rFonts w:ascii="Times New Roman" w:eastAsia="Times New Roman" w:hAnsi="Times New Roman" w:cs="Simplified Arabic"/>
          <w:sz w:val="28"/>
          <w:szCs w:val="28"/>
          <w:rtl/>
        </w:rPr>
      </w:pPr>
      <w:r w:rsidRPr="00A404FC">
        <w:rPr>
          <w:rFonts w:ascii="Times New Roman" w:eastAsia="Times New Roman" w:hAnsi="Times New Roman" w:cs="Simplified Arabic" w:hint="cs"/>
          <w:b/>
          <w:bCs/>
          <w:sz w:val="28"/>
          <w:szCs w:val="28"/>
          <w:rtl/>
          <w:lang w:bidi="ar-IQ"/>
        </w:rPr>
        <w:t xml:space="preserve">طريقة الاداء:  </w:t>
      </w:r>
      <w:r w:rsidRPr="00A404FC">
        <w:rPr>
          <w:rFonts w:ascii="Times New Roman" w:eastAsia="Times New Roman" w:hAnsi="Times New Roman" w:cs="Simplified Arabic" w:hint="cs"/>
          <w:sz w:val="28"/>
          <w:szCs w:val="28"/>
          <w:rtl/>
          <w:lang w:bidi="ar-IQ"/>
        </w:rPr>
        <w:t xml:space="preserve"> </w:t>
      </w:r>
      <w:r w:rsidRPr="00A404FC">
        <w:rPr>
          <w:rFonts w:ascii="Times New Roman" w:eastAsia="Times New Roman" w:hAnsi="Times New Roman" w:cs="Simplified Arabic" w:hint="cs"/>
          <w:sz w:val="28"/>
          <w:szCs w:val="28"/>
          <w:rtl/>
        </w:rPr>
        <w:t xml:space="preserve">الهدف رقم (1) 3 م × 3 م  , والهدف رقم (2) 3 م × 4.5 م </w:t>
      </w:r>
    </w:p>
    <w:p w:rsidR="00A404FC" w:rsidRPr="00A404FC" w:rsidRDefault="00A404FC" w:rsidP="00A404FC">
      <w:pPr>
        <w:bidi/>
        <w:spacing w:after="0"/>
        <w:jc w:val="lowKashida"/>
        <w:rPr>
          <w:rFonts w:ascii="Times New Roman" w:eastAsia="Times New Roman" w:hAnsi="Times New Roman" w:cs="Simplified Arabic"/>
          <w:sz w:val="28"/>
          <w:szCs w:val="28"/>
          <w:rtl/>
        </w:rPr>
      </w:pPr>
      <w:r w:rsidRPr="00A404FC">
        <w:rPr>
          <w:rFonts w:ascii="Times New Roman" w:eastAsia="Times New Roman" w:hAnsi="Times New Roman" w:cs="Simplified Arabic" w:hint="cs"/>
          <w:sz w:val="28"/>
          <w:szCs w:val="28"/>
          <w:rtl/>
          <w:lang w:bidi="ar-IQ"/>
        </w:rPr>
        <w:t>تعطى لكل مختبر (</w:t>
      </w:r>
      <w:r w:rsidRPr="00A404FC">
        <w:rPr>
          <w:rFonts w:ascii="Times New Roman" w:eastAsia="Times New Roman" w:hAnsi="Times New Roman" w:cs="Simplified Arabic" w:hint="cs"/>
          <w:sz w:val="28"/>
          <w:szCs w:val="28"/>
          <w:rtl/>
        </w:rPr>
        <w:t xml:space="preserve">15) محاولة  للهدف رقم (1)  , </w:t>
      </w:r>
      <w:r w:rsidRPr="00A404FC">
        <w:rPr>
          <w:rFonts w:ascii="Times New Roman" w:eastAsia="Times New Roman" w:hAnsi="Times New Roman" w:cs="Simplified Arabic" w:hint="cs"/>
          <w:sz w:val="28"/>
          <w:szCs w:val="28"/>
          <w:rtl/>
          <w:lang w:bidi="ar-IQ"/>
        </w:rPr>
        <w:t xml:space="preserve">كذلك ايضا تعطى </w:t>
      </w:r>
      <w:r w:rsidRPr="00A404FC">
        <w:rPr>
          <w:rFonts w:ascii="Times New Roman" w:eastAsia="Times New Roman" w:hAnsi="Times New Roman" w:cs="Simplified Arabic" w:hint="cs"/>
          <w:sz w:val="28"/>
          <w:szCs w:val="28"/>
          <w:rtl/>
        </w:rPr>
        <w:t xml:space="preserve">(15) محاولة لكل مختبر  للهدف رقم (2) </w:t>
      </w:r>
    </w:p>
    <w:p w:rsidR="00A404FC" w:rsidRPr="00A404FC" w:rsidRDefault="00A404FC" w:rsidP="00A404FC">
      <w:pPr>
        <w:bidi/>
        <w:spacing w:after="0"/>
        <w:jc w:val="lowKashida"/>
        <w:rPr>
          <w:rFonts w:ascii="Times New Roman" w:eastAsia="Times New Roman" w:hAnsi="Times New Roman" w:cs="Simplified Arabic"/>
          <w:sz w:val="28"/>
          <w:szCs w:val="28"/>
          <w:rtl/>
        </w:rPr>
      </w:pPr>
      <w:r w:rsidRPr="00A404FC">
        <w:rPr>
          <w:rFonts w:ascii="Times New Roman" w:eastAsia="Times New Roman" w:hAnsi="Times New Roman" w:cs="Simplified Arabic" w:hint="cs"/>
          <w:b/>
          <w:bCs/>
          <w:sz w:val="28"/>
          <w:szCs w:val="28"/>
          <w:rtl/>
        </w:rPr>
        <w:lastRenderedPageBreak/>
        <w:t>التسجيل</w:t>
      </w:r>
      <w:r w:rsidRPr="00A404FC">
        <w:rPr>
          <w:rFonts w:ascii="Times New Roman" w:eastAsia="Times New Roman" w:hAnsi="Times New Roman" w:cs="Simplified Arabic" w:hint="cs"/>
          <w:sz w:val="28"/>
          <w:szCs w:val="28"/>
          <w:rtl/>
        </w:rPr>
        <w:t xml:space="preserve"> :  </w:t>
      </w:r>
    </w:p>
    <w:p w:rsidR="00A404FC" w:rsidRPr="00A404FC" w:rsidRDefault="00A404FC" w:rsidP="00A404FC">
      <w:pPr>
        <w:numPr>
          <w:ilvl w:val="0"/>
          <w:numId w:val="30"/>
        </w:numPr>
        <w:bidi/>
        <w:spacing w:after="0"/>
        <w:contextualSpacing/>
        <w:jc w:val="lowKashida"/>
        <w:rPr>
          <w:rFonts w:ascii="Times New Roman" w:eastAsia="Times New Roman" w:hAnsi="Times New Roman" w:cs="Simplified Arabic"/>
          <w:sz w:val="28"/>
          <w:szCs w:val="28"/>
          <w:rtl/>
        </w:rPr>
      </w:pPr>
      <w:r w:rsidRPr="00A404FC">
        <w:rPr>
          <w:rFonts w:ascii="Times New Roman" w:eastAsia="Times New Roman" w:hAnsi="Times New Roman" w:cs="Simplified Arabic" w:hint="cs"/>
          <w:sz w:val="28"/>
          <w:szCs w:val="28"/>
          <w:rtl/>
        </w:rPr>
        <w:t xml:space="preserve">عدد المحاولات الصحيحة من مجموع (30 محاولة ) . </w:t>
      </w:r>
    </w:p>
    <w:p w:rsidR="00A404FC" w:rsidRPr="00A404FC" w:rsidRDefault="00A404FC" w:rsidP="00A404FC">
      <w:pPr>
        <w:numPr>
          <w:ilvl w:val="0"/>
          <w:numId w:val="30"/>
        </w:numPr>
        <w:bidi/>
        <w:spacing w:after="0"/>
        <w:contextualSpacing/>
        <w:jc w:val="lowKashida"/>
        <w:rPr>
          <w:rFonts w:ascii="Times New Roman" w:eastAsia="Times New Roman" w:hAnsi="Times New Roman" w:cs="Simplified Arabic"/>
          <w:sz w:val="28"/>
          <w:szCs w:val="28"/>
          <w:rtl/>
        </w:rPr>
      </w:pPr>
      <w:r w:rsidRPr="00A404FC">
        <w:rPr>
          <w:rFonts w:ascii="Times New Roman" w:eastAsia="Times New Roman" w:hAnsi="Times New Roman" w:cs="Simplified Arabic" w:hint="cs"/>
          <w:sz w:val="28"/>
          <w:szCs w:val="28"/>
          <w:rtl/>
        </w:rPr>
        <w:t xml:space="preserve">يعطى اللاعب فترة راحه 30 </w:t>
      </w:r>
      <w:proofErr w:type="spellStart"/>
      <w:r w:rsidRPr="00A404FC">
        <w:rPr>
          <w:rFonts w:ascii="Times New Roman" w:eastAsia="Times New Roman" w:hAnsi="Times New Roman" w:cs="Simplified Arabic" w:hint="cs"/>
          <w:sz w:val="28"/>
          <w:szCs w:val="28"/>
          <w:rtl/>
        </w:rPr>
        <w:t>ثا</w:t>
      </w:r>
      <w:proofErr w:type="spellEnd"/>
      <w:r w:rsidRPr="00A404FC">
        <w:rPr>
          <w:rFonts w:ascii="Times New Roman" w:eastAsia="Times New Roman" w:hAnsi="Times New Roman" w:cs="Simplified Arabic" w:hint="cs"/>
          <w:sz w:val="28"/>
          <w:szCs w:val="28"/>
          <w:rtl/>
        </w:rPr>
        <w:t xml:space="preserve"> بعد كل 5 محاولات . </w:t>
      </w:r>
    </w:p>
    <w:p w:rsidR="00A404FC" w:rsidRPr="00A404FC" w:rsidRDefault="00A404FC" w:rsidP="00A404FC">
      <w:pPr>
        <w:numPr>
          <w:ilvl w:val="0"/>
          <w:numId w:val="30"/>
        </w:numPr>
        <w:bidi/>
        <w:spacing w:after="0"/>
        <w:contextualSpacing/>
        <w:jc w:val="lowKashida"/>
        <w:rPr>
          <w:rFonts w:ascii="Times New Roman" w:eastAsia="Times New Roman" w:hAnsi="Times New Roman" w:cs="Simplified Arabic"/>
          <w:sz w:val="28"/>
          <w:szCs w:val="28"/>
        </w:rPr>
      </w:pPr>
      <w:r w:rsidRPr="00A404FC">
        <w:rPr>
          <w:rFonts w:ascii="Times New Roman" w:eastAsia="Times New Roman" w:hAnsi="Times New Roman" w:cs="Simplified Arabic" w:hint="cs"/>
          <w:sz w:val="28"/>
          <w:szCs w:val="28"/>
          <w:rtl/>
        </w:rPr>
        <w:t xml:space="preserve">لا تحتسب الكرة السهلة </w:t>
      </w:r>
      <w:r w:rsidRPr="00A404FC">
        <w:rPr>
          <w:rFonts w:ascii="Times New Roman" w:eastAsia="Times New Roman" w:hAnsi="Times New Roman" w:cs="Simplified Arabic" w:hint="cs"/>
          <w:sz w:val="28"/>
          <w:szCs w:val="28"/>
          <w:rtl/>
          <w:lang w:bidi="ar-IQ"/>
        </w:rPr>
        <w:t>اللوب</w:t>
      </w:r>
      <w:r w:rsidRPr="00A404FC">
        <w:rPr>
          <w:rFonts w:ascii="Times New Roman" w:eastAsia="Times New Roman" w:hAnsi="Times New Roman" w:cs="Simplified Arabic" w:hint="cs"/>
          <w:sz w:val="28"/>
          <w:szCs w:val="28"/>
          <w:rtl/>
        </w:rPr>
        <w:t xml:space="preserve"> المسقطة في أي منطقه . </w:t>
      </w:r>
    </w:p>
    <w:p w:rsidR="00A404FC" w:rsidRPr="00A404FC" w:rsidRDefault="00A404FC" w:rsidP="00A404FC">
      <w:pPr>
        <w:numPr>
          <w:ilvl w:val="0"/>
          <w:numId w:val="30"/>
        </w:numPr>
        <w:bidi/>
        <w:spacing w:after="0"/>
        <w:contextualSpacing/>
        <w:jc w:val="lowKashida"/>
        <w:rPr>
          <w:rFonts w:ascii="Times New Roman" w:eastAsia="Times New Roman" w:hAnsi="Times New Roman" w:cs="Simplified Arabic"/>
          <w:sz w:val="28"/>
          <w:szCs w:val="28"/>
        </w:rPr>
      </w:pPr>
      <w:r w:rsidRPr="00A404FC">
        <w:rPr>
          <w:rFonts w:ascii="Times New Roman" w:eastAsia="Times New Roman" w:hAnsi="Times New Roman" w:cs="Simplified Arabic" w:hint="cs"/>
          <w:sz w:val="28"/>
          <w:szCs w:val="28"/>
          <w:rtl/>
        </w:rPr>
        <w:t xml:space="preserve">محاولة المدرب بقدر الامكان تثبيت ارتفاع وقوس وبعد الكرة عن </w:t>
      </w:r>
      <w:proofErr w:type="spellStart"/>
      <w:r w:rsidRPr="00A404FC">
        <w:rPr>
          <w:rFonts w:ascii="Times New Roman" w:eastAsia="Times New Roman" w:hAnsi="Times New Roman" w:cs="Simplified Arabic" w:hint="cs"/>
          <w:sz w:val="28"/>
          <w:szCs w:val="28"/>
          <w:rtl/>
        </w:rPr>
        <w:t>الشبكه</w:t>
      </w:r>
      <w:proofErr w:type="spellEnd"/>
      <w:r w:rsidRPr="00A404FC">
        <w:rPr>
          <w:rFonts w:ascii="Times New Roman" w:eastAsia="Times New Roman" w:hAnsi="Times New Roman" w:cs="Simplified Arabic" w:hint="cs"/>
          <w:sz w:val="28"/>
          <w:szCs w:val="28"/>
          <w:rtl/>
        </w:rPr>
        <w:t xml:space="preserve">. </w:t>
      </w:r>
    </w:p>
    <w:p w:rsidR="00A404FC" w:rsidRPr="00A404FC" w:rsidRDefault="00A404FC" w:rsidP="00A404FC">
      <w:pPr>
        <w:numPr>
          <w:ilvl w:val="0"/>
          <w:numId w:val="30"/>
        </w:numPr>
        <w:bidi/>
        <w:spacing w:after="0"/>
        <w:contextualSpacing/>
        <w:jc w:val="lowKashida"/>
        <w:rPr>
          <w:rFonts w:ascii="Times New Roman" w:eastAsia="Times New Roman" w:hAnsi="Times New Roman" w:cs="Simplified Arabic"/>
          <w:sz w:val="28"/>
          <w:szCs w:val="28"/>
          <w:rtl/>
        </w:rPr>
      </w:pPr>
      <w:r w:rsidRPr="00A404FC">
        <w:rPr>
          <w:rFonts w:ascii="Times New Roman" w:eastAsia="Times New Roman" w:hAnsi="Times New Roman" w:cs="Simplified Arabic" w:hint="cs"/>
          <w:sz w:val="28"/>
          <w:szCs w:val="28"/>
          <w:rtl/>
        </w:rPr>
        <w:t xml:space="preserve">يمكن اداء نفس الاختبار من مركز( 2 ) </w:t>
      </w:r>
    </w:p>
    <w:p w:rsidR="00A404FC" w:rsidRPr="00A404FC" w:rsidRDefault="00A404FC" w:rsidP="00A404FC">
      <w:pPr>
        <w:bidi/>
        <w:spacing w:after="0" w:line="240" w:lineRule="auto"/>
        <w:jc w:val="lowKashida"/>
        <w:rPr>
          <w:rFonts w:ascii="Times New Roman" w:eastAsia="Times New Roman" w:hAnsi="Times New Roman" w:cs="Simplified Arabic"/>
          <w:sz w:val="32"/>
          <w:szCs w:val="32"/>
          <w:rtl/>
          <w:lang w:bidi="ar-IQ"/>
        </w:rPr>
      </w:pPr>
      <w:r w:rsidRPr="00A404FC">
        <w:rPr>
          <w:rFonts w:ascii="Times New Roman" w:eastAsia="Times New Roman" w:hAnsi="Times New Roman" w:cs="Simplified Arabic"/>
          <w:noProof/>
          <w:sz w:val="32"/>
          <w:szCs w:val="32"/>
          <w:rtl/>
        </w:rPr>
        <mc:AlternateContent>
          <mc:Choice Requires="wpg">
            <w:drawing>
              <wp:anchor distT="0" distB="0" distL="114300" distR="114300" simplePos="0" relativeHeight="251661312" behindDoc="1" locked="0" layoutInCell="1" allowOverlap="1" wp14:anchorId="5C2E74B5" wp14:editId="7D402036">
                <wp:simplePos x="0" y="0"/>
                <wp:positionH relativeFrom="column">
                  <wp:posOffset>1266825</wp:posOffset>
                </wp:positionH>
                <wp:positionV relativeFrom="paragraph">
                  <wp:posOffset>220980</wp:posOffset>
                </wp:positionV>
                <wp:extent cx="3321050" cy="1510030"/>
                <wp:effectExtent l="9525" t="5715" r="12700" b="8255"/>
                <wp:wrapNone/>
                <wp:docPr id="81" name="مجموعة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1050" cy="1510030"/>
                          <a:chOff x="3134" y="9444"/>
                          <a:chExt cx="5230" cy="2378"/>
                        </a:xfrm>
                      </wpg:grpSpPr>
                      <wps:wsp>
                        <wps:cNvPr id="82" name="Rectangle 77"/>
                        <wps:cNvSpPr>
                          <a:spLocks noChangeArrowheads="1"/>
                        </wps:cNvSpPr>
                        <wps:spPr bwMode="auto">
                          <a:xfrm>
                            <a:off x="3144" y="9482"/>
                            <a:ext cx="5220" cy="2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Line 78"/>
                        <wps:cNvCnPr/>
                        <wps:spPr bwMode="auto">
                          <a:xfrm>
                            <a:off x="6584" y="9444"/>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79"/>
                        <wps:cNvCnPr/>
                        <wps:spPr bwMode="auto">
                          <a:xfrm>
                            <a:off x="5084" y="9459"/>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80"/>
                        <wps:cNvCnPr/>
                        <wps:spPr bwMode="auto">
                          <a:xfrm>
                            <a:off x="5804" y="9459"/>
                            <a:ext cx="0" cy="23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6" name="Line 81"/>
                        <wps:cNvCnPr/>
                        <wps:spPr bwMode="auto">
                          <a:xfrm flipH="1">
                            <a:off x="3134" y="11109"/>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82"/>
                        <wps:cNvCnPr/>
                        <wps:spPr bwMode="auto">
                          <a:xfrm>
                            <a:off x="4544" y="1109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83"/>
                        <wps:cNvCnPr/>
                        <wps:spPr bwMode="auto">
                          <a:xfrm flipH="1">
                            <a:off x="5624" y="1136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Line 84"/>
                        <wps:cNvCnPr/>
                        <wps:spPr bwMode="auto">
                          <a:xfrm flipH="1">
                            <a:off x="4004" y="11574"/>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81" o:spid="_x0000_s1026" style="position:absolute;left:0;text-align:left;margin-left:99.75pt;margin-top:17.4pt;width:261.5pt;height:118.9pt;z-index:-251655168" coordorigin="3134,9444" coordsize="5230,2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">
                <v:rect id="Rectangle 77" o:spid="_x0000_s1027" style="position:absolute;left:3144;top:9482;width:522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line id="Line 78" o:spid="_x0000_s1028" style="position:absolute;visibility:visible;mso-wrap-style:square" from="6584,9444" to="6584,11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line id="Line 79" o:spid="_x0000_s1029" style="position:absolute;visibility:visible;mso-wrap-style:square" from="5084,9459" to="5084,11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80" o:spid="_x0000_s1030" style="position:absolute;visibility:visible;mso-wrap-style:square" from="5804,9459" to="5804,11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KoVMIAAADbAAAADwAAAGRycy9kb3ducmV2LnhtbESPQYvCMBSE7wv+h/AEb2uquEupRhFB&#10;6EEPdkWvj+bZFJuX2kSt/94sLOxxmJlvmMWqt414UOdrxwom4wQEcel0zZWC48/2MwXhA7LGxjEp&#10;eJGH1XLwscBMuycf6FGESkQI+wwVmBDaTEpfGrLox64ljt7FdRZDlF0ldYfPCLeNnCbJt7RYc1ww&#10;2NLGUHkt7lbBbJ8bfe53fndI8hPVt9nmVjilRsN+PQcRqA//4b92rhWkX/D7Jf4AuX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KoVMIAAADbAAAADwAAAAAAAAAAAAAA&#10;AAChAgAAZHJzL2Rvd25yZXYueG1sUEsFBgAAAAAEAAQA+QAAAJADAAAAAA==&#10;" strokeweight="2.25pt"/>
                <v:line id="Line 81" o:spid="_x0000_s1031" style="position:absolute;flip:x;visibility:visible;mso-wrap-style:square" from="3134,11109" to="5834,11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C8UAAADbAAAADwAAAGRycy9kb3ducmV2LnhtbESPQWsCMRSE70L/Q3gFL1KzliLb1Sgi&#10;FHrwUltWentuXjfLbl62SarrvzdCweMwM98wy/VgO3EiHxrHCmbTDARx5XTDtYKvz7enHESIyBo7&#10;x6TgQgHWq4fREgvtzvxBp32sRYJwKFCBibEvpAyVIYth6nri5P04bzEm6WupPZ4T3HbyOcvm0mLD&#10;acFgT1tDVbv/swpkvpv8+s3xpS3bw+HVlFXZf++UGj8OmwWISEO8h//b71pBPo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C8UAAADbAAAADwAAAAAAAAAA&#10;AAAAAAChAgAAZHJzL2Rvd25yZXYueG1sUEsFBgAAAAAEAAQA+QAAAJMDAAAAAA==&#10;"/>
                <v:line id="Line 82" o:spid="_x0000_s1032" style="position:absolute;visibility:visible;mso-wrap-style:square" from="4544,11094" to="4544,11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line id="Line 83" o:spid="_x0000_s1033" style="position:absolute;flip:x;visibility:visible;mso-wrap-style:square" from="5624,11364" to="6344,11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R88QAAADbAAAADwAAAGRycy9kb3ducmV2LnhtbESPTUvDQBCG70L/wzIFL8FubEFq7LZU&#10;a0GQHvpx6HHIjklodjZkxzb+e+cgeBzeeZ95ZrEaQmuu1KcmsoPHSQ6GuIy+4crB6bh9mINJguyx&#10;jUwOfijBajm6W2Dh4433dD1IZRTCqUAHtUhXWJvKmgKmSeyINfuKfUDRsa+s7/Gm8NDaaZ4/2YAN&#10;64UaO3qrqbwcvoNqbHe8mc2y12Cz7Jnez/KZW3HufjysX8AIDfK//Nf+8A7mKqu/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xHzxAAAANsAAAAPAAAAAAAAAAAA&#10;AAAAAKECAABkcnMvZG93bnJldi54bWxQSwUGAAAAAAQABAD5AAAAkgMAAAAA&#10;">
                  <v:stroke endarrow="block"/>
                </v:line>
                <v:line id="Line 84" o:spid="_x0000_s1034" style="position:absolute;flip:x;visibility:visible;mso-wrap-style:square" from="4004,11574" to="6344,1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0aMQAAADbAAAADwAAAGRycy9kb3ducmV2LnhtbESPQWvCQBCF74X+h2UKvQTdWKFozEZa&#10;rSAUD7UePA7ZaRKanQ3ZUdN/7wpCj48373vz8uXgWnWmPjSeDUzGKSji0tuGKwOH781oBioIssXW&#10;Mxn4owDL4vEhx8z6C3/ReS+VihAOGRqoRbpM61DW5DCMfUccvR/fO5Qo+0rbHi8R7lr9kqav2mHD&#10;saHGjlY1lb/7k4tvbHa8nk6Td6eTZE4fR/lMtRjz/DS8LUAJDfJ/fE9vrYHZHG5bIgB0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L7RoxAAAANsAAAAPAAAAAAAAAAAA&#10;AAAAAKECAABkcnMvZG93bnJldi54bWxQSwUGAAAAAAQABAD5AAAAkgMAAAAA&#10;">
                  <v:stroke endarrow="block"/>
                </v:line>
              </v:group>
            </w:pict>
          </mc:Fallback>
        </mc:AlternateContent>
      </w:r>
    </w:p>
    <w:p w:rsidR="00A404FC" w:rsidRPr="00A404FC" w:rsidRDefault="00A404FC" w:rsidP="00A404FC">
      <w:pPr>
        <w:bidi/>
        <w:spacing w:after="0" w:line="240" w:lineRule="auto"/>
        <w:jc w:val="lowKashida"/>
        <w:rPr>
          <w:rFonts w:ascii="Times New Roman" w:eastAsia="Times New Roman" w:hAnsi="Times New Roman" w:cs="Simplified Arabic"/>
          <w:sz w:val="32"/>
          <w:szCs w:val="32"/>
          <w:rtl/>
          <w:lang w:bidi="ar-IQ"/>
        </w:rPr>
      </w:pPr>
    </w:p>
    <w:p w:rsidR="00A404FC" w:rsidRPr="00A404FC" w:rsidRDefault="00A404FC" w:rsidP="00A404FC">
      <w:pPr>
        <w:bidi/>
        <w:spacing w:after="0" w:line="240" w:lineRule="auto"/>
        <w:jc w:val="lowKashida"/>
        <w:rPr>
          <w:rFonts w:ascii="Times New Roman" w:eastAsia="Times New Roman" w:hAnsi="Times New Roman" w:cs="Simplified Arabic"/>
          <w:sz w:val="32"/>
          <w:szCs w:val="32"/>
          <w:lang w:bidi="ar-IQ"/>
        </w:rPr>
      </w:pPr>
      <w:r w:rsidRPr="00A404FC">
        <w:rPr>
          <w:rFonts w:ascii="Times New Roman" w:eastAsia="Times New Roman" w:hAnsi="Times New Roman" w:cs="Simplified Arabic" w:hint="cs"/>
          <w:sz w:val="32"/>
          <w:szCs w:val="32"/>
          <w:rtl/>
          <w:lang w:bidi="ar-IQ"/>
        </w:rPr>
        <w:t xml:space="preserve">                                     </w:t>
      </w:r>
      <w:r w:rsidRPr="00A404FC">
        <w:rPr>
          <w:rFonts w:ascii="Times New Roman" w:eastAsia="Times New Roman" w:hAnsi="Times New Roman" w:cs="Simplified Arabic"/>
          <w:sz w:val="32"/>
          <w:szCs w:val="32"/>
          <w:lang w:bidi="ar-IQ"/>
        </w:rPr>
        <w:t>T</w:t>
      </w:r>
    </w:p>
    <w:p w:rsidR="00A404FC" w:rsidRPr="00A404FC" w:rsidRDefault="00A404FC" w:rsidP="00A404FC">
      <w:pPr>
        <w:bidi/>
        <w:spacing w:after="0" w:line="240" w:lineRule="auto"/>
        <w:jc w:val="lowKashida"/>
        <w:rPr>
          <w:rFonts w:ascii="Times New Roman" w:eastAsia="Times New Roman" w:hAnsi="Times New Roman" w:cs="Simplified Arabic"/>
          <w:sz w:val="32"/>
          <w:szCs w:val="32"/>
          <w:rtl/>
          <w:lang w:bidi="ar-IQ"/>
        </w:rPr>
      </w:pPr>
    </w:p>
    <w:p w:rsidR="00A404FC" w:rsidRPr="00A404FC" w:rsidRDefault="00A404FC" w:rsidP="00A404FC">
      <w:pPr>
        <w:bidi/>
        <w:spacing w:after="0" w:line="240" w:lineRule="auto"/>
        <w:jc w:val="lowKashida"/>
        <w:rPr>
          <w:rFonts w:ascii="Times New Roman" w:eastAsia="Times New Roman" w:hAnsi="Times New Roman" w:cs="Simplified Arabic"/>
          <w:sz w:val="32"/>
          <w:szCs w:val="32"/>
          <w:rtl/>
          <w:lang w:bidi="ar-IQ"/>
        </w:rPr>
      </w:pPr>
      <w:r w:rsidRPr="00A404FC">
        <w:rPr>
          <w:rFonts w:ascii="Times New Roman" w:eastAsia="Times New Roman" w:hAnsi="Times New Roman" w:cs="Simplified Arabic" w:hint="cs"/>
          <w:sz w:val="32"/>
          <w:szCs w:val="32"/>
          <w:rtl/>
          <w:lang w:bidi="ar-IQ"/>
        </w:rPr>
        <w:t xml:space="preserve">                         اللاعب             1            2    </w:t>
      </w:r>
    </w:p>
    <w:p w:rsidR="00A404FC" w:rsidRPr="00A404FC" w:rsidRDefault="00A404FC" w:rsidP="00A404FC">
      <w:pPr>
        <w:bidi/>
        <w:jc w:val="both"/>
        <w:rPr>
          <w:rFonts w:ascii="Simplified Arabic" w:eastAsia="Calibri" w:hAnsi="Simplified Arabic" w:cs="Simplified Arabic"/>
          <w:b/>
          <w:bCs/>
          <w:sz w:val="28"/>
          <w:szCs w:val="28"/>
          <w:lang w:bidi="ar-IQ"/>
        </w:rPr>
      </w:pPr>
    </w:p>
    <w:p w:rsidR="00A404FC" w:rsidRPr="00A404FC" w:rsidRDefault="00A404FC" w:rsidP="00A404FC">
      <w:pPr>
        <w:bidi/>
        <w:jc w:val="both"/>
        <w:rPr>
          <w:rFonts w:ascii="Simplified Arabic" w:eastAsia="Calibri" w:hAnsi="Simplified Arabic" w:cs="Simplified Arabic"/>
          <w:b/>
          <w:bCs/>
          <w:sz w:val="32"/>
          <w:szCs w:val="32"/>
          <w:rtl/>
          <w:lang w:bidi="ar-IQ"/>
        </w:rPr>
      </w:pPr>
      <w:r w:rsidRPr="00A404FC">
        <w:rPr>
          <w:rFonts w:ascii="Simplified Arabic" w:eastAsia="Calibri" w:hAnsi="Simplified Arabic" w:cs="Simplified Arabic" w:hint="cs"/>
          <w:sz w:val="28"/>
          <w:szCs w:val="28"/>
          <w:rtl/>
          <w:lang w:bidi="ar-IQ"/>
        </w:rPr>
        <w:t>2</w:t>
      </w:r>
      <w:r w:rsidRPr="00A404FC">
        <w:rPr>
          <w:rFonts w:ascii="Simplified Arabic" w:eastAsia="Calibri" w:hAnsi="Simplified Arabic" w:cs="Simplified Arabic" w:hint="cs"/>
          <w:b/>
          <w:bCs/>
          <w:sz w:val="32"/>
          <w:szCs w:val="32"/>
          <w:rtl/>
          <w:lang w:bidi="ar-IQ"/>
        </w:rPr>
        <w:t xml:space="preserve">-4-3  التجربة الاستطلاعية : </w:t>
      </w:r>
    </w:p>
    <w:p w:rsidR="00A404FC" w:rsidRDefault="00A404FC" w:rsidP="00A404FC">
      <w:pPr>
        <w:bidi/>
        <w:jc w:val="both"/>
        <w:rPr>
          <w:rFonts w:ascii="Simplified Arabic" w:eastAsia="Calibri" w:hAnsi="Simplified Arabic" w:cs="Simplified Arabic" w:hint="cs"/>
          <w:sz w:val="28"/>
          <w:szCs w:val="28"/>
          <w:rtl/>
          <w:lang w:bidi="ar-IQ"/>
        </w:rPr>
      </w:pPr>
      <w:r w:rsidRPr="00A404FC">
        <w:rPr>
          <w:rFonts w:ascii="Simplified Arabic" w:eastAsia="Calibri" w:hAnsi="Simplified Arabic" w:cs="Simplified Arabic" w:hint="cs"/>
          <w:sz w:val="28"/>
          <w:szCs w:val="28"/>
          <w:rtl/>
          <w:lang w:bidi="ar-IQ"/>
        </w:rPr>
        <w:t xml:space="preserve">    بعد ان اتم الباحث الاختبار الخاص بالتفكير الجانبي  والاختبار المهاري الخاص بمهارة الضرب الساحق بكرة الطائرة , واكمال المعاملات العلمية لها من صدق وثبات وموضوعية  , وفي يوم الاحد  الموافق   4/  2/ 2024 , اجرى  التجربة الاستطلاعية على مجموعة من العينة وعددها (10 ) طلاب  ,  وتعد التجربة الاستطلاعية " دراسة تمهيدية اولية  يقوم بها الباحث على مجموعة مصغرة من العينة  , وذلك لضبط كل الظروف المحيطة والمتماسة بمتغيرات البحث , كذلك التأكد من صلاحية ادوات الاختبارات الموجودة . ( حسانين : 1995:79) , . </w:t>
      </w:r>
    </w:p>
    <w:p w:rsidR="00A404FC" w:rsidRDefault="00A404FC" w:rsidP="00A404FC">
      <w:pPr>
        <w:bidi/>
        <w:jc w:val="both"/>
        <w:rPr>
          <w:rFonts w:ascii="Simplified Arabic" w:eastAsia="Calibri" w:hAnsi="Simplified Arabic" w:cs="Simplified Arabic" w:hint="cs"/>
          <w:sz w:val="28"/>
          <w:szCs w:val="28"/>
          <w:rtl/>
          <w:lang w:bidi="ar-IQ"/>
        </w:rPr>
      </w:pPr>
    </w:p>
    <w:p w:rsidR="00A404FC" w:rsidRPr="00A404FC" w:rsidRDefault="00A404FC" w:rsidP="00A404FC">
      <w:pPr>
        <w:bidi/>
        <w:jc w:val="both"/>
        <w:rPr>
          <w:rFonts w:ascii="Simplified Arabic" w:eastAsia="Calibri" w:hAnsi="Simplified Arabic" w:cs="Simplified Arabic"/>
          <w:sz w:val="28"/>
          <w:szCs w:val="28"/>
          <w:rtl/>
          <w:lang w:bidi="ar-IQ"/>
        </w:rPr>
      </w:pPr>
    </w:p>
    <w:p w:rsidR="00A404FC" w:rsidRPr="00A404FC" w:rsidRDefault="00A404FC" w:rsidP="00A404FC">
      <w:pPr>
        <w:bidi/>
        <w:jc w:val="both"/>
        <w:rPr>
          <w:rFonts w:ascii="Simplified Arabic" w:eastAsia="Calibri" w:hAnsi="Simplified Arabic" w:cs="Simplified Arabic"/>
          <w:b/>
          <w:bCs/>
          <w:sz w:val="32"/>
          <w:szCs w:val="32"/>
          <w:rtl/>
          <w:lang w:bidi="ar-IQ"/>
        </w:rPr>
      </w:pPr>
      <w:r w:rsidRPr="00A404FC">
        <w:rPr>
          <w:rFonts w:ascii="Simplified Arabic" w:eastAsia="Calibri" w:hAnsi="Simplified Arabic" w:cs="Simplified Arabic" w:hint="cs"/>
          <w:b/>
          <w:bCs/>
          <w:sz w:val="32"/>
          <w:szCs w:val="32"/>
          <w:rtl/>
          <w:lang w:bidi="ar-IQ"/>
        </w:rPr>
        <w:lastRenderedPageBreak/>
        <w:t>2-4-4 الاختبارات القبلية :</w:t>
      </w:r>
    </w:p>
    <w:p w:rsidR="00A404FC" w:rsidRPr="00A404FC" w:rsidRDefault="00A404FC" w:rsidP="00A404FC">
      <w:pPr>
        <w:bidi/>
        <w:jc w:val="both"/>
        <w:rPr>
          <w:rFonts w:ascii="Simplified Arabic" w:eastAsia="Calibri" w:hAnsi="Simplified Arabic" w:cs="Simplified Arabic"/>
          <w:sz w:val="28"/>
          <w:szCs w:val="28"/>
          <w:lang w:bidi="ar-IQ"/>
        </w:rPr>
      </w:pPr>
      <w:r w:rsidRPr="00A404FC">
        <w:rPr>
          <w:rFonts w:ascii="Simplified Arabic" w:eastAsia="Calibri" w:hAnsi="Simplified Arabic" w:cs="Simplified Arabic" w:hint="cs"/>
          <w:sz w:val="28"/>
          <w:szCs w:val="28"/>
          <w:rtl/>
          <w:lang w:bidi="ar-IQ"/>
        </w:rPr>
        <w:t xml:space="preserve">    بعد اجراء التجربة الاستطلاعية على عدد من العينة والتأكد من كل الادوات البحثية المستخدمة في هذا البحث   , وفي يوم  الاحد الموافق 31 /  2/ 2024 , وبمساعدة فريق العمل المساعد اجرى الباحث  الاختبارات القبلية على مجموعتي البحث الضابطة والتجريبية , اذ تم في اليوم الاول توزيع الاستبانة الخاصة بالتفكير الجانبي والاجابة عليها من قبل المفحوصين جميعاً ,  وفي اليوم التالي تم اجراء الاختبارات العملية  من خلال اختبار اداء الطلبة بمهارة الضرب الساحق بكرة الطائرة  , وقد قام الباحث  بتفريغ البيانات  </w:t>
      </w:r>
      <w:proofErr w:type="spellStart"/>
      <w:r w:rsidRPr="00A404FC">
        <w:rPr>
          <w:rFonts w:ascii="Simplified Arabic" w:eastAsia="Calibri" w:hAnsi="Simplified Arabic" w:cs="Simplified Arabic" w:hint="cs"/>
          <w:sz w:val="28"/>
          <w:szCs w:val="28"/>
          <w:rtl/>
          <w:lang w:bidi="ar-IQ"/>
        </w:rPr>
        <w:t>المستحصلة</w:t>
      </w:r>
      <w:proofErr w:type="spellEnd"/>
      <w:r w:rsidRPr="00A404FC">
        <w:rPr>
          <w:rFonts w:ascii="Simplified Arabic" w:eastAsia="Calibri" w:hAnsi="Simplified Arabic" w:cs="Simplified Arabic" w:hint="cs"/>
          <w:sz w:val="28"/>
          <w:szCs w:val="28"/>
          <w:rtl/>
          <w:lang w:bidi="ar-IQ"/>
        </w:rPr>
        <w:t xml:space="preserve"> من هذه الاختبارات في استمارة تفريغ البيانات </w:t>
      </w:r>
      <w:proofErr w:type="spellStart"/>
      <w:r w:rsidRPr="00A404FC">
        <w:rPr>
          <w:rFonts w:ascii="Simplified Arabic" w:eastAsia="Calibri" w:hAnsi="Simplified Arabic" w:cs="Simplified Arabic" w:hint="cs"/>
          <w:sz w:val="28"/>
          <w:szCs w:val="28"/>
          <w:rtl/>
          <w:lang w:bidi="ar-IQ"/>
        </w:rPr>
        <w:t>لاجراء</w:t>
      </w:r>
      <w:proofErr w:type="spellEnd"/>
      <w:r w:rsidRPr="00A404FC">
        <w:rPr>
          <w:rFonts w:ascii="Simplified Arabic" w:eastAsia="Calibri" w:hAnsi="Simplified Arabic" w:cs="Simplified Arabic" w:hint="cs"/>
          <w:sz w:val="28"/>
          <w:szCs w:val="28"/>
          <w:rtl/>
          <w:lang w:bidi="ar-IQ"/>
        </w:rPr>
        <w:t xml:space="preserve"> المعالجات الاحصائية عليها لاحقاً  . </w:t>
      </w:r>
    </w:p>
    <w:p w:rsidR="00A404FC" w:rsidRPr="00A404FC" w:rsidRDefault="00A404FC" w:rsidP="00A404FC">
      <w:pPr>
        <w:bidi/>
        <w:jc w:val="both"/>
        <w:rPr>
          <w:rFonts w:ascii="Simplified Arabic" w:eastAsia="Calibri" w:hAnsi="Simplified Arabic" w:cs="Simplified Arabic"/>
          <w:b/>
          <w:bCs/>
          <w:sz w:val="32"/>
          <w:szCs w:val="32"/>
          <w:rtl/>
          <w:lang w:bidi="ar-IQ"/>
        </w:rPr>
      </w:pPr>
      <w:r w:rsidRPr="00A404FC">
        <w:rPr>
          <w:rFonts w:ascii="Simplified Arabic" w:eastAsia="Calibri" w:hAnsi="Simplified Arabic" w:cs="Simplified Arabic" w:hint="cs"/>
          <w:b/>
          <w:bCs/>
          <w:sz w:val="32"/>
          <w:szCs w:val="32"/>
          <w:rtl/>
          <w:lang w:bidi="ar-IQ"/>
        </w:rPr>
        <w:t xml:space="preserve">2-4-5 الوحدات التعليمية وتنفيذها : </w:t>
      </w:r>
    </w:p>
    <w:p w:rsidR="00A404FC" w:rsidRPr="00A404FC" w:rsidRDefault="00A404FC" w:rsidP="00A404FC">
      <w:pPr>
        <w:bidi/>
        <w:rPr>
          <w:rFonts w:ascii="Simplified Arabic" w:eastAsia="Calibri" w:hAnsi="Simplified Arabic" w:cs="Simplified Arabic"/>
          <w:sz w:val="28"/>
          <w:szCs w:val="28"/>
          <w:lang w:bidi="ar-IQ"/>
        </w:rPr>
      </w:pPr>
      <w:r w:rsidRPr="00A404FC">
        <w:rPr>
          <w:rFonts w:ascii="Simplified Arabic" w:eastAsia="Calibri" w:hAnsi="Simplified Arabic" w:cs="Simplified Arabic" w:hint="cs"/>
          <w:sz w:val="28"/>
          <w:szCs w:val="28"/>
          <w:rtl/>
          <w:lang w:bidi="ar-IQ"/>
        </w:rPr>
        <w:t xml:space="preserve">    بعد اطلاع الباحث على المصادر والمراجع الخاصة بمتغيرات البحث ,واستنادا الى المشكلة التي بنيت هذه الدراسة وفقها اعد  الباحث وحدات تعليمية على وفق انموذج كولب في التعلم .</w:t>
      </w:r>
    </w:p>
    <w:p w:rsidR="00A404FC" w:rsidRPr="00A404FC" w:rsidRDefault="00A404FC" w:rsidP="00A404FC">
      <w:pPr>
        <w:bidi/>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lang w:bidi="ar-IQ"/>
        </w:rPr>
        <w:t xml:space="preserve">   وقد تم توزيع هذه الوحدات المعدة والتي كان عددها الكلي (16) وحدة تعليمية  بمعدل وحدتين اسبوعيا وتطبيقها على المجموعة التجريبية من تاريخ الاثنين  الموافق 8 / 3/ 2024 الى يوم الخميس  الموافق 6 /5 / 2024  ,  اما المجموعة الضابطة فقد تم تدريسهم نفس المادة وبنفس المدة المحددة لكن بالطريقة التقليدية والمتبعة من قبل مدرس المادة . </w:t>
      </w:r>
    </w:p>
    <w:p w:rsidR="00A404FC" w:rsidRPr="00A404FC" w:rsidRDefault="00A404FC" w:rsidP="00A404FC">
      <w:pPr>
        <w:bidi/>
        <w:jc w:val="both"/>
        <w:rPr>
          <w:rFonts w:ascii="Simplified Arabic" w:eastAsia="Calibri" w:hAnsi="Simplified Arabic" w:cs="Simplified Arabic"/>
          <w:b/>
          <w:bCs/>
          <w:sz w:val="32"/>
          <w:szCs w:val="32"/>
          <w:rtl/>
          <w:lang w:bidi="ar-IQ"/>
        </w:rPr>
      </w:pPr>
      <w:r w:rsidRPr="00A404FC">
        <w:rPr>
          <w:rFonts w:ascii="Simplified Arabic" w:eastAsia="Calibri" w:hAnsi="Simplified Arabic" w:cs="Simplified Arabic" w:hint="cs"/>
          <w:b/>
          <w:bCs/>
          <w:sz w:val="32"/>
          <w:szCs w:val="32"/>
          <w:rtl/>
          <w:lang w:bidi="ar-IQ"/>
        </w:rPr>
        <w:t>2-4-6الاختبارات البعدية :</w:t>
      </w:r>
    </w:p>
    <w:p w:rsidR="00A404FC" w:rsidRPr="00A404FC" w:rsidRDefault="00A404FC" w:rsidP="00A404FC">
      <w:pPr>
        <w:bidi/>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lang w:bidi="ar-IQ"/>
        </w:rPr>
        <w:t xml:space="preserve">    بعد ان انهى الباحث منهاجه </w:t>
      </w:r>
      <w:proofErr w:type="spellStart"/>
      <w:r w:rsidRPr="00A404FC">
        <w:rPr>
          <w:rFonts w:ascii="Simplified Arabic" w:eastAsia="Calibri" w:hAnsi="Simplified Arabic" w:cs="Simplified Arabic" w:hint="cs"/>
          <w:sz w:val="28"/>
          <w:szCs w:val="28"/>
          <w:rtl/>
          <w:lang w:bidi="ar-IQ"/>
        </w:rPr>
        <w:t>التعلمي</w:t>
      </w:r>
      <w:proofErr w:type="spellEnd"/>
      <w:r w:rsidRPr="00A404FC">
        <w:rPr>
          <w:rFonts w:ascii="Simplified Arabic" w:eastAsia="Calibri" w:hAnsi="Simplified Arabic" w:cs="Simplified Arabic" w:hint="cs"/>
          <w:sz w:val="28"/>
          <w:szCs w:val="28"/>
          <w:rtl/>
          <w:lang w:bidi="ar-IQ"/>
        </w:rPr>
        <w:t xml:space="preserve"> المعد من قبله لوحدات تعليمية تعتمد  </w:t>
      </w:r>
      <w:r w:rsidRPr="00A404FC">
        <w:rPr>
          <w:rFonts w:ascii="Simplified Arabic" w:eastAsia="Calibri" w:hAnsi="Simplified Arabic" w:cs="Simplified Arabic"/>
          <w:sz w:val="28"/>
          <w:szCs w:val="28"/>
          <w:rtl/>
          <w:lang w:bidi="ar-IQ"/>
        </w:rPr>
        <w:t xml:space="preserve">انموذج </w:t>
      </w:r>
      <w:r w:rsidRPr="00A404FC">
        <w:rPr>
          <w:rFonts w:ascii="Simplified Arabic" w:eastAsia="Calibri" w:hAnsi="Simplified Arabic" w:cs="Simplified Arabic" w:hint="cs"/>
          <w:sz w:val="28"/>
          <w:szCs w:val="28"/>
          <w:rtl/>
          <w:lang w:bidi="ar-IQ"/>
        </w:rPr>
        <w:t xml:space="preserve">كولب </w:t>
      </w:r>
      <w:r w:rsidRPr="00A404FC">
        <w:rPr>
          <w:rFonts w:ascii="Simplified Arabic" w:eastAsia="Calibri" w:hAnsi="Simplified Arabic" w:cs="Simplified Arabic"/>
          <w:sz w:val="28"/>
          <w:szCs w:val="28"/>
          <w:lang w:bidi="ar-IQ"/>
        </w:rPr>
        <w:t xml:space="preserve"> </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cs"/>
          <w:sz w:val="28"/>
          <w:szCs w:val="28"/>
          <w:rtl/>
          <w:lang w:bidi="ar-IQ"/>
        </w:rPr>
        <w:t xml:space="preserve">في تطبيقها  على عينة البحث المجموعة التجريبية وكذلك اتمام تعلم نفس المهارات بالطريقة التقليدية للمجموعة الضابطة وبنفس الوقت اجرى الباحث في يوم الاثنين  الموافق 10/ 5/ 2024 الاختبارات البعدية على كلتا المجموعتين,  وبمتغيرات البحث كافة ( التفكير الجانبي  , الضرب الساحق بكرة الطائرة  ) , وبعد تنفيذ الاختبار باشر الباحث </w:t>
      </w:r>
      <w:proofErr w:type="spellStart"/>
      <w:r w:rsidRPr="00A404FC">
        <w:rPr>
          <w:rFonts w:ascii="Simplified Arabic" w:eastAsia="Calibri" w:hAnsi="Simplified Arabic" w:cs="Simplified Arabic" w:hint="cs"/>
          <w:sz w:val="28"/>
          <w:szCs w:val="28"/>
          <w:rtl/>
          <w:lang w:bidi="ar-IQ"/>
        </w:rPr>
        <w:t>باجراء</w:t>
      </w:r>
      <w:proofErr w:type="spellEnd"/>
      <w:r w:rsidRPr="00A404FC">
        <w:rPr>
          <w:rFonts w:ascii="Simplified Arabic" w:eastAsia="Calibri" w:hAnsi="Simplified Arabic" w:cs="Simplified Arabic" w:hint="cs"/>
          <w:sz w:val="28"/>
          <w:szCs w:val="28"/>
          <w:rtl/>
          <w:lang w:bidi="ar-IQ"/>
        </w:rPr>
        <w:t xml:space="preserve"> المعالجات الاحصائية على البيانات لغرض التوصل الى النتائج </w:t>
      </w:r>
    </w:p>
    <w:p w:rsidR="00A404FC" w:rsidRPr="00A404FC" w:rsidRDefault="00A404FC" w:rsidP="00A404FC">
      <w:pPr>
        <w:bidi/>
        <w:jc w:val="both"/>
        <w:rPr>
          <w:rFonts w:ascii="Simplified Arabic" w:eastAsia="Calibri" w:hAnsi="Simplified Arabic" w:cs="Simplified Arabic"/>
          <w:b/>
          <w:bCs/>
          <w:sz w:val="32"/>
          <w:szCs w:val="32"/>
          <w:rtl/>
          <w:lang w:bidi="ar-IQ"/>
        </w:rPr>
      </w:pPr>
      <w:r w:rsidRPr="00A404FC">
        <w:rPr>
          <w:rFonts w:ascii="Simplified Arabic" w:eastAsia="Calibri" w:hAnsi="Simplified Arabic" w:cs="Simplified Arabic" w:hint="cs"/>
          <w:b/>
          <w:bCs/>
          <w:sz w:val="32"/>
          <w:szCs w:val="32"/>
          <w:rtl/>
          <w:lang w:bidi="ar-IQ"/>
        </w:rPr>
        <w:lastRenderedPageBreak/>
        <w:t>2-5 الوسائل الاحصائية :</w:t>
      </w:r>
    </w:p>
    <w:p w:rsidR="00A404FC" w:rsidRPr="00A404FC" w:rsidRDefault="00A404FC" w:rsidP="00A404FC">
      <w:pPr>
        <w:bidi/>
        <w:jc w:val="both"/>
        <w:rPr>
          <w:rFonts w:ascii="Simplified Arabic" w:eastAsia="Calibri" w:hAnsi="Simplified Arabic" w:cs="Simplified Arabic"/>
          <w:sz w:val="28"/>
          <w:szCs w:val="28"/>
          <w:lang w:bidi="ar-IQ"/>
        </w:rPr>
      </w:pPr>
      <w:r w:rsidRPr="00A404FC">
        <w:rPr>
          <w:rFonts w:ascii="Simplified Arabic" w:eastAsia="Calibri" w:hAnsi="Simplified Arabic" w:cs="Simplified Arabic" w:hint="cs"/>
          <w:sz w:val="28"/>
          <w:szCs w:val="28"/>
          <w:rtl/>
          <w:lang w:bidi="ar-IQ"/>
        </w:rPr>
        <w:t xml:space="preserve">    استخدم الباحث لغرض المعالجات الاحصائية للبيانات الحقيبة الاحصائية (</w:t>
      </w:r>
      <w:proofErr w:type="spellStart"/>
      <w:r w:rsidRPr="00A404FC">
        <w:rPr>
          <w:rFonts w:ascii="Simplified Arabic" w:eastAsia="Calibri" w:hAnsi="Simplified Arabic" w:cs="Simplified Arabic"/>
          <w:sz w:val="28"/>
          <w:szCs w:val="28"/>
          <w:lang w:bidi="ar-IQ"/>
        </w:rPr>
        <w:t>spss</w:t>
      </w:r>
      <w:proofErr w:type="spellEnd"/>
      <w:r w:rsidRPr="00A404FC">
        <w:rPr>
          <w:rFonts w:ascii="Simplified Arabic" w:eastAsia="Calibri" w:hAnsi="Simplified Arabic" w:cs="Simplified Arabic" w:hint="cs"/>
          <w:sz w:val="28"/>
          <w:szCs w:val="28"/>
          <w:rtl/>
          <w:lang w:bidi="ar-IQ"/>
        </w:rPr>
        <w:t xml:space="preserve">) </w:t>
      </w:r>
    </w:p>
    <w:p w:rsidR="00A404FC" w:rsidRPr="00A404FC" w:rsidRDefault="00A404FC" w:rsidP="00A404FC">
      <w:pPr>
        <w:bidi/>
        <w:spacing w:after="0"/>
        <w:jc w:val="both"/>
        <w:rPr>
          <w:rFonts w:ascii="Simplified Arabic" w:eastAsia="Calibri" w:hAnsi="Simplified Arabic" w:cs="Simplified Arabic"/>
          <w:b/>
          <w:bCs/>
          <w:sz w:val="28"/>
          <w:szCs w:val="28"/>
          <w:rtl/>
          <w:lang w:bidi="ar-IQ"/>
        </w:rPr>
      </w:pPr>
      <w:r w:rsidRPr="00A404FC">
        <w:rPr>
          <w:rFonts w:ascii="Simplified Arabic" w:eastAsia="Calibri" w:hAnsi="Simplified Arabic" w:cs="Simplified Arabic" w:hint="cs"/>
          <w:b/>
          <w:bCs/>
          <w:sz w:val="28"/>
          <w:szCs w:val="28"/>
          <w:rtl/>
          <w:lang w:bidi="ar-IQ"/>
        </w:rPr>
        <w:t xml:space="preserve">3-عرض وتحليل ومناقشة النتائج : </w:t>
      </w:r>
    </w:p>
    <w:p w:rsidR="00A404FC" w:rsidRPr="00A404FC" w:rsidRDefault="00A404FC" w:rsidP="00A404FC">
      <w:pPr>
        <w:bidi/>
        <w:spacing w:after="0"/>
        <w:jc w:val="both"/>
        <w:rPr>
          <w:rFonts w:ascii="Simplified Arabic" w:eastAsia="Calibri" w:hAnsi="Simplified Arabic" w:cs="Simplified Arabic"/>
          <w:b/>
          <w:bCs/>
          <w:sz w:val="28"/>
          <w:szCs w:val="28"/>
          <w:rtl/>
          <w:lang w:bidi="ar-IQ"/>
        </w:rPr>
      </w:pPr>
      <w:r w:rsidRPr="00A404FC">
        <w:rPr>
          <w:rFonts w:ascii="Simplified Arabic" w:eastAsia="Calibri" w:hAnsi="Simplified Arabic" w:cs="Simplified Arabic" w:hint="cs"/>
          <w:b/>
          <w:bCs/>
          <w:sz w:val="28"/>
          <w:szCs w:val="28"/>
          <w:rtl/>
          <w:lang w:bidi="ar-IQ"/>
        </w:rPr>
        <w:t xml:space="preserve">3-1 عرض وتحليل نتائج الاختبارات القبلية والبعدية للمجموعة الضابطة في التفكير الجانبي والضرب الساحق </w:t>
      </w:r>
    </w:p>
    <w:p w:rsidR="00A404FC" w:rsidRPr="00A404FC" w:rsidRDefault="00A404FC" w:rsidP="00A404FC">
      <w:pPr>
        <w:bidi/>
        <w:jc w:val="center"/>
        <w:rPr>
          <w:rFonts w:ascii="Simplified Arabic" w:eastAsia="Calibri" w:hAnsi="Simplified Arabic" w:cs="Simplified Arabic"/>
          <w:sz w:val="24"/>
          <w:szCs w:val="24"/>
          <w:rtl/>
          <w:lang w:bidi="ar-IQ"/>
        </w:rPr>
      </w:pPr>
      <w:r w:rsidRPr="00A404FC">
        <w:rPr>
          <w:rFonts w:ascii="Simplified Arabic" w:eastAsia="Calibri" w:hAnsi="Simplified Arabic" w:cs="Simplified Arabic" w:hint="cs"/>
          <w:sz w:val="24"/>
          <w:szCs w:val="24"/>
          <w:rtl/>
          <w:lang w:bidi="ar-IQ"/>
        </w:rPr>
        <w:t>جدول (3)</w:t>
      </w:r>
    </w:p>
    <w:p w:rsidR="00A404FC" w:rsidRPr="00A404FC" w:rsidRDefault="00A404FC" w:rsidP="00A404FC">
      <w:pPr>
        <w:bidi/>
        <w:jc w:val="center"/>
        <w:rPr>
          <w:rFonts w:ascii="Simplified Arabic" w:eastAsia="Calibri" w:hAnsi="Simplified Arabic" w:cs="Simplified Arabic"/>
          <w:sz w:val="24"/>
          <w:szCs w:val="24"/>
          <w:rtl/>
          <w:lang w:bidi="ar-IQ"/>
        </w:rPr>
      </w:pPr>
      <w:r w:rsidRPr="00A404FC">
        <w:rPr>
          <w:rFonts w:ascii="Simplified Arabic" w:eastAsia="Calibri" w:hAnsi="Simplified Arabic" w:cs="Simplified Arabic" w:hint="cs"/>
          <w:sz w:val="24"/>
          <w:szCs w:val="24"/>
          <w:rtl/>
          <w:lang w:bidi="ar-IQ"/>
        </w:rPr>
        <w:t xml:space="preserve">قيم الاوساط الحسابية والانحرافات المعيارية  وقيمة </w:t>
      </w:r>
      <w:r w:rsidRPr="00A404FC">
        <w:rPr>
          <w:rFonts w:ascii="Simplified Arabic" w:eastAsia="Calibri" w:hAnsi="Simplified Arabic" w:cs="Simplified Arabic"/>
          <w:sz w:val="24"/>
          <w:szCs w:val="24"/>
          <w:lang w:bidi="ar-IQ"/>
        </w:rPr>
        <w:t>T</w:t>
      </w:r>
      <w:r w:rsidRPr="00A404FC">
        <w:rPr>
          <w:rFonts w:ascii="Simplified Arabic" w:eastAsia="Calibri" w:hAnsi="Simplified Arabic" w:cs="Simplified Arabic" w:hint="cs"/>
          <w:sz w:val="24"/>
          <w:szCs w:val="24"/>
          <w:rtl/>
          <w:lang w:bidi="ar-IQ"/>
        </w:rPr>
        <w:t xml:space="preserve"> في الاختبارين القبلي والبعدي للمجموعة الضابطة بمتغيرات البحث (التفكير الجانبي  , الضرب الساحق )</w:t>
      </w:r>
    </w:p>
    <w:tbl>
      <w:tblPr>
        <w:tblStyle w:val="117"/>
        <w:bidiVisual/>
        <w:tblW w:w="0" w:type="auto"/>
        <w:jc w:val="center"/>
        <w:tblLayout w:type="fixed"/>
        <w:tblLook w:val="04A0" w:firstRow="1" w:lastRow="0" w:firstColumn="1" w:lastColumn="0" w:noHBand="0" w:noVBand="1"/>
      </w:tblPr>
      <w:tblGrid>
        <w:gridCol w:w="1468"/>
        <w:gridCol w:w="992"/>
        <w:gridCol w:w="992"/>
        <w:gridCol w:w="993"/>
        <w:gridCol w:w="992"/>
        <w:gridCol w:w="992"/>
        <w:gridCol w:w="992"/>
        <w:gridCol w:w="1101"/>
      </w:tblGrid>
      <w:tr w:rsidR="00A404FC" w:rsidRPr="00A404FC" w:rsidTr="00A404FC">
        <w:trPr>
          <w:trHeight w:val="388"/>
          <w:jc w:val="center"/>
        </w:trPr>
        <w:tc>
          <w:tcPr>
            <w:tcW w:w="1468" w:type="dxa"/>
            <w:vMerge w:val="restart"/>
            <w:shd w:val="clear" w:color="auto" w:fill="B2A1C7" w:themeFill="accent4"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المتغيرات</w:t>
            </w:r>
          </w:p>
        </w:tc>
        <w:tc>
          <w:tcPr>
            <w:tcW w:w="1984" w:type="dxa"/>
            <w:gridSpan w:val="2"/>
            <w:shd w:val="clear" w:color="auto" w:fill="B2A1C7" w:themeFill="accent4"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الاختبار القبلي  </w:t>
            </w:r>
          </w:p>
        </w:tc>
        <w:tc>
          <w:tcPr>
            <w:tcW w:w="1985" w:type="dxa"/>
            <w:gridSpan w:val="2"/>
            <w:shd w:val="clear" w:color="auto" w:fill="B2A1C7" w:themeFill="accent4"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الاختبار البعدي  </w:t>
            </w:r>
          </w:p>
        </w:tc>
        <w:tc>
          <w:tcPr>
            <w:tcW w:w="992" w:type="dxa"/>
            <w:vMerge w:val="restart"/>
            <w:shd w:val="clear" w:color="auto" w:fill="B2A1C7" w:themeFill="accent4"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قيمة </w:t>
            </w:r>
            <w:r w:rsidRPr="00A404FC">
              <w:rPr>
                <w:rFonts w:ascii="Simplified Arabic" w:hAnsi="Simplified Arabic" w:cs="Simplified Arabic"/>
                <w:sz w:val="24"/>
                <w:szCs w:val="24"/>
                <w:lang w:bidi="ar-IQ"/>
              </w:rPr>
              <w:t>T</w:t>
            </w:r>
            <w:r w:rsidRPr="00A404FC">
              <w:rPr>
                <w:rFonts w:ascii="Simplified Arabic" w:hAnsi="Simplified Arabic" w:cs="Simplified Arabic" w:hint="cs"/>
                <w:sz w:val="24"/>
                <w:szCs w:val="24"/>
                <w:rtl/>
                <w:lang w:bidi="ar-IQ"/>
              </w:rPr>
              <w:t xml:space="preserve"> المحسوبة </w:t>
            </w:r>
          </w:p>
        </w:tc>
        <w:tc>
          <w:tcPr>
            <w:tcW w:w="992" w:type="dxa"/>
            <w:vMerge w:val="restart"/>
            <w:shd w:val="clear" w:color="auto" w:fill="B2A1C7" w:themeFill="accent4"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قيمة </w:t>
            </w:r>
            <w:r w:rsidRPr="00A404FC">
              <w:rPr>
                <w:rFonts w:ascii="Simplified Arabic" w:hAnsi="Simplified Arabic" w:cs="Simplified Arabic"/>
                <w:sz w:val="24"/>
                <w:szCs w:val="24"/>
                <w:lang w:bidi="ar-IQ"/>
              </w:rPr>
              <w:t>T</w:t>
            </w:r>
            <w:r w:rsidRPr="00A404FC">
              <w:rPr>
                <w:rFonts w:ascii="Simplified Arabic" w:hAnsi="Simplified Arabic" w:cs="Simplified Arabic" w:hint="cs"/>
                <w:sz w:val="24"/>
                <w:szCs w:val="24"/>
                <w:rtl/>
                <w:lang w:bidi="ar-IQ"/>
              </w:rPr>
              <w:t xml:space="preserve"> الجدولية </w:t>
            </w:r>
          </w:p>
        </w:tc>
        <w:tc>
          <w:tcPr>
            <w:tcW w:w="1101" w:type="dxa"/>
            <w:vMerge w:val="restart"/>
            <w:shd w:val="clear" w:color="auto" w:fill="B2A1C7" w:themeFill="accent4"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الدلالة  </w:t>
            </w:r>
          </w:p>
        </w:tc>
      </w:tr>
      <w:tr w:rsidR="00A404FC" w:rsidRPr="00A404FC" w:rsidTr="00A404FC">
        <w:trPr>
          <w:trHeight w:val="411"/>
          <w:jc w:val="center"/>
        </w:trPr>
        <w:tc>
          <w:tcPr>
            <w:tcW w:w="1468" w:type="dxa"/>
            <w:vMerge/>
          </w:tcPr>
          <w:p w:rsidR="00A404FC" w:rsidRPr="00A404FC" w:rsidRDefault="00A404FC" w:rsidP="00A404FC">
            <w:pPr>
              <w:bidi/>
              <w:jc w:val="center"/>
              <w:rPr>
                <w:rFonts w:ascii="Simplified Arabic" w:hAnsi="Simplified Arabic" w:cs="Simplified Arabic"/>
                <w:sz w:val="24"/>
                <w:szCs w:val="24"/>
                <w:rtl/>
                <w:lang w:bidi="ar-IQ"/>
              </w:rPr>
            </w:pPr>
          </w:p>
        </w:tc>
        <w:tc>
          <w:tcPr>
            <w:tcW w:w="992" w:type="dxa"/>
            <w:shd w:val="clear" w:color="auto" w:fill="B2A1C7" w:themeFill="accent4"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س</w:t>
            </w:r>
          </w:p>
        </w:tc>
        <w:tc>
          <w:tcPr>
            <w:tcW w:w="992" w:type="dxa"/>
            <w:shd w:val="clear" w:color="auto" w:fill="B2A1C7" w:themeFill="accent4"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ع</w:t>
            </w:r>
          </w:p>
        </w:tc>
        <w:tc>
          <w:tcPr>
            <w:tcW w:w="993" w:type="dxa"/>
            <w:shd w:val="clear" w:color="auto" w:fill="B2A1C7" w:themeFill="accent4"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س</w:t>
            </w:r>
          </w:p>
        </w:tc>
        <w:tc>
          <w:tcPr>
            <w:tcW w:w="992" w:type="dxa"/>
            <w:shd w:val="clear" w:color="auto" w:fill="B2A1C7" w:themeFill="accent4"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ع</w:t>
            </w:r>
          </w:p>
        </w:tc>
        <w:tc>
          <w:tcPr>
            <w:tcW w:w="992" w:type="dxa"/>
            <w:vMerge/>
          </w:tcPr>
          <w:p w:rsidR="00A404FC" w:rsidRPr="00A404FC" w:rsidRDefault="00A404FC" w:rsidP="00A404FC">
            <w:pPr>
              <w:bidi/>
              <w:jc w:val="center"/>
              <w:rPr>
                <w:rFonts w:ascii="Simplified Arabic" w:hAnsi="Simplified Arabic" w:cs="Simplified Arabic"/>
                <w:sz w:val="24"/>
                <w:szCs w:val="24"/>
                <w:rtl/>
                <w:lang w:bidi="ar-IQ"/>
              </w:rPr>
            </w:pPr>
          </w:p>
        </w:tc>
        <w:tc>
          <w:tcPr>
            <w:tcW w:w="992" w:type="dxa"/>
            <w:vMerge/>
          </w:tcPr>
          <w:p w:rsidR="00A404FC" w:rsidRPr="00A404FC" w:rsidRDefault="00A404FC" w:rsidP="00A404FC">
            <w:pPr>
              <w:bidi/>
              <w:jc w:val="center"/>
              <w:rPr>
                <w:rFonts w:ascii="Simplified Arabic" w:hAnsi="Simplified Arabic" w:cs="Simplified Arabic"/>
                <w:sz w:val="24"/>
                <w:szCs w:val="24"/>
                <w:rtl/>
                <w:lang w:bidi="ar-IQ"/>
              </w:rPr>
            </w:pPr>
          </w:p>
        </w:tc>
        <w:tc>
          <w:tcPr>
            <w:tcW w:w="1101" w:type="dxa"/>
            <w:vMerge/>
          </w:tcPr>
          <w:p w:rsidR="00A404FC" w:rsidRPr="00A404FC" w:rsidRDefault="00A404FC" w:rsidP="00A404FC">
            <w:pPr>
              <w:bidi/>
              <w:jc w:val="center"/>
              <w:rPr>
                <w:rFonts w:ascii="Simplified Arabic" w:hAnsi="Simplified Arabic" w:cs="Simplified Arabic"/>
                <w:sz w:val="24"/>
                <w:szCs w:val="24"/>
                <w:rtl/>
                <w:lang w:bidi="ar-IQ"/>
              </w:rPr>
            </w:pPr>
          </w:p>
        </w:tc>
      </w:tr>
      <w:tr w:rsidR="00A404FC" w:rsidRPr="00A404FC" w:rsidTr="00A404FC">
        <w:trPr>
          <w:jc w:val="center"/>
        </w:trPr>
        <w:tc>
          <w:tcPr>
            <w:tcW w:w="1468" w:type="dxa"/>
            <w:shd w:val="clear" w:color="auto" w:fill="8DB3E2" w:themeFill="text2"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التفكير الجانبي </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16.42</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1.86</w:t>
            </w:r>
          </w:p>
        </w:tc>
        <w:tc>
          <w:tcPr>
            <w:tcW w:w="993"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19.21</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2.12</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4.77</w:t>
            </w:r>
          </w:p>
        </w:tc>
        <w:tc>
          <w:tcPr>
            <w:tcW w:w="992" w:type="dxa"/>
            <w:vMerge w:val="restart"/>
          </w:tcPr>
          <w:p w:rsidR="00A404FC" w:rsidRPr="00A404FC" w:rsidRDefault="00A404FC" w:rsidP="00A404FC">
            <w:pPr>
              <w:bidi/>
              <w:jc w:val="center"/>
              <w:rPr>
                <w:rFonts w:ascii="Simplified Arabic" w:hAnsi="Simplified Arabic" w:cs="Simplified Arabic"/>
                <w:sz w:val="24"/>
                <w:szCs w:val="24"/>
                <w:rtl/>
                <w:lang w:bidi="ar-IQ"/>
              </w:rPr>
            </w:pPr>
          </w:p>
          <w:p w:rsidR="00A404FC" w:rsidRPr="00A404FC" w:rsidRDefault="00A404FC" w:rsidP="00A404FC">
            <w:pPr>
              <w:bidi/>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2.09</w:t>
            </w:r>
          </w:p>
        </w:tc>
        <w:tc>
          <w:tcPr>
            <w:tcW w:w="1101"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معنوي </w:t>
            </w:r>
          </w:p>
        </w:tc>
      </w:tr>
      <w:tr w:rsidR="00A404FC" w:rsidRPr="00A404FC" w:rsidTr="00A404FC">
        <w:trPr>
          <w:jc w:val="center"/>
        </w:trPr>
        <w:tc>
          <w:tcPr>
            <w:tcW w:w="1468" w:type="dxa"/>
            <w:shd w:val="clear" w:color="auto" w:fill="8DB3E2" w:themeFill="text2"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الضرب الساحق  </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12.60</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1.48</w:t>
            </w:r>
          </w:p>
        </w:tc>
        <w:tc>
          <w:tcPr>
            <w:tcW w:w="993"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16,30</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2.63</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6.24</w:t>
            </w:r>
          </w:p>
        </w:tc>
        <w:tc>
          <w:tcPr>
            <w:tcW w:w="992" w:type="dxa"/>
            <w:vMerge/>
          </w:tcPr>
          <w:p w:rsidR="00A404FC" w:rsidRPr="00A404FC" w:rsidRDefault="00A404FC" w:rsidP="00A404FC">
            <w:pPr>
              <w:bidi/>
              <w:jc w:val="center"/>
              <w:rPr>
                <w:rFonts w:ascii="Simplified Arabic" w:hAnsi="Simplified Arabic" w:cs="Simplified Arabic"/>
                <w:sz w:val="24"/>
                <w:szCs w:val="24"/>
                <w:rtl/>
                <w:lang w:bidi="ar-IQ"/>
              </w:rPr>
            </w:pPr>
          </w:p>
        </w:tc>
        <w:tc>
          <w:tcPr>
            <w:tcW w:w="1101"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معنوي </w:t>
            </w:r>
          </w:p>
        </w:tc>
      </w:tr>
    </w:tbl>
    <w:p w:rsidR="00A404FC" w:rsidRPr="00A404FC" w:rsidRDefault="00A404FC" w:rsidP="00A404FC">
      <w:pPr>
        <w:bidi/>
        <w:rPr>
          <w:rFonts w:ascii="Simplified Arabic" w:eastAsia="Calibri" w:hAnsi="Simplified Arabic" w:cs="Simplified Arabic"/>
          <w:rtl/>
          <w:lang w:bidi="ar-IQ"/>
        </w:rPr>
      </w:pPr>
      <w:r w:rsidRPr="00A404FC">
        <w:rPr>
          <w:rFonts w:ascii="Simplified Arabic" w:eastAsia="Calibri" w:hAnsi="Simplified Arabic" w:cs="Simplified Arabic" w:hint="cs"/>
          <w:rtl/>
          <w:lang w:bidi="ar-IQ"/>
        </w:rPr>
        <w:t>قيمة ت الجدولية تحت مستوى دلالة (0,005) ودرجة حرية 19</w:t>
      </w:r>
    </w:p>
    <w:p w:rsidR="00A404FC" w:rsidRPr="00A404FC" w:rsidRDefault="00A404FC" w:rsidP="00A404FC">
      <w:pPr>
        <w:bidi/>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lang w:bidi="ar-IQ"/>
        </w:rPr>
        <w:t xml:space="preserve">     من خلال جدول (3) نلاحظ ان المجموعة الضابطة قد حصلت على القيم التالية في الاختبارات القبلية والبعدية لمتغيرات البحث المذكورة , فقد كانت الوسط الحسابي للتفكير الجانبي بالاختبار القبلي هو ( 16,42) , اما الانحراف المعياري كانت قيمته هي ( 1,86)  اما في الاختبار البعدي كانت قيمة الوسط لنفس المتغير هي ( 19,21) , والانحراف المعياري ( 2,12)  , لذا كانت قيمة </w:t>
      </w:r>
      <w:r w:rsidRPr="00A404FC">
        <w:rPr>
          <w:rFonts w:ascii="Simplified Arabic" w:eastAsia="Calibri" w:hAnsi="Simplified Arabic" w:cs="Simplified Arabic"/>
          <w:sz w:val="28"/>
          <w:szCs w:val="28"/>
          <w:lang w:bidi="ar-IQ"/>
        </w:rPr>
        <w:t>T</w:t>
      </w:r>
      <w:r w:rsidRPr="00A404FC">
        <w:rPr>
          <w:rFonts w:ascii="Simplified Arabic" w:eastAsia="Calibri" w:hAnsi="Simplified Arabic" w:cs="Simplified Arabic" w:hint="cs"/>
          <w:sz w:val="28"/>
          <w:szCs w:val="28"/>
          <w:rtl/>
          <w:lang w:bidi="ar-IQ"/>
        </w:rPr>
        <w:t xml:space="preserve"> المحسوبة هي ( 4,77)  , والتي هي اكبر من قيمة</w:t>
      </w:r>
      <w:r w:rsidRPr="00A404FC">
        <w:rPr>
          <w:rFonts w:ascii="Simplified Arabic" w:eastAsia="Calibri" w:hAnsi="Simplified Arabic" w:cs="Simplified Arabic"/>
          <w:sz w:val="28"/>
          <w:szCs w:val="28"/>
          <w:lang w:bidi="ar-IQ"/>
        </w:rPr>
        <w:t xml:space="preserve">T </w:t>
      </w:r>
      <w:r w:rsidRPr="00A404FC">
        <w:rPr>
          <w:rFonts w:ascii="Simplified Arabic" w:eastAsia="Calibri" w:hAnsi="Simplified Arabic" w:cs="Simplified Arabic" w:hint="cs"/>
          <w:sz w:val="28"/>
          <w:szCs w:val="28"/>
          <w:rtl/>
          <w:lang w:bidi="ar-IQ"/>
        </w:rPr>
        <w:t>الجدولية</w:t>
      </w:r>
      <w:r w:rsidRPr="00A404FC">
        <w:rPr>
          <w:rFonts w:ascii="Simplified Arabic" w:eastAsia="Calibri" w:hAnsi="Simplified Arabic" w:cs="Simplified Arabic"/>
          <w:sz w:val="28"/>
          <w:szCs w:val="28"/>
          <w:lang w:bidi="ar-IQ"/>
        </w:rPr>
        <w:t xml:space="preserve"> </w:t>
      </w:r>
      <w:r w:rsidRPr="00A404FC">
        <w:rPr>
          <w:rFonts w:ascii="Simplified Arabic" w:eastAsia="Calibri" w:hAnsi="Simplified Arabic" w:cs="Simplified Arabic" w:hint="cs"/>
          <w:sz w:val="28"/>
          <w:szCs w:val="28"/>
          <w:rtl/>
          <w:lang w:bidi="ar-IQ"/>
        </w:rPr>
        <w:t xml:space="preserve"> ( 2.09) مما يدل ان دلالة الفروق معنوي بين الاختبارين القبلي والبعدي ولصالح الاختبار البعدي </w:t>
      </w:r>
    </w:p>
    <w:p w:rsidR="00A404FC" w:rsidRPr="00A404FC" w:rsidRDefault="00A404FC" w:rsidP="00A404FC">
      <w:pPr>
        <w:bidi/>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lang w:bidi="ar-IQ"/>
        </w:rPr>
        <w:t xml:space="preserve">    اما مهارة الضرب الساحق بكرة الطائرة  فقد كانت قيمة الوسط الحسابي للمجموعة الضابطة في الاختبار القبلي هي (12.60) ,وانحراف معياري قيمته (1.48) , اما الاختبار البعدي فان الوسط الحسابي قيمته </w:t>
      </w:r>
      <w:r w:rsidRPr="00A404FC">
        <w:rPr>
          <w:rFonts w:ascii="Simplified Arabic" w:eastAsia="Calibri" w:hAnsi="Simplified Arabic" w:cs="Simplified Arabic" w:hint="cs"/>
          <w:sz w:val="28"/>
          <w:szCs w:val="28"/>
          <w:rtl/>
          <w:lang w:bidi="ar-IQ"/>
        </w:rPr>
        <w:lastRenderedPageBreak/>
        <w:t xml:space="preserve">(16.30) , بانحراف معياري قيمته ( 2.63) لذا تكون قيمة </w:t>
      </w:r>
      <w:r w:rsidRPr="00A404FC">
        <w:rPr>
          <w:rFonts w:ascii="Simplified Arabic" w:eastAsia="Calibri" w:hAnsi="Simplified Arabic" w:cs="Simplified Arabic"/>
          <w:sz w:val="28"/>
          <w:szCs w:val="28"/>
          <w:lang w:bidi="ar-IQ"/>
        </w:rPr>
        <w:t>t</w:t>
      </w:r>
      <w:r w:rsidRPr="00A404FC">
        <w:rPr>
          <w:rFonts w:ascii="Simplified Arabic" w:eastAsia="Calibri" w:hAnsi="Simplified Arabic" w:cs="Simplified Arabic" w:hint="cs"/>
          <w:sz w:val="28"/>
          <w:szCs w:val="28"/>
          <w:rtl/>
          <w:lang w:bidi="ar-IQ"/>
        </w:rPr>
        <w:t xml:space="preserve">  المحسوبة هي ( 6.24) والتي تعني بانها اعلى من قيمة </w:t>
      </w:r>
      <w:r w:rsidRPr="00A404FC">
        <w:rPr>
          <w:rFonts w:ascii="Simplified Arabic" w:eastAsia="Calibri" w:hAnsi="Simplified Arabic" w:cs="Simplified Arabic"/>
          <w:sz w:val="28"/>
          <w:szCs w:val="28"/>
          <w:lang w:bidi="ar-IQ"/>
        </w:rPr>
        <w:t>t</w:t>
      </w:r>
      <w:r w:rsidRPr="00A404FC">
        <w:rPr>
          <w:rFonts w:ascii="Simplified Arabic" w:eastAsia="Calibri" w:hAnsi="Simplified Arabic" w:cs="Simplified Arabic" w:hint="cs"/>
          <w:sz w:val="28"/>
          <w:szCs w:val="28"/>
          <w:rtl/>
          <w:lang w:bidi="ar-IQ"/>
        </w:rPr>
        <w:t xml:space="preserve"> الجدولية البالغة (2.09) مما يدل على ان دلالة الفروق معنوية ولصالح الاختبار البعدي . </w:t>
      </w:r>
    </w:p>
    <w:p w:rsidR="00A404FC" w:rsidRPr="00A404FC" w:rsidRDefault="00A404FC" w:rsidP="00A404FC">
      <w:pPr>
        <w:bidi/>
        <w:jc w:val="both"/>
        <w:rPr>
          <w:rFonts w:ascii="Simplified Arabic" w:eastAsia="Calibri" w:hAnsi="Simplified Arabic" w:cs="Simplified Arabic"/>
          <w:b/>
          <w:bCs/>
          <w:sz w:val="28"/>
          <w:szCs w:val="28"/>
          <w:rtl/>
          <w:lang w:bidi="ar-IQ"/>
        </w:rPr>
      </w:pPr>
      <w:r w:rsidRPr="00A404FC">
        <w:rPr>
          <w:rFonts w:ascii="Simplified Arabic" w:eastAsia="Calibri" w:hAnsi="Simplified Arabic" w:cs="Simplified Arabic" w:hint="cs"/>
          <w:sz w:val="28"/>
          <w:szCs w:val="28"/>
          <w:rtl/>
          <w:lang w:bidi="ar-IQ"/>
        </w:rPr>
        <w:t xml:space="preserve">    </w:t>
      </w:r>
      <w:r w:rsidRPr="00A404FC">
        <w:rPr>
          <w:rFonts w:ascii="Simplified Arabic" w:eastAsia="Calibri" w:hAnsi="Simplified Arabic" w:cs="Simplified Arabic" w:hint="cs"/>
          <w:b/>
          <w:bCs/>
          <w:sz w:val="28"/>
          <w:szCs w:val="28"/>
          <w:rtl/>
          <w:lang w:bidi="ar-IQ"/>
        </w:rPr>
        <w:t xml:space="preserve">3-2 عرض وتحليل نتائج الاختبارات القبلية والبعدية للمجموعة التجريبية في التفكير الجانبي والضرب الساحق </w:t>
      </w:r>
    </w:p>
    <w:p w:rsidR="00A404FC" w:rsidRPr="00A404FC" w:rsidRDefault="00A404FC" w:rsidP="00A404FC">
      <w:pPr>
        <w:bidi/>
        <w:jc w:val="center"/>
        <w:rPr>
          <w:rFonts w:ascii="Simplified Arabic" w:eastAsia="Calibri" w:hAnsi="Simplified Arabic" w:cs="Simplified Arabic"/>
          <w:sz w:val="24"/>
          <w:szCs w:val="24"/>
          <w:rtl/>
          <w:lang w:bidi="ar-IQ"/>
        </w:rPr>
      </w:pPr>
      <w:r w:rsidRPr="00A404FC">
        <w:rPr>
          <w:rFonts w:ascii="Simplified Arabic" w:eastAsia="Calibri" w:hAnsi="Simplified Arabic" w:cs="Simplified Arabic" w:hint="cs"/>
          <w:sz w:val="24"/>
          <w:szCs w:val="24"/>
          <w:rtl/>
          <w:lang w:bidi="ar-IQ"/>
        </w:rPr>
        <w:t>جدول (4)</w:t>
      </w:r>
    </w:p>
    <w:p w:rsidR="00A404FC" w:rsidRPr="00A404FC" w:rsidRDefault="00A404FC" w:rsidP="00A404FC">
      <w:pPr>
        <w:bidi/>
        <w:jc w:val="center"/>
        <w:rPr>
          <w:rFonts w:ascii="Simplified Arabic" w:eastAsia="Calibri" w:hAnsi="Simplified Arabic" w:cs="Simplified Arabic"/>
          <w:sz w:val="24"/>
          <w:szCs w:val="24"/>
          <w:rtl/>
          <w:lang w:bidi="ar-IQ"/>
        </w:rPr>
      </w:pPr>
      <w:r w:rsidRPr="00A404FC">
        <w:rPr>
          <w:rFonts w:ascii="Simplified Arabic" w:eastAsia="Calibri" w:hAnsi="Simplified Arabic" w:cs="Simplified Arabic" w:hint="cs"/>
          <w:sz w:val="24"/>
          <w:szCs w:val="24"/>
          <w:rtl/>
          <w:lang w:bidi="ar-IQ"/>
        </w:rPr>
        <w:t xml:space="preserve">قيم الاوساط الحسابية والانحرافات المعيارية  وقيمة </w:t>
      </w:r>
      <w:r w:rsidRPr="00A404FC">
        <w:rPr>
          <w:rFonts w:ascii="Simplified Arabic" w:eastAsia="Calibri" w:hAnsi="Simplified Arabic" w:cs="Simplified Arabic"/>
          <w:sz w:val="24"/>
          <w:szCs w:val="24"/>
          <w:lang w:bidi="ar-IQ"/>
        </w:rPr>
        <w:t>T</w:t>
      </w:r>
      <w:r w:rsidRPr="00A404FC">
        <w:rPr>
          <w:rFonts w:ascii="Simplified Arabic" w:eastAsia="Calibri" w:hAnsi="Simplified Arabic" w:cs="Simplified Arabic" w:hint="cs"/>
          <w:sz w:val="24"/>
          <w:szCs w:val="24"/>
          <w:rtl/>
          <w:lang w:bidi="ar-IQ"/>
        </w:rPr>
        <w:t xml:space="preserve"> في الاختبارين القبلي والبعدي للمجموعة التجريبية بمتغيرات البحث (التفكير الجانبي , الضرب الساحق بكرة الطائرة )</w:t>
      </w:r>
    </w:p>
    <w:tbl>
      <w:tblPr>
        <w:tblStyle w:val="117"/>
        <w:bidiVisual/>
        <w:tblW w:w="0" w:type="auto"/>
        <w:jc w:val="center"/>
        <w:tblLayout w:type="fixed"/>
        <w:tblLook w:val="04A0" w:firstRow="1" w:lastRow="0" w:firstColumn="1" w:lastColumn="0" w:noHBand="0" w:noVBand="1"/>
      </w:tblPr>
      <w:tblGrid>
        <w:gridCol w:w="1468"/>
        <w:gridCol w:w="992"/>
        <w:gridCol w:w="992"/>
        <w:gridCol w:w="993"/>
        <w:gridCol w:w="992"/>
        <w:gridCol w:w="992"/>
        <w:gridCol w:w="992"/>
        <w:gridCol w:w="1101"/>
      </w:tblGrid>
      <w:tr w:rsidR="00A404FC" w:rsidRPr="00A404FC" w:rsidTr="00A404FC">
        <w:trPr>
          <w:trHeight w:val="388"/>
          <w:jc w:val="center"/>
        </w:trPr>
        <w:tc>
          <w:tcPr>
            <w:tcW w:w="1468" w:type="dxa"/>
            <w:vMerge w:val="restart"/>
            <w:shd w:val="clear" w:color="auto" w:fill="FABF8F" w:themeFill="accent6"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المتغيرات</w:t>
            </w:r>
          </w:p>
        </w:tc>
        <w:tc>
          <w:tcPr>
            <w:tcW w:w="1984" w:type="dxa"/>
            <w:gridSpan w:val="2"/>
            <w:shd w:val="clear" w:color="auto" w:fill="FABF8F" w:themeFill="accent6"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الاختبار القبلي  </w:t>
            </w:r>
          </w:p>
        </w:tc>
        <w:tc>
          <w:tcPr>
            <w:tcW w:w="1985" w:type="dxa"/>
            <w:gridSpan w:val="2"/>
            <w:shd w:val="clear" w:color="auto" w:fill="FABF8F" w:themeFill="accent6"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الاختبار البعدي  </w:t>
            </w:r>
          </w:p>
        </w:tc>
        <w:tc>
          <w:tcPr>
            <w:tcW w:w="992" w:type="dxa"/>
            <w:vMerge w:val="restart"/>
            <w:shd w:val="clear" w:color="auto" w:fill="FABF8F" w:themeFill="accent6"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قيمة </w:t>
            </w:r>
            <w:r w:rsidRPr="00A404FC">
              <w:rPr>
                <w:rFonts w:ascii="Simplified Arabic" w:hAnsi="Simplified Arabic" w:cs="Simplified Arabic"/>
                <w:sz w:val="24"/>
                <w:szCs w:val="24"/>
                <w:lang w:bidi="ar-IQ"/>
              </w:rPr>
              <w:t>T</w:t>
            </w:r>
            <w:r w:rsidRPr="00A404FC">
              <w:rPr>
                <w:rFonts w:ascii="Simplified Arabic" w:hAnsi="Simplified Arabic" w:cs="Simplified Arabic" w:hint="cs"/>
                <w:sz w:val="24"/>
                <w:szCs w:val="24"/>
                <w:rtl/>
                <w:lang w:bidi="ar-IQ"/>
              </w:rPr>
              <w:t xml:space="preserve"> المحسوبة </w:t>
            </w:r>
          </w:p>
        </w:tc>
        <w:tc>
          <w:tcPr>
            <w:tcW w:w="992" w:type="dxa"/>
            <w:vMerge w:val="restart"/>
            <w:shd w:val="clear" w:color="auto" w:fill="FABF8F" w:themeFill="accent6"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قيمة </w:t>
            </w:r>
            <w:r w:rsidRPr="00A404FC">
              <w:rPr>
                <w:rFonts w:ascii="Simplified Arabic" w:hAnsi="Simplified Arabic" w:cs="Simplified Arabic"/>
                <w:sz w:val="24"/>
                <w:szCs w:val="24"/>
                <w:lang w:bidi="ar-IQ"/>
              </w:rPr>
              <w:t>T</w:t>
            </w:r>
            <w:r w:rsidRPr="00A404FC">
              <w:rPr>
                <w:rFonts w:ascii="Simplified Arabic" w:hAnsi="Simplified Arabic" w:cs="Simplified Arabic" w:hint="cs"/>
                <w:sz w:val="24"/>
                <w:szCs w:val="24"/>
                <w:rtl/>
                <w:lang w:bidi="ar-IQ"/>
              </w:rPr>
              <w:t xml:space="preserve"> الجدولية </w:t>
            </w:r>
          </w:p>
        </w:tc>
        <w:tc>
          <w:tcPr>
            <w:tcW w:w="1101" w:type="dxa"/>
            <w:vMerge w:val="restart"/>
            <w:shd w:val="clear" w:color="auto" w:fill="FABF8F" w:themeFill="accent6"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الدلالة  </w:t>
            </w:r>
          </w:p>
        </w:tc>
      </w:tr>
      <w:tr w:rsidR="00A404FC" w:rsidRPr="00A404FC" w:rsidTr="00A404FC">
        <w:trPr>
          <w:trHeight w:val="411"/>
          <w:jc w:val="center"/>
        </w:trPr>
        <w:tc>
          <w:tcPr>
            <w:tcW w:w="1468" w:type="dxa"/>
            <w:vMerge/>
          </w:tcPr>
          <w:p w:rsidR="00A404FC" w:rsidRPr="00A404FC" w:rsidRDefault="00A404FC" w:rsidP="00A404FC">
            <w:pPr>
              <w:bidi/>
              <w:jc w:val="center"/>
              <w:rPr>
                <w:rFonts w:ascii="Simplified Arabic" w:hAnsi="Simplified Arabic" w:cs="Simplified Arabic"/>
                <w:sz w:val="24"/>
                <w:szCs w:val="24"/>
                <w:rtl/>
                <w:lang w:bidi="ar-IQ"/>
              </w:rPr>
            </w:pPr>
          </w:p>
        </w:tc>
        <w:tc>
          <w:tcPr>
            <w:tcW w:w="992" w:type="dxa"/>
            <w:shd w:val="clear" w:color="auto" w:fill="FABF8F" w:themeFill="accent6"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س</w:t>
            </w:r>
          </w:p>
        </w:tc>
        <w:tc>
          <w:tcPr>
            <w:tcW w:w="992" w:type="dxa"/>
            <w:shd w:val="clear" w:color="auto" w:fill="FABF8F" w:themeFill="accent6"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ع</w:t>
            </w:r>
          </w:p>
        </w:tc>
        <w:tc>
          <w:tcPr>
            <w:tcW w:w="993" w:type="dxa"/>
            <w:shd w:val="clear" w:color="auto" w:fill="FABF8F" w:themeFill="accent6"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س</w:t>
            </w:r>
          </w:p>
        </w:tc>
        <w:tc>
          <w:tcPr>
            <w:tcW w:w="992" w:type="dxa"/>
            <w:shd w:val="clear" w:color="auto" w:fill="FABF8F" w:themeFill="accent6" w:themeFillTint="99"/>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ع</w:t>
            </w:r>
          </w:p>
        </w:tc>
        <w:tc>
          <w:tcPr>
            <w:tcW w:w="992" w:type="dxa"/>
            <w:vMerge/>
          </w:tcPr>
          <w:p w:rsidR="00A404FC" w:rsidRPr="00A404FC" w:rsidRDefault="00A404FC" w:rsidP="00A404FC">
            <w:pPr>
              <w:bidi/>
              <w:jc w:val="center"/>
              <w:rPr>
                <w:rFonts w:ascii="Simplified Arabic" w:hAnsi="Simplified Arabic" w:cs="Simplified Arabic"/>
                <w:sz w:val="24"/>
                <w:szCs w:val="24"/>
                <w:rtl/>
                <w:lang w:bidi="ar-IQ"/>
              </w:rPr>
            </w:pPr>
          </w:p>
        </w:tc>
        <w:tc>
          <w:tcPr>
            <w:tcW w:w="992" w:type="dxa"/>
            <w:vMerge/>
          </w:tcPr>
          <w:p w:rsidR="00A404FC" w:rsidRPr="00A404FC" w:rsidRDefault="00A404FC" w:rsidP="00A404FC">
            <w:pPr>
              <w:bidi/>
              <w:jc w:val="center"/>
              <w:rPr>
                <w:rFonts w:ascii="Simplified Arabic" w:hAnsi="Simplified Arabic" w:cs="Simplified Arabic"/>
                <w:sz w:val="24"/>
                <w:szCs w:val="24"/>
                <w:rtl/>
                <w:lang w:bidi="ar-IQ"/>
              </w:rPr>
            </w:pPr>
          </w:p>
        </w:tc>
        <w:tc>
          <w:tcPr>
            <w:tcW w:w="1101" w:type="dxa"/>
            <w:vMerge/>
          </w:tcPr>
          <w:p w:rsidR="00A404FC" w:rsidRPr="00A404FC" w:rsidRDefault="00A404FC" w:rsidP="00A404FC">
            <w:pPr>
              <w:bidi/>
              <w:jc w:val="center"/>
              <w:rPr>
                <w:rFonts w:ascii="Simplified Arabic" w:hAnsi="Simplified Arabic" w:cs="Simplified Arabic"/>
                <w:sz w:val="24"/>
                <w:szCs w:val="24"/>
                <w:rtl/>
                <w:lang w:bidi="ar-IQ"/>
              </w:rPr>
            </w:pPr>
          </w:p>
        </w:tc>
      </w:tr>
      <w:tr w:rsidR="00A404FC" w:rsidRPr="00A404FC" w:rsidTr="00A404FC">
        <w:trPr>
          <w:jc w:val="center"/>
        </w:trPr>
        <w:tc>
          <w:tcPr>
            <w:tcW w:w="1468" w:type="dxa"/>
            <w:shd w:val="clear" w:color="auto" w:fill="B6DDE8" w:themeFill="accent5"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التفكير الجانبي </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17.31</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1.23</w:t>
            </w:r>
          </w:p>
        </w:tc>
        <w:tc>
          <w:tcPr>
            <w:tcW w:w="993"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22.20</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2.41</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4.92</w:t>
            </w:r>
          </w:p>
        </w:tc>
        <w:tc>
          <w:tcPr>
            <w:tcW w:w="992" w:type="dxa"/>
            <w:vMerge w:val="restart"/>
          </w:tcPr>
          <w:p w:rsidR="00A404FC" w:rsidRPr="00A404FC" w:rsidRDefault="00A404FC" w:rsidP="00A404FC">
            <w:pPr>
              <w:bidi/>
              <w:jc w:val="center"/>
              <w:rPr>
                <w:rFonts w:ascii="Simplified Arabic" w:hAnsi="Simplified Arabic" w:cs="Simplified Arabic"/>
                <w:sz w:val="24"/>
                <w:szCs w:val="24"/>
                <w:rtl/>
                <w:lang w:bidi="ar-IQ"/>
              </w:rPr>
            </w:pPr>
          </w:p>
          <w:p w:rsidR="00A404FC" w:rsidRPr="00A404FC" w:rsidRDefault="00A404FC" w:rsidP="00A404FC">
            <w:pPr>
              <w:bidi/>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2.09</w:t>
            </w:r>
          </w:p>
        </w:tc>
        <w:tc>
          <w:tcPr>
            <w:tcW w:w="1101"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معنوي </w:t>
            </w:r>
          </w:p>
        </w:tc>
      </w:tr>
      <w:tr w:rsidR="00A404FC" w:rsidRPr="00A404FC" w:rsidTr="00A404FC">
        <w:trPr>
          <w:jc w:val="center"/>
        </w:trPr>
        <w:tc>
          <w:tcPr>
            <w:tcW w:w="1468" w:type="dxa"/>
            <w:shd w:val="clear" w:color="auto" w:fill="B6DDE8" w:themeFill="accent5"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الضرب الساحق  </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12.77</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1.36</w:t>
            </w:r>
          </w:p>
        </w:tc>
        <w:tc>
          <w:tcPr>
            <w:tcW w:w="993"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19,48</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2.70</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7.38</w:t>
            </w:r>
          </w:p>
        </w:tc>
        <w:tc>
          <w:tcPr>
            <w:tcW w:w="992" w:type="dxa"/>
            <w:vMerge/>
          </w:tcPr>
          <w:p w:rsidR="00A404FC" w:rsidRPr="00A404FC" w:rsidRDefault="00A404FC" w:rsidP="00A404FC">
            <w:pPr>
              <w:bidi/>
              <w:jc w:val="center"/>
              <w:rPr>
                <w:rFonts w:ascii="Simplified Arabic" w:hAnsi="Simplified Arabic" w:cs="Simplified Arabic"/>
                <w:sz w:val="24"/>
                <w:szCs w:val="24"/>
                <w:rtl/>
                <w:lang w:bidi="ar-IQ"/>
              </w:rPr>
            </w:pPr>
          </w:p>
        </w:tc>
        <w:tc>
          <w:tcPr>
            <w:tcW w:w="1101"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معنوي </w:t>
            </w:r>
          </w:p>
        </w:tc>
      </w:tr>
    </w:tbl>
    <w:p w:rsidR="00A404FC" w:rsidRPr="00A404FC" w:rsidRDefault="00A404FC" w:rsidP="00A404FC">
      <w:pPr>
        <w:bidi/>
        <w:rPr>
          <w:rFonts w:ascii="Simplified Arabic" w:eastAsia="Calibri" w:hAnsi="Simplified Arabic" w:cs="Simplified Arabic" w:hint="cs"/>
          <w:rtl/>
          <w:lang w:bidi="ar-IQ"/>
        </w:rPr>
      </w:pPr>
      <w:r w:rsidRPr="00A404FC">
        <w:rPr>
          <w:rFonts w:ascii="Simplified Arabic" w:eastAsia="Calibri" w:hAnsi="Simplified Arabic" w:cs="Simplified Arabic" w:hint="cs"/>
          <w:rtl/>
          <w:lang w:bidi="ar-IQ"/>
        </w:rPr>
        <w:t>قيمة ت الجدولية تحت مستوى دلالة (0,005) ودرجة حرية 19</w:t>
      </w:r>
    </w:p>
    <w:p w:rsidR="00A404FC" w:rsidRPr="00A404FC" w:rsidRDefault="00A404FC" w:rsidP="00A404FC">
      <w:pPr>
        <w:bidi/>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lang w:bidi="ar-IQ"/>
        </w:rPr>
        <w:t xml:space="preserve">     من خلال جدول (4) نلاحظ ان المجموعة الضابطة في الاختبارات القبلية والبعدية لمتغيرات البحث قد حصلت  على القيم التالية, فقد كان الوسط الحسابي للتفكير الجانبي بالاختبار القبلي هو ( 17.31) بينما الانحراف المعياري كانت قيمته هي ( 1.23)  اما في الاختبار البعدي كانت قيمة الوسط لنفس المتغير هي ( 22.20) , والانحراف المعياري ( 2.41)  ,لذا كانت قيمة </w:t>
      </w:r>
      <w:r w:rsidRPr="00A404FC">
        <w:rPr>
          <w:rFonts w:ascii="Simplified Arabic" w:eastAsia="Calibri" w:hAnsi="Simplified Arabic" w:cs="Simplified Arabic"/>
          <w:sz w:val="28"/>
          <w:szCs w:val="28"/>
          <w:lang w:bidi="ar-IQ"/>
        </w:rPr>
        <w:t>T</w:t>
      </w:r>
      <w:r w:rsidRPr="00A404FC">
        <w:rPr>
          <w:rFonts w:ascii="Simplified Arabic" w:eastAsia="Calibri" w:hAnsi="Simplified Arabic" w:cs="Simplified Arabic" w:hint="cs"/>
          <w:sz w:val="28"/>
          <w:szCs w:val="28"/>
          <w:rtl/>
          <w:lang w:bidi="ar-IQ"/>
        </w:rPr>
        <w:t>المحسوبة هي ( 4.92)  , والتي هي اكبر من قيمة</w:t>
      </w:r>
      <w:r w:rsidRPr="00A404FC">
        <w:rPr>
          <w:rFonts w:ascii="Simplified Arabic" w:eastAsia="Calibri" w:hAnsi="Simplified Arabic" w:cs="Simplified Arabic"/>
          <w:sz w:val="28"/>
          <w:szCs w:val="28"/>
          <w:lang w:bidi="ar-IQ"/>
        </w:rPr>
        <w:t xml:space="preserve">T </w:t>
      </w:r>
      <w:r w:rsidRPr="00A404FC">
        <w:rPr>
          <w:rFonts w:ascii="Simplified Arabic" w:eastAsia="Calibri" w:hAnsi="Simplified Arabic" w:cs="Simplified Arabic" w:hint="cs"/>
          <w:sz w:val="28"/>
          <w:szCs w:val="28"/>
          <w:rtl/>
          <w:lang w:bidi="ar-IQ"/>
        </w:rPr>
        <w:t>الجدولية</w:t>
      </w:r>
      <w:r w:rsidRPr="00A404FC">
        <w:rPr>
          <w:rFonts w:ascii="Simplified Arabic" w:eastAsia="Calibri" w:hAnsi="Simplified Arabic" w:cs="Simplified Arabic"/>
          <w:sz w:val="28"/>
          <w:szCs w:val="28"/>
          <w:lang w:bidi="ar-IQ"/>
        </w:rPr>
        <w:t xml:space="preserve"> </w:t>
      </w:r>
      <w:r w:rsidRPr="00A404FC">
        <w:rPr>
          <w:rFonts w:ascii="Simplified Arabic" w:eastAsia="Calibri" w:hAnsi="Simplified Arabic" w:cs="Simplified Arabic" w:hint="cs"/>
          <w:sz w:val="28"/>
          <w:szCs w:val="28"/>
          <w:rtl/>
          <w:lang w:bidi="ar-IQ"/>
        </w:rPr>
        <w:t xml:space="preserve"> ( 2.09) مما يدل ان دلالة الفروق معنوي بين الاختبارين القبلي والبعدي ولصالح الاختبار البعدي </w:t>
      </w:r>
    </w:p>
    <w:p w:rsidR="00A404FC" w:rsidRPr="00A404FC" w:rsidRDefault="00A404FC" w:rsidP="00A404FC">
      <w:pPr>
        <w:bidi/>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lang w:bidi="ar-IQ"/>
        </w:rPr>
        <w:t xml:space="preserve">     اما مهارة الضرب الساحق لدى المجموعة الضابطة فقد كانت قيمة الوسط الحسابي للاختبار القبلي هي (12.77) , بانحراف معياري قيمته (1.36) , وللاختبار البعدي فان الوسط الحسابي قيمته (19.48) , بانحراف معياري قيمته ( 2.70) لذا تكون قيمة </w:t>
      </w:r>
      <w:r w:rsidRPr="00A404FC">
        <w:rPr>
          <w:rFonts w:ascii="Simplified Arabic" w:eastAsia="Calibri" w:hAnsi="Simplified Arabic" w:cs="Simplified Arabic"/>
          <w:sz w:val="28"/>
          <w:szCs w:val="28"/>
          <w:lang w:bidi="ar-IQ"/>
        </w:rPr>
        <w:t>t</w:t>
      </w:r>
      <w:r w:rsidRPr="00A404FC">
        <w:rPr>
          <w:rFonts w:ascii="Simplified Arabic" w:eastAsia="Calibri" w:hAnsi="Simplified Arabic" w:cs="Simplified Arabic" w:hint="cs"/>
          <w:sz w:val="28"/>
          <w:szCs w:val="28"/>
          <w:rtl/>
          <w:lang w:bidi="ar-IQ"/>
        </w:rPr>
        <w:t xml:space="preserve">  المحسوبة هي ( 7.38) والتي تعني بانها اعلى من قيمة </w:t>
      </w:r>
      <w:r w:rsidRPr="00A404FC">
        <w:rPr>
          <w:rFonts w:ascii="Simplified Arabic" w:eastAsia="Calibri" w:hAnsi="Simplified Arabic" w:cs="Simplified Arabic"/>
          <w:sz w:val="28"/>
          <w:szCs w:val="28"/>
          <w:lang w:bidi="ar-IQ"/>
        </w:rPr>
        <w:t>t</w:t>
      </w:r>
      <w:r w:rsidRPr="00A404FC">
        <w:rPr>
          <w:rFonts w:ascii="Simplified Arabic" w:eastAsia="Calibri" w:hAnsi="Simplified Arabic" w:cs="Simplified Arabic" w:hint="cs"/>
          <w:sz w:val="28"/>
          <w:szCs w:val="28"/>
          <w:rtl/>
          <w:lang w:bidi="ar-IQ"/>
        </w:rPr>
        <w:t xml:space="preserve"> الجدولية البالغة (2.09) مما يدل على ان دلالة الفروق معنوية ولصالح الاختبار البعدي . </w:t>
      </w:r>
    </w:p>
    <w:p w:rsidR="00A404FC" w:rsidRPr="00A404FC" w:rsidRDefault="00A404FC" w:rsidP="00A404FC">
      <w:pPr>
        <w:bidi/>
        <w:jc w:val="both"/>
        <w:rPr>
          <w:rFonts w:ascii="Simplified Arabic" w:eastAsia="Calibri" w:hAnsi="Simplified Arabic" w:cs="Simplified Arabic"/>
          <w:b/>
          <w:bCs/>
          <w:sz w:val="28"/>
          <w:szCs w:val="28"/>
          <w:rtl/>
          <w:lang w:bidi="ar-IQ"/>
        </w:rPr>
      </w:pPr>
      <w:r w:rsidRPr="00A404FC">
        <w:rPr>
          <w:rFonts w:ascii="Simplified Arabic" w:eastAsia="Calibri" w:hAnsi="Simplified Arabic" w:cs="Simplified Arabic" w:hint="cs"/>
          <w:b/>
          <w:bCs/>
          <w:sz w:val="28"/>
          <w:szCs w:val="28"/>
          <w:rtl/>
          <w:lang w:bidi="ar-IQ"/>
        </w:rPr>
        <w:lastRenderedPageBreak/>
        <w:t>3-3 عرض وتحليل نتائج الفروق بين الاختبارات البعدية للمجموعتين الضابطة والتجريبية  في التفكير الجانبي  ومهارة الضرب الساحق بكرة الطائرة.</w:t>
      </w:r>
    </w:p>
    <w:p w:rsidR="00A404FC" w:rsidRPr="00A404FC" w:rsidRDefault="00A404FC" w:rsidP="00A404FC">
      <w:pPr>
        <w:bidi/>
        <w:spacing w:after="0"/>
        <w:jc w:val="center"/>
        <w:rPr>
          <w:rFonts w:ascii="Simplified Arabic" w:eastAsia="Calibri" w:hAnsi="Simplified Arabic" w:cs="Simplified Arabic"/>
          <w:sz w:val="24"/>
          <w:szCs w:val="24"/>
          <w:rtl/>
          <w:lang w:bidi="ar-IQ"/>
        </w:rPr>
      </w:pPr>
      <w:r w:rsidRPr="00A404FC">
        <w:rPr>
          <w:rFonts w:ascii="Simplified Arabic" w:eastAsia="Calibri" w:hAnsi="Simplified Arabic" w:cs="Simplified Arabic" w:hint="cs"/>
          <w:sz w:val="24"/>
          <w:szCs w:val="24"/>
          <w:rtl/>
          <w:lang w:bidi="ar-IQ"/>
        </w:rPr>
        <w:t>جدول (5)</w:t>
      </w:r>
    </w:p>
    <w:p w:rsidR="00A404FC" w:rsidRPr="00A404FC" w:rsidRDefault="00A404FC" w:rsidP="00A404FC">
      <w:pPr>
        <w:bidi/>
        <w:jc w:val="center"/>
        <w:rPr>
          <w:rFonts w:ascii="Simplified Arabic" w:eastAsia="Calibri" w:hAnsi="Simplified Arabic" w:cs="Simplified Arabic"/>
          <w:sz w:val="24"/>
          <w:szCs w:val="24"/>
          <w:rtl/>
          <w:lang w:bidi="ar-IQ"/>
        </w:rPr>
      </w:pPr>
      <w:r w:rsidRPr="00A404FC">
        <w:rPr>
          <w:rFonts w:ascii="Simplified Arabic" w:eastAsia="Calibri" w:hAnsi="Simplified Arabic" w:cs="Simplified Arabic" w:hint="cs"/>
          <w:sz w:val="24"/>
          <w:szCs w:val="24"/>
          <w:rtl/>
          <w:lang w:bidi="ar-IQ"/>
        </w:rPr>
        <w:t xml:space="preserve">قيم الاوساط الحسابية والانحرافات المعيارية  وقيمة </w:t>
      </w:r>
      <w:r w:rsidRPr="00A404FC">
        <w:rPr>
          <w:rFonts w:ascii="Simplified Arabic" w:eastAsia="Calibri" w:hAnsi="Simplified Arabic" w:cs="Simplified Arabic"/>
          <w:sz w:val="24"/>
          <w:szCs w:val="24"/>
          <w:lang w:bidi="ar-IQ"/>
        </w:rPr>
        <w:t>T</w:t>
      </w:r>
      <w:r w:rsidRPr="00A404FC">
        <w:rPr>
          <w:rFonts w:ascii="Simplified Arabic" w:eastAsia="Calibri" w:hAnsi="Simplified Arabic" w:cs="Simplified Arabic" w:hint="cs"/>
          <w:sz w:val="24"/>
          <w:szCs w:val="24"/>
          <w:rtl/>
          <w:lang w:bidi="ar-IQ"/>
        </w:rPr>
        <w:t xml:space="preserve"> في الاختبار البعدي للمجموعتين الضابطة والتجريبية بمتغيرات البحث (التفكير الجانبي , ومهارة الضرب الساحق بكرة الطائرة )</w:t>
      </w:r>
    </w:p>
    <w:tbl>
      <w:tblPr>
        <w:tblStyle w:val="117"/>
        <w:bidiVisual/>
        <w:tblW w:w="0" w:type="auto"/>
        <w:jc w:val="center"/>
        <w:tblLayout w:type="fixed"/>
        <w:tblLook w:val="04A0" w:firstRow="1" w:lastRow="0" w:firstColumn="1" w:lastColumn="0" w:noHBand="0" w:noVBand="1"/>
      </w:tblPr>
      <w:tblGrid>
        <w:gridCol w:w="1468"/>
        <w:gridCol w:w="992"/>
        <w:gridCol w:w="992"/>
        <w:gridCol w:w="993"/>
        <w:gridCol w:w="992"/>
        <w:gridCol w:w="992"/>
        <w:gridCol w:w="992"/>
        <w:gridCol w:w="1101"/>
      </w:tblGrid>
      <w:tr w:rsidR="00A404FC" w:rsidRPr="00A404FC" w:rsidTr="00A404FC">
        <w:trPr>
          <w:trHeight w:val="388"/>
          <w:jc w:val="center"/>
        </w:trPr>
        <w:tc>
          <w:tcPr>
            <w:tcW w:w="1468" w:type="dxa"/>
            <w:vMerge w:val="restart"/>
            <w:shd w:val="clear" w:color="auto" w:fill="8DB3E2" w:themeFill="text2"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المتغيرات</w:t>
            </w:r>
          </w:p>
        </w:tc>
        <w:tc>
          <w:tcPr>
            <w:tcW w:w="1984" w:type="dxa"/>
            <w:gridSpan w:val="2"/>
            <w:shd w:val="clear" w:color="auto" w:fill="8DB3E2" w:themeFill="text2"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المجموعة الضابطة   </w:t>
            </w:r>
          </w:p>
        </w:tc>
        <w:tc>
          <w:tcPr>
            <w:tcW w:w="1985" w:type="dxa"/>
            <w:gridSpan w:val="2"/>
            <w:shd w:val="clear" w:color="auto" w:fill="8DB3E2" w:themeFill="text2"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المجموعة التجريبية   </w:t>
            </w:r>
          </w:p>
        </w:tc>
        <w:tc>
          <w:tcPr>
            <w:tcW w:w="992" w:type="dxa"/>
            <w:vMerge w:val="restart"/>
            <w:shd w:val="clear" w:color="auto" w:fill="8DB3E2" w:themeFill="text2"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قيمة </w:t>
            </w:r>
            <w:r w:rsidRPr="00A404FC">
              <w:rPr>
                <w:rFonts w:ascii="Simplified Arabic" w:hAnsi="Simplified Arabic" w:cs="Simplified Arabic"/>
                <w:sz w:val="24"/>
                <w:szCs w:val="24"/>
                <w:lang w:bidi="ar-IQ"/>
              </w:rPr>
              <w:t>T</w:t>
            </w:r>
            <w:r w:rsidRPr="00A404FC">
              <w:rPr>
                <w:rFonts w:ascii="Simplified Arabic" w:hAnsi="Simplified Arabic" w:cs="Simplified Arabic" w:hint="cs"/>
                <w:sz w:val="24"/>
                <w:szCs w:val="24"/>
                <w:rtl/>
                <w:lang w:bidi="ar-IQ"/>
              </w:rPr>
              <w:t xml:space="preserve"> المحسوبة </w:t>
            </w:r>
          </w:p>
        </w:tc>
        <w:tc>
          <w:tcPr>
            <w:tcW w:w="992" w:type="dxa"/>
            <w:vMerge w:val="restart"/>
            <w:shd w:val="clear" w:color="auto" w:fill="8DB3E2" w:themeFill="text2"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قيمة </w:t>
            </w:r>
            <w:r w:rsidRPr="00A404FC">
              <w:rPr>
                <w:rFonts w:ascii="Simplified Arabic" w:hAnsi="Simplified Arabic" w:cs="Simplified Arabic"/>
                <w:sz w:val="24"/>
                <w:szCs w:val="24"/>
                <w:lang w:bidi="ar-IQ"/>
              </w:rPr>
              <w:t>T</w:t>
            </w:r>
            <w:r w:rsidRPr="00A404FC">
              <w:rPr>
                <w:rFonts w:ascii="Simplified Arabic" w:hAnsi="Simplified Arabic" w:cs="Simplified Arabic" w:hint="cs"/>
                <w:sz w:val="24"/>
                <w:szCs w:val="24"/>
                <w:rtl/>
                <w:lang w:bidi="ar-IQ"/>
              </w:rPr>
              <w:t xml:space="preserve"> الجدولية </w:t>
            </w:r>
          </w:p>
        </w:tc>
        <w:tc>
          <w:tcPr>
            <w:tcW w:w="1101" w:type="dxa"/>
            <w:vMerge w:val="restart"/>
            <w:shd w:val="clear" w:color="auto" w:fill="8DB3E2" w:themeFill="text2"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الدلالة  </w:t>
            </w:r>
          </w:p>
        </w:tc>
      </w:tr>
      <w:tr w:rsidR="00A404FC" w:rsidRPr="00A404FC" w:rsidTr="00A404FC">
        <w:trPr>
          <w:trHeight w:val="411"/>
          <w:jc w:val="center"/>
        </w:trPr>
        <w:tc>
          <w:tcPr>
            <w:tcW w:w="1468" w:type="dxa"/>
            <w:vMerge/>
          </w:tcPr>
          <w:p w:rsidR="00A404FC" w:rsidRPr="00A404FC" w:rsidRDefault="00A404FC" w:rsidP="00A404FC">
            <w:pPr>
              <w:bidi/>
              <w:jc w:val="center"/>
              <w:rPr>
                <w:rFonts w:ascii="Simplified Arabic" w:hAnsi="Simplified Arabic" w:cs="Simplified Arabic"/>
                <w:sz w:val="24"/>
                <w:szCs w:val="24"/>
                <w:rtl/>
                <w:lang w:bidi="ar-IQ"/>
              </w:rPr>
            </w:pPr>
          </w:p>
        </w:tc>
        <w:tc>
          <w:tcPr>
            <w:tcW w:w="992" w:type="dxa"/>
            <w:shd w:val="clear" w:color="auto" w:fill="8DB3E2" w:themeFill="text2"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س</w:t>
            </w:r>
          </w:p>
        </w:tc>
        <w:tc>
          <w:tcPr>
            <w:tcW w:w="992" w:type="dxa"/>
            <w:shd w:val="clear" w:color="auto" w:fill="8DB3E2" w:themeFill="text2"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ع</w:t>
            </w:r>
          </w:p>
        </w:tc>
        <w:tc>
          <w:tcPr>
            <w:tcW w:w="993" w:type="dxa"/>
            <w:shd w:val="clear" w:color="auto" w:fill="8DB3E2" w:themeFill="text2"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س</w:t>
            </w:r>
          </w:p>
        </w:tc>
        <w:tc>
          <w:tcPr>
            <w:tcW w:w="992" w:type="dxa"/>
            <w:shd w:val="clear" w:color="auto" w:fill="8DB3E2" w:themeFill="text2"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ع</w:t>
            </w:r>
          </w:p>
        </w:tc>
        <w:tc>
          <w:tcPr>
            <w:tcW w:w="992" w:type="dxa"/>
            <w:vMerge/>
          </w:tcPr>
          <w:p w:rsidR="00A404FC" w:rsidRPr="00A404FC" w:rsidRDefault="00A404FC" w:rsidP="00A404FC">
            <w:pPr>
              <w:bidi/>
              <w:jc w:val="center"/>
              <w:rPr>
                <w:rFonts w:ascii="Simplified Arabic" w:hAnsi="Simplified Arabic" w:cs="Simplified Arabic"/>
                <w:sz w:val="24"/>
                <w:szCs w:val="24"/>
                <w:rtl/>
                <w:lang w:bidi="ar-IQ"/>
              </w:rPr>
            </w:pPr>
          </w:p>
        </w:tc>
        <w:tc>
          <w:tcPr>
            <w:tcW w:w="992" w:type="dxa"/>
            <w:vMerge/>
          </w:tcPr>
          <w:p w:rsidR="00A404FC" w:rsidRPr="00A404FC" w:rsidRDefault="00A404FC" w:rsidP="00A404FC">
            <w:pPr>
              <w:bidi/>
              <w:jc w:val="center"/>
              <w:rPr>
                <w:rFonts w:ascii="Simplified Arabic" w:hAnsi="Simplified Arabic" w:cs="Simplified Arabic"/>
                <w:sz w:val="24"/>
                <w:szCs w:val="24"/>
                <w:rtl/>
                <w:lang w:bidi="ar-IQ"/>
              </w:rPr>
            </w:pPr>
          </w:p>
        </w:tc>
        <w:tc>
          <w:tcPr>
            <w:tcW w:w="1101" w:type="dxa"/>
            <w:vMerge/>
          </w:tcPr>
          <w:p w:rsidR="00A404FC" w:rsidRPr="00A404FC" w:rsidRDefault="00A404FC" w:rsidP="00A404FC">
            <w:pPr>
              <w:bidi/>
              <w:jc w:val="center"/>
              <w:rPr>
                <w:rFonts w:ascii="Simplified Arabic" w:hAnsi="Simplified Arabic" w:cs="Simplified Arabic"/>
                <w:sz w:val="24"/>
                <w:szCs w:val="24"/>
                <w:rtl/>
                <w:lang w:bidi="ar-IQ"/>
              </w:rPr>
            </w:pPr>
          </w:p>
        </w:tc>
      </w:tr>
      <w:tr w:rsidR="00A404FC" w:rsidRPr="00A404FC" w:rsidTr="00A404FC">
        <w:trPr>
          <w:jc w:val="center"/>
        </w:trPr>
        <w:tc>
          <w:tcPr>
            <w:tcW w:w="1468" w:type="dxa"/>
            <w:shd w:val="clear" w:color="auto" w:fill="D6E3BC" w:themeFill="accent3"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التفكير الجانبي </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19.21</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2.12</w:t>
            </w:r>
          </w:p>
        </w:tc>
        <w:tc>
          <w:tcPr>
            <w:tcW w:w="993"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22.20</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2.41</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6.24</w:t>
            </w:r>
          </w:p>
        </w:tc>
        <w:tc>
          <w:tcPr>
            <w:tcW w:w="992" w:type="dxa"/>
            <w:vMerge w:val="restart"/>
          </w:tcPr>
          <w:p w:rsidR="00A404FC" w:rsidRPr="00A404FC" w:rsidRDefault="00A404FC" w:rsidP="00A404FC">
            <w:pPr>
              <w:bidi/>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3.11</w:t>
            </w:r>
          </w:p>
        </w:tc>
        <w:tc>
          <w:tcPr>
            <w:tcW w:w="1101"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معنوي </w:t>
            </w:r>
          </w:p>
        </w:tc>
      </w:tr>
      <w:tr w:rsidR="00A404FC" w:rsidRPr="00A404FC" w:rsidTr="00A404FC">
        <w:trPr>
          <w:jc w:val="center"/>
        </w:trPr>
        <w:tc>
          <w:tcPr>
            <w:tcW w:w="1468" w:type="dxa"/>
            <w:shd w:val="clear" w:color="auto" w:fill="D6E3BC" w:themeFill="accent3" w:themeFillTint="66"/>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الضرب الساحق </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16,30</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2.63</w:t>
            </w:r>
          </w:p>
        </w:tc>
        <w:tc>
          <w:tcPr>
            <w:tcW w:w="993"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19,48</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2.70</w:t>
            </w:r>
          </w:p>
        </w:tc>
        <w:tc>
          <w:tcPr>
            <w:tcW w:w="992"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8.32</w:t>
            </w:r>
          </w:p>
        </w:tc>
        <w:tc>
          <w:tcPr>
            <w:tcW w:w="992" w:type="dxa"/>
            <w:vMerge/>
          </w:tcPr>
          <w:p w:rsidR="00A404FC" w:rsidRPr="00A404FC" w:rsidRDefault="00A404FC" w:rsidP="00A404FC">
            <w:pPr>
              <w:bidi/>
              <w:jc w:val="center"/>
              <w:rPr>
                <w:rFonts w:ascii="Simplified Arabic" w:hAnsi="Simplified Arabic" w:cs="Simplified Arabic"/>
                <w:sz w:val="24"/>
                <w:szCs w:val="24"/>
                <w:rtl/>
                <w:lang w:bidi="ar-IQ"/>
              </w:rPr>
            </w:pPr>
          </w:p>
        </w:tc>
        <w:tc>
          <w:tcPr>
            <w:tcW w:w="1101" w:type="dxa"/>
          </w:tcPr>
          <w:p w:rsidR="00A404FC" w:rsidRPr="00A404FC" w:rsidRDefault="00A404FC" w:rsidP="00A404FC">
            <w:pPr>
              <w:bidi/>
              <w:jc w:val="center"/>
              <w:rPr>
                <w:rFonts w:ascii="Simplified Arabic" w:hAnsi="Simplified Arabic" w:cs="Simplified Arabic"/>
                <w:sz w:val="24"/>
                <w:szCs w:val="24"/>
                <w:rtl/>
                <w:lang w:bidi="ar-IQ"/>
              </w:rPr>
            </w:pPr>
            <w:r w:rsidRPr="00A404FC">
              <w:rPr>
                <w:rFonts w:ascii="Simplified Arabic" w:hAnsi="Simplified Arabic" w:cs="Simplified Arabic" w:hint="cs"/>
                <w:sz w:val="24"/>
                <w:szCs w:val="24"/>
                <w:rtl/>
                <w:lang w:bidi="ar-IQ"/>
              </w:rPr>
              <w:t xml:space="preserve">معنوي </w:t>
            </w:r>
          </w:p>
        </w:tc>
      </w:tr>
    </w:tbl>
    <w:p w:rsidR="00A404FC" w:rsidRPr="00A404FC" w:rsidRDefault="00A404FC" w:rsidP="00A404FC">
      <w:pPr>
        <w:bidi/>
        <w:rPr>
          <w:rFonts w:ascii="Simplified Arabic" w:eastAsia="Calibri" w:hAnsi="Simplified Arabic" w:cs="Simplified Arabic"/>
          <w:rtl/>
          <w:lang w:bidi="ar-IQ"/>
        </w:rPr>
      </w:pPr>
      <w:r w:rsidRPr="00A404FC">
        <w:rPr>
          <w:rFonts w:ascii="Simplified Arabic" w:eastAsia="Calibri" w:hAnsi="Simplified Arabic" w:cs="Simplified Arabic" w:hint="cs"/>
          <w:rtl/>
          <w:lang w:bidi="ar-IQ"/>
        </w:rPr>
        <w:t>قيمة ت الجدولية تحت مستوى دلالة (0,005) ودرجة حرية 19</w:t>
      </w:r>
    </w:p>
    <w:p w:rsidR="00A404FC" w:rsidRPr="00A404FC" w:rsidRDefault="00A404FC" w:rsidP="00A404FC">
      <w:pPr>
        <w:bidi/>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lang w:bidi="ar-IQ"/>
        </w:rPr>
        <w:t xml:space="preserve">     من خلال جدول (5) نلاحظ ان المجموعة الضابطة قد حصلت على القيم التالية في الاختبارات البعدية لمتغيرات البحث المذكورة انفاً  وكالتالي , فقد كان الوسط الحسابي للتفكير الجانبي  بالاختبار البعدي  هو ( 19.21) بينما الانحراف المعياري كانت قيمته هي ( 2.12)  اما المجموعة التجريبية فقد كانت قيمة الوسط لنفس المتغير بالاختبار البعدي هي ( 22.20) , والانحراف المعياري ( 2.41)  ,لذا كانت قيمة </w:t>
      </w:r>
      <w:r w:rsidRPr="00A404FC">
        <w:rPr>
          <w:rFonts w:ascii="Simplified Arabic" w:eastAsia="Calibri" w:hAnsi="Simplified Arabic" w:cs="Simplified Arabic"/>
          <w:sz w:val="28"/>
          <w:szCs w:val="28"/>
          <w:lang w:bidi="ar-IQ"/>
        </w:rPr>
        <w:t>T</w:t>
      </w:r>
      <w:r w:rsidRPr="00A404FC">
        <w:rPr>
          <w:rFonts w:ascii="Simplified Arabic" w:eastAsia="Calibri" w:hAnsi="Simplified Arabic" w:cs="Simplified Arabic" w:hint="cs"/>
          <w:sz w:val="28"/>
          <w:szCs w:val="28"/>
          <w:rtl/>
          <w:lang w:bidi="ar-IQ"/>
        </w:rPr>
        <w:t>المحسوبة هي ( 6.24)  , والتي هي اكبر من قيمة</w:t>
      </w:r>
      <w:r w:rsidRPr="00A404FC">
        <w:rPr>
          <w:rFonts w:ascii="Simplified Arabic" w:eastAsia="Calibri" w:hAnsi="Simplified Arabic" w:cs="Simplified Arabic"/>
          <w:sz w:val="28"/>
          <w:szCs w:val="28"/>
          <w:lang w:bidi="ar-IQ"/>
        </w:rPr>
        <w:t xml:space="preserve">T </w:t>
      </w:r>
      <w:r w:rsidRPr="00A404FC">
        <w:rPr>
          <w:rFonts w:ascii="Simplified Arabic" w:eastAsia="Calibri" w:hAnsi="Simplified Arabic" w:cs="Simplified Arabic" w:hint="cs"/>
          <w:sz w:val="28"/>
          <w:szCs w:val="28"/>
          <w:rtl/>
          <w:lang w:bidi="ar-IQ"/>
        </w:rPr>
        <w:t>الجدولية</w:t>
      </w:r>
      <w:r w:rsidRPr="00A404FC">
        <w:rPr>
          <w:rFonts w:ascii="Simplified Arabic" w:eastAsia="Calibri" w:hAnsi="Simplified Arabic" w:cs="Simplified Arabic"/>
          <w:sz w:val="28"/>
          <w:szCs w:val="28"/>
          <w:lang w:bidi="ar-IQ"/>
        </w:rPr>
        <w:t xml:space="preserve"> </w:t>
      </w:r>
      <w:r w:rsidRPr="00A404FC">
        <w:rPr>
          <w:rFonts w:ascii="Simplified Arabic" w:eastAsia="Calibri" w:hAnsi="Simplified Arabic" w:cs="Simplified Arabic" w:hint="cs"/>
          <w:sz w:val="28"/>
          <w:szCs w:val="28"/>
          <w:rtl/>
          <w:lang w:bidi="ar-IQ"/>
        </w:rPr>
        <w:t xml:space="preserve"> ( 3.11) مما يدل ان دلالة الفروق معنوية في الاختبارات البعدية بين  المجموعتين الضابطة والتجريبية ولصالح المجموعة التجريبية </w:t>
      </w:r>
    </w:p>
    <w:p w:rsidR="00A404FC" w:rsidRPr="00A404FC" w:rsidRDefault="00A404FC" w:rsidP="00A404FC">
      <w:pPr>
        <w:bidi/>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lang w:bidi="ar-IQ"/>
        </w:rPr>
        <w:t xml:space="preserve">    اما مهارة المناولة لدى المجموعة الضابطة فقد كانت قيمة الوسط الحسابي للاختبار القبلي هي (16.30) , بانحراف معياري قيمته (2,63) , وللاختبار البعدي فان الوسط الحسابي قيمته (19.48) , بانحراف معياري قيمته ( 2.70) لذا تكون قيمة </w:t>
      </w:r>
      <w:r w:rsidRPr="00A404FC">
        <w:rPr>
          <w:rFonts w:ascii="Simplified Arabic" w:eastAsia="Calibri" w:hAnsi="Simplified Arabic" w:cs="Simplified Arabic"/>
          <w:sz w:val="28"/>
          <w:szCs w:val="28"/>
          <w:lang w:bidi="ar-IQ"/>
        </w:rPr>
        <w:t>t</w:t>
      </w:r>
      <w:r w:rsidRPr="00A404FC">
        <w:rPr>
          <w:rFonts w:ascii="Simplified Arabic" w:eastAsia="Calibri" w:hAnsi="Simplified Arabic" w:cs="Simplified Arabic" w:hint="cs"/>
          <w:sz w:val="28"/>
          <w:szCs w:val="28"/>
          <w:rtl/>
          <w:lang w:bidi="ar-IQ"/>
        </w:rPr>
        <w:t xml:space="preserve">  المحسوبة هي ( 8.32) والتي تعني بانها اعلى من قيمة </w:t>
      </w:r>
      <w:r w:rsidRPr="00A404FC">
        <w:rPr>
          <w:rFonts w:ascii="Simplified Arabic" w:eastAsia="Calibri" w:hAnsi="Simplified Arabic" w:cs="Simplified Arabic"/>
          <w:sz w:val="28"/>
          <w:szCs w:val="28"/>
          <w:lang w:bidi="ar-IQ"/>
        </w:rPr>
        <w:t>t</w:t>
      </w:r>
      <w:r w:rsidRPr="00A404FC">
        <w:rPr>
          <w:rFonts w:ascii="Simplified Arabic" w:eastAsia="Calibri" w:hAnsi="Simplified Arabic" w:cs="Simplified Arabic" w:hint="cs"/>
          <w:sz w:val="28"/>
          <w:szCs w:val="28"/>
          <w:rtl/>
          <w:lang w:bidi="ar-IQ"/>
        </w:rPr>
        <w:t xml:space="preserve"> الجدولية البالغة (3.11) مما يدل على ان دلالة الفروق معنوية في الاختبارات البعدية بين  المجموعتين الضابطة والتجريبية ولصالح المجموعة التجريبية . </w:t>
      </w:r>
    </w:p>
    <w:p w:rsidR="00A404FC" w:rsidRPr="00A404FC" w:rsidRDefault="00A404FC" w:rsidP="00A404FC">
      <w:pPr>
        <w:bidi/>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lang w:bidi="ar-IQ"/>
        </w:rPr>
        <w:t xml:space="preserve">    </w:t>
      </w:r>
    </w:p>
    <w:p w:rsidR="00A404FC" w:rsidRPr="00A404FC" w:rsidRDefault="00A404FC" w:rsidP="00A404FC">
      <w:pPr>
        <w:bidi/>
        <w:rPr>
          <w:rFonts w:ascii="Simplified Arabic" w:eastAsia="Calibri" w:hAnsi="Simplified Arabic" w:cs="Simplified Arabic"/>
          <w:b/>
          <w:bCs/>
          <w:sz w:val="32"/>
          <w:szCs w:val="32"/>
          <w:rtl/>
          <w:lang w:bidi="ar-IQ"/>
        </w:rPr>
      </w:pPr>
      <w:r w:rsidRPr="00A404FC">
        <w:rPr>
          <w:rFonts w:ascii="Simplified Arabic" w:eastAsia="Calibri" w:hAnsi="Simplified Arabic" w:cs="Simplified Arabic" w:hint="cs"/>
          <w:b/>
          <w:bCs/>
          <w:sz w:val="32"/>
          <w:szCs w:val="32"/>
          <w:rtl/>
          <w:lang w:bidi="ar-IQ"/>
        </w:rPr>
        <w:lastRenderedPageBreak/>
        <w:t xml:space="preserve">3-4 مناقشة النتائج : </w:t>
      </w:r>
    </w:p>
    <w:p w:rsidR="00A404FC" w:rsidRPr="00A404FC" w:rsidRDefault="00A404FC" w:rsidP="00A404FC">
      <w:pPr>
        <w:bidi/>
        <w:jc w:val="both"/>
        <w:rPr>
          <w:rFonts w:ascii="Simplified Arabic" w:eastAsia="Calibri" w:hAnsi="Simplified Arabic" w:cs="Simplified Arabic"/>
          <w:sz w:val="28"/>
          <w:szCs w:val="28"/>
          <w:lang w:bidi="ar-IQ"/>
        </w:rPr>
      </w:pPr>
      <w:r w:rsidRPr="00A404FC">
        <w:rPr>
          <w:rFonts w:ascii="Simplified Arabic" w:eastAsia="Calibri" w:hAnsi="Simplified Arabic" w:cs="Simplified Arabic" w:hint="cs"/>
          <w:sz w:val="28"/>
          <w:szCs w:val="28"/>
          <w:rtl/>
          <w:lang w:bidi="ar-IQ"/>
        </w:rPr>
        <w:t xml:space="preserve">للتعرف على  مدى تأثير المنهاج التعليمي المبني على اساس استخدام انموذج  كولب في تنمية وتطوير التفكير الجانبي  واداء مهارة الضرب الساحق بكرة الطائرة لدى الطلاب تم عرض النتائج التي تم الحصول عليها من خلال تطبيق الاختبارات والموضحة في الجدولين ( 3,4 ) اذ تبين ان هناك فروق ذات دلالة معنوية بين الاختبارات القبلية والبعدية للمجموعتين الضابطة والتجريبية في متغيرات البحث الحالي , ويرجح الباحث ذلك  الى </w:t>
      </w:r>
      <w:r w:rsidRPr="00A404FC">
        <w:rPr>
          <w:rFonts w:ascii="Simplified Arabic" w:eastAsia="Calibri" w:hAnsi="Simplified Arabic" w:cs="Simplified Arabic"/>
          <w:sz w:val="28"/>
          <w:szCs w:val="28"/>
          <w:rtl/>
        </w:rPr>
        <w:t>التعلم يعتمد بشكل كبير على التوجيه والتكرار، حيث يسهم كل منهما في تعزيز المهارات والمعرفة</w:t>
      </w:r>
      <w:r w:rsidRPr="00A404FC">
        <w:rPr>
          <w:rFonts w:ascii="Simplified Arabic" w:eastAsia="Calibri" w:hAnsi="Simplified Arabic" w:cs="Simplified Arabic" w:hint="cs"/>
          <w:sz w:val="28"/>
          <w:szCs w:val="28"/>
          <w:rtl/>
        </w:rPr>
        <w:t xml:space="preserve">, اذ ان </w:t>
      </w:r>
      <w:r w:rsidRPr="00A404FC">
        <w:rPr>
          <w:rFonts w:ascii="Simplified Arabic" w:eastAsia="Calibri" w:hAnsi="Simplified Arabic" w:cs="Simplified Arabic"/>
          <w:sz w:val="28"/>
          <w:szCs w:val="28"/>
          <w:rtl/>
        </w:rPr>
        <w:t xml:space="preserve"> كل طريقة تعليمية قد تؤدي إلى مستويات متفاوتة من التعلم والإتقان، وهذا يعتمد على عدة عوامل، مثل أسلوب التدريس، واحتياجات المتعلم، والبيئة التعليمية</w:t>
      </w:r>
      <w:r w:rsidRPr="00A404FC">
        <w:rPr>
          <w:rFonts w:ascii="Simplified Arabic" w:eastAsia="Calibri" w:hAnsi="Simplified Arabic" w:cs="Simplified Arabic"/>
          <w:sz w:val="28"/>
          <w:szCs w:val="28"/>
          <w:lang w:bidi="ar-IQ"/>
        </w:rPr>
        <w:t>.</w:t>
      </w:r>
    </w:p>
    <w:p w:rsidR="00A404FC" w:rsidRPr="00A404FC" w:rsidRDefault="00A404FC" w:rsidP="00A404FC">
      <w:pPr>
        <w:bidi/>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rPr>
        <w:t xml:space="preserve">"ان </w:t>
      </w:r>
      <w:r w:rsidRPr="00A404FC">
        <w:rPr>
          <w:rFonts w:ascii="Simplified Arabic" w:eastAsia="Calibri" w:hAnsi="Simplified Arabic" w:cs="Simplified Arabic"/>
          <w:sz w:val="28"/>
          <w:szCs w:val="28"/>
          <w:rtl/>
        </w:rPr>
        <w:t>توجيه المتعلم قبل أو خلال أو بعد الأداء يلعب دورًا محوريًا في تعزيز الفهم والمهارة</w:t>
      </w:r>
      <w:r w:rsidRPr="00A404FC">
        <w:rPr>
          <w:rFonts w:ascii="Simplified Arabic" w:eastAsia="Calibri" w:hAnsi="Simplified Arabic" w:cs="Simplified Arabic" w:hint="cs"/>
          <w:sz w:val="28"/>
          <w:szCs w:val="28"/>
          <w:rtl/>
        </w:rPr>
        <w:t>, و</w:t>
      </w:r>
      <w:r w:rsidRPr="00A404FC">
        <w:rPr>
          <w:rFonts w:ascii="Simplified Arabic" w:eastAsia="Calibri" w:hAnsi="Simplified Arabic" w:cs="Simplified Arabic"/>
          <w:sz w:val="28"/>
          <w:szCs w:val="28"/>
          <w:rtl/>
        </w:rPr>
        <w:t xml:space="preserve"> من خلال تقديم ملاحظات واضحة وفعالة، يمكن تحسين أداء المتعلم وتعزيز ثقته بنفسه. لذلك، يُعتبر التوجيه والممارسة المتكررة من الأسس الأساسية لتحقيق التعلم الفعّال</w:t>
      </w:r>
      <w:r w:rsidRPr="00A404FC">
        <w:rPr>
          <w:rFonts w:ascii="Simplified Arabic" w:eastAsia="Calibri" w:hAnsi="Simplified Arabic" w:cs="Simplified Arabic" w:hint="cs"/>
          <w:sz w:val="28"/>
          <w:szCs w:val="28"/>
          <w:rtl/>
          <w:lang w:bidi="ar-IQ"/>
        </w:rPr>
        <w:t xml:space="preserve"> " ( الهويدي : 2005: 22)</w:t>
      </w:r>
    </w:p>
    <w:p w:rsidR="00A404FC" w:rsidRPr="00A404FC" w:rsidRDefault="00A404FC" w:rsidP="00A404FC">
      <w:pPr>
        <w:bidi/>
        <w:jc w:val="both"/>
        <w:rPr>
          <w:rFonts w:ascii="Simplified Arabic" w:eastAsia="Calibri" w:hAnsi="Simplified Arabic" w:cs="Simplified Arabic"/>
          <w:sz w:val="28"/>
          <w:szCs w:val="28"/>
          <w:lang w:bidi="ar-IQ"/>
        </w:rPr>
      </w:pPr>
      <w:r w:rsidRPr="00A404FC">
        <w:rPr>
          <w:rFonts w:ascii="Simplified Arabic" w:eastAsia="Calibri" w:hAnsi="Simplified Arabic" w:cs="Simplified Arabic" w:hint="cs"/>
          <w:sz w:val="28"/>
          <w:szCs w:val="28"/>
          <w:rtl/>
          <w:lang w:bidi="ar-IQ"/>
        </w:rPr>
        <w:t xml:space="preserve">   اما ما هو موضح في جدول (5)  , اي وجود الفروق في الاختبارات البعدية بين المجموعتين الضابطة والتجريبية  , والتي اشارت الى  ان هناك فروق معنوية بينهما ولصالح الاختبارات البعدية للمجموعة التجريبية , فهذا يدل على ان الوحدات التعليمية المستندة الى تطبيق انموذج </w:t>
      </w:r>
      <w:r w:rsidRPr="00A404FC">
        <w:rPr>
          <w:rFonts w:ascii="Simplified Arabic" w:eastAsia="Calibri" w:hAnsi="Simplified Arabic" w:cs="Simplified Arabic" w:hint="cs"/>
          <w:b/>
          <w:bCs/>
          <w:sz w:val="28"/>
          <w:szCs w:val="28"/>
          <w:rtl/>
          <w:lang w:bidi="ar-IQ"/>
        </w:rPr>
        <w:t xml:space="preserve">كولب </w:t>
      </w:r>
      <w:r w:rsidRPr="00A404FC">
        <w:rPr>
          <w:rFonts w:ascii="Simplified Arabic" w:eastAsia="Calibri" w:hAnsi="Simplified Arabic" w:cs="Simplified Arabic" w:hint="cs"/>
          <w:sz w:val="28"/>
          <w:szCs w:val="28"/>
          <w:rtl/>
          <w:lang w:bidi="ar-IQ"/>
        </w:rPr>
        <w:t xml:space="preserve"> </w:t>
      </w:r>
      <w:r w:rsidRPr="00A404FC">
        <w:rPr>
          <w:rFonts w:ascii="Simplified Arabic" w:eastAsia="Calibri" w:hAnsi="Simplified Arabic" w:cs="Simplified Arabic"/>
          <w:sz w:val="28"/>
          <w:szCs w:val="28"/>
          <w:lang w:bidi="ar-IQ"/>
        </w:rPr>
        <w:t xml:space="preserve">(Kolb's Experiential Learning Model) </w:t>
      </w:r>
      <w:r w:rsidRPr="00A404FC">
        <w:rPr>
          <w:rFonts w:ascii="Simplified Arabic" w:eastAsia="Calibri" w:hAnsi="Simplified Arabic" w:cs="Simplified Arabic"/>
          <w:sz w:val="28"/>
          <w:szCs w:val="28"/>
          <w:rtl/>
        </w:rPr>
        <w:t>يُعتبر من النماذج الفعّالة في التعليم، حيث يركز على التعلم من خلال التجربة</w:t>
      </w:r>
      <w:r w:rsidRPr="00A404FC">
        <w:rPr>
          <w:rFonts w:ascii="Simplified Arabic" w:eastAsia="Calibri" w:hAnsi="Simplified Arabic" w:cs="Simplified Arabic" w:hint="cs"/>
          <w:sz w:val="28"/>
          <w:szCs w:val="28"/>
          <w:rtl/>
          <w:lang w:bidi="ar-IQ"/>
        </w:rPr>
        <w:t xml:space="preserve">, ومن خلال تطبيق مراحله الاربعة </w:t>
      </w:r>
    </w:p>
    <w:p w:rsidR="00A404FC" w:rsidRPr="00A404FC" w:rsidRDefault="00A404FC" w:rsidP="00A404FC">
      <w:pPr>
        <w:numPr>
          <w:ilvl w:val="0"/>
          <w:numId w:val="31"/>
        </w:numPr>
        <w:bidi/>
        <w:jc w:val="both"/>
        <w:rPr>
          <w:rFonts w:ascii="Simplified Arabic" w:eastAsia="Calibri" w:hAnsi="Simplified Arabic" w:cs="Simplified Arabic"/>
          <w:sz w:val="28"/>
          <w:szCs w:val="28"/>
          <w:lang w:bidi="ar-IQ"/>
        </w:rPr>
      </w:pPr>
      <w:r w:rsidRPr="00A404FC">
        <w:rPr>
          <w:rFonts w:ascii="Simplified Arabic" w:eastAsia="Calibri" w:hAnsi="Simplified Arabic" w:cs="Simplified Arabic"/>
          <w:b/>
          <w:bCs/>
          <w:sz w:val="28"/>
          <w:szCs w:val="28"/>
          <w:rtl/>
        </w:rPr>
        <w:t>التجربة الملموسة</w:t>
      </w:r>
      <w:r w:rsidRPr="00A404FC">
        <w:rPr>
          <w:rFonts w:ascii="Simplified Arabic" w:eastAsia="Calibri" w:hAnsi="Simplified Arabic" w:cs="Simplified Arabic"/>
          <w:sz w:val="28"/>
          <w:szCs w:val="28"/>
          <w:lang w:bidi="ar-IQ"/>
        </w:rPr>
        <w:t xml:space="preserve">: </w:t>
      </w:r>
      <w:r w:rsidRPr="00A404FC">
        <w:rPr>
          <w:rFonts w:ascii="Simplified Arabic" w:eastAsia="Calibri" w:hAnsi="Simplified Arabic" w:cs="Simplified Arabic"/>
          <w:sz w:val="28"/>
          <w:szCs w:val="28"/>
          <w:rtl/>
        </w:rPr>
        <w:t>حيث يشارك المتعلم في تجربة فعلية</w:t>
      </w:r>
      <w:r w:rsidRPr="00A404FC">
        <w:rPr>
          <w:rFonts w:ascii="Simplified Arabic" w:eastAsia="Calibri" w:hAnsi="Simplified Arabic" w:cs="Simplified Arabic"/>
          <w:sz w:val="28"/>
          <w:szCs w:val="28"/>
          <w:lang w:bidi="ar-IQ"/>
        </w:rPr>
        <w:t>.</w:t>
      </w:r>
    </w:p>
    <w:p w:rsidR="00A404FC" w:rsidRPr="00A404FC" w:rsidRDefault="00A404FC" w:rsidP="00A404FC">
      <w:pPr>
        <w:numPr>
          <w:ilvl w:val="0"/>
          <w:numId w:val="31"/>
        </w:numPr>
        <w:bidi/>
        <w:jc w:val="both"/>
        <w:rPr>
          <w:rFonts w:ascii="Simplified Arabic" w:eastAsia="Calibri" w:hAnsi="Simplified Arabic" w:cs="Simplified Arabic"/>
          <w:sz w:val="28"/>
          <w:szCs w:val="28"/>
          <w:lang w:bidi="ar-IQ"/>
        </w:rPr>
      </w:pPr>
      <w:r w:rsidRPr="00A404FC">
        <w:rPr>
          <w:rFonts w:ascii="Simplified Arabic" w:eastAsia="Calibri" w:hAnsi="Simplified Arabic" w:cs="Simplified Arabic"/>
          <w:b/>
          <w:bCs/>
          <w:sz w:val="28"/>
          <w:szCs w:val="28"/>
          <w:rtl/>
        </w:rPr>
        <w:t xml:space="preserve">التفكير </w:t>
      </w:r>
      <w:r w:rsidRPr="00A404FC">
        <w:rPr>
          <w:rFonts w:ascii="Simplified Arabic" w:eastAsia="Calibri" w:hAnsi="Simplified Arabic" w:cs="Simplified Arabic" w:hint="cs"/>
          <w:b/>
          <w:bCs/>
          <w:sz w:val="28"/>
          <w:szCs w:val="28"/>
          <w:rtl/>
        </w:rPr>
        <w:t xml:space="preserve">: </w:t>
      </w:r>
      <w:r w:rsidRPr="00A404FC">
        <w:rPr>
          <w:rFonts w:ascii="Simplified Arabic" w:eastAsia="Calibri" w:hAnsi="Simplified Arabic" w:cs="Simplified Arabic"/>
          <w:sz w:val="28"/>
          <w:szCs w:val="28"/>
          <w:lang w:bidi="ar-IQ"/>
        </w:rPr>
        <w:t xml:space="preserve"> </w:t>
      </w:r>
      <w:r w:rsidRPr="00A404FC">
        <w:rPr>
          <w:rFonts w:ascii="Simplified Arabic" w:eastAsia="Calibri" w:hAnsi="Simplified Arabic" w:cs="Simplified Arabic"/>
          <w:sz w:val="28"/>
          <w:szCs w:val="28"/>
          <w:rtl/>
        </w:rPr>
        <w:t>هنا، يقوم المتعلم بتفكير وتحليل التجربة</w:t>
      </w:r>
      <w:r w:rsidRPr="00A404FC">
        <w:rPr>
          <w:rFonts w:ascii="Simplified Arabic" w:eastAsia="Calibri" w:hAnsi="Simplified Arabic" w:cs="Simplified Arabic"/>
          <w:sz w:val="28"/>
          <w:szCs w:val="28"/>
          <w:lang w:bidi="ar-IQ"/>
        </w:rPr>
        <w:t>.</w:t>
      </w:r>
    </w:p>
    <w:p w:rsidR="00A404FC" w:rsidRPr="00A404FC" w:rsidRDefault="00A404FC" w:rsidP="00A404FC">
      <w:pPr>
        <w:numPr>
          <w:ilvl w:val="0"/>
          <w:numId w:val="31"/>
        </w:numPr>
        <w:bidi/>
        <w:jc w:val="both"/>
        <w:rPr>
          <w:rFonts w:ascii="Simplified Arabic" w:eastAsia="Calibri" w:hAnsi="Simplified Arabic" w:cs="Simplified Arabic"/>
          <w:sz w:val="28"/>
          <w:szCs w:val="28"/>
          <w:lang w:bidi="ar-IQ"/>
        </w:rPr>
      </w:pPr>
      <w:r w:rsidRPr="00A404FC">
        <w:rPr>
          <w:rFonts w:ascii="Simplified Arabic" w:eastAsia="Calibri" w:hAnsi="Simplified Arabic" w:cs="Simplified Arabic"/>
          <w:b/>
          <w:bCs/>
          <w:sz w:val="28"/>
          <w:szCs w:val="28"/>
          <w:rtl/>
        </w:rPr>
        <w:t xml:space="preserve">التجريد </w:t>
      </w:r>
      <w:proofErr w:type="spellStart"/>
      <w:r w:rsidRPr="00A404FC">
        <w:rPr>
          <w:rFonts w:ascii="Simplified Arabic" w:eastAsia="Calibri" w:hAnsi="Simplified Arabic" w:cs="Simplified Arabic"/>
          <w:b/>
          <w:bCs/>
          <w:sz w:val="28"/>
          <w:szCs w:val="28"/>
          <w:rtl/>
        </w:rPr>
        <w:t>المفهومي</w:t>
      </w:r>
      <w:proofErr w:type="spellEnd"/>
      <w:r w:rsidRPr="00A404FC">
        <w:rPr>
          <w:rFonts w:ascii="Simplified Arabic" w:eastAsia="Calibri" w:hAnsi="Simplified Arabic" w:cs="Simplified Arabic"/>
          <w:sz w:val="28"/>
          <w:szCs w:val="28"/>
          <w:lang w:bidi="ar-IQ"/>
        </w:rPr>
        <w:t xml:space="preserve">: </w:t>
      </w:r>
      <w:r w:rsidRPr="00A404FC">
        <w:rPr>
          <w:rFonts w:ascii="Simplified Arabic" w:eastAsia="Calibri" w:hAnsi="Simplified Arabic" w:cs="Simplified Arabic"/>
          <w:sz w:val="28"/>
          <w:szCs w:val="28"/>
          <w:rtl/>
        </w:rPr>
        <w:t>يتم تطوير أفكار ومفاهيم جديدة بناءً على التجربة</w:t>
      </w:r>
      <w:r w:rsidRPr="00A404FC">
        <w:rPr>
          <w:rFonts w:ascii="Simplified Arabic" w:eastAsia="Calibri" w:hAnsi="Simplified Arabic" w:cs="Simplified Arabic"/>
          <w:sz w:val="28"/>
          <w:szCs w:val="28"/>
          <w:lang w:bidi="ar-IQ"/>
        </w:rPr>
        <w:t>.</w:t>
      </w:r>
    </w:p>
    <w:p w:rsidR="00A404FC" w:rsidRPr="00A404FC" w:rsidRDefault="00A404FC" w:rsidP="00A404FC">
      <w:pPr>
        <w:numPr>
          <w:ilvl w:val="0"/>
          <w:numId w:val="31"/>
        </w:numPr>
        <w:bidi/>
        <w:jc w:val="both"/>
        <w:rPr>
          <w:rFonts w:ascii="Simplified Arabic" w:eastAsia="Calibri" w:hAnsi="Simplified Arabic" w:cs="Simplified Arabic"/>
          <w:sz w:val="28"/>
          <w:szCs w:val="28"/>
          <w:lang w:bidi="ar-IQ"/>
        </w:rPr>
      </w:pPr>
      <w:r w:rsidRPr="00A404FC">
        <w:rPr>
          <w:rFonts w:ascii="Simplified Arabic" w:eastAsia="Calibri" w:hAnsi="Simplified Arabic" w:cs="Simplified Arabic"/>
          <w:b/>
          <w:bCs/>
          <w:sz w:val="28"/>
          <w:szCs w:val="28"/>
          <w:rtl/>
        </w:rPr>
        <w:t>التجربة النشطة</w:t>
      </w:r>
      <w:r w:rsidRPr="00A404FC">
        <w:rPr>
          <w:rFonts w:ascii="Simplified Arabic" w:eastAsia="Calibri" w:hAnsi="Simplified Arabic" w:cs="Simplified Arabic"/>
          <w:sz w:val="28"/>
          <w:szCs w:val="28"/>
          <w:lang w:bidi="ar-IQ"/>
        </w:rPr>
        <w:t xml:space="preserve">: </w:t>
      </w:r>
      <w:r w:rsidRPr="00A404FC">
        <w:rPr>
          <w:rFonts w:ascii="Simplified Arabic" w:eastAsia="Calibri" w:hAnsi="Simplified Arabic" w:cs="Simplified Arabic"/>
          <w:sz w:val="28"/>
          <w:szCs w:val="28"/>
          <w:rtl/>
        </w:rPr>
        <w:t>تطبيق المفاهيم الجديدة في مواقف جديدة</w:t>
      </w:r>
      <w:r w:rsidRPr="00A404FC">
        <w:rPr>
          <w:rFonts w:ascii="Simplified Arabic" w:eastAsia="Calibri" w:hAnsi="Simplified Arabic" w:cs="Simplified Arabic"/>
          <w:sz w:val="28"/>
          <w:szCs w:val="28"/>
          <w:lang w:bidi="ar-IQ"/>
        </w:rPr>
        <w:t>.</w:t>
      </w:r>
    </w:p>
    <w:p w:rsidR="00A404FC" w:rsidRPr="00A404FC" w:rsidRDefault="00A404FC" w:rsidP="00A404FC">
      <w:pPr>
        <w:bidi/>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rPr>
        <w:lastRenderedPageBreak/>
        <w:t xml:space="preserve">وان </w:t>
      </w:r>
      <w:r w:rsidRPr="00A404FC">
        <w:rPr>
          <w:rFonts w:ascii="Simplified Arabic" w:eastAsia="Calibri" w:hAnsi="Simplified Arabic" w:cs="Simplified Arabic"/>
          <w:sz w:val="28"/>
          <w:szCs w:val="28"/>
          <w:rtl/>
        </w:rPr>
        <w:t>تطبيق هذا النموذج يساعد الطلاب على ربط المعرفة النظرية بالتطبيق العملي، مما يعزز الفهم والإتقان. من خلال التجربة والممارسة، يمكن للطلاب رؤية النتائج بشكل مباشر، مما يعزز التعلم ويجعله أكثر فعالية</w:t>
      </w:r>
      <w:r w:rsidRPr="00A404FC">
        <w:rPr>
          <w:rFonts w:ascii="Simplified Arabic" w:eastAsia="Calibri" w:hAnsi="Simplified Arabic" w:cs="Simplified Arabic" w:hint="cs"/>
          <w:sz w:val="28"/>
          <w:szCs w:val="28"/>
          <w:rtl/>
          <w:lang w:bidi="ar-IQ"/>
        </w:rPr>
        <w:t xml:space="preserve">(داود وعبد الحميد : 2018: 41) </w:t>
      </w:r>
      <w:r w:rsidRPr="00A404FC">
        <w:rPr>
          <w:rFonts w:ascii="Simplified Arabic" w:eastAsia="Calibri" w:hAnsi="Simplified Arabic" w:cs="Simplified Arabic"/>
          <w:sz w:val="28"/>
          <w:szCs w:val="28"/>
          <w:lang w:bidi="ar-IQ"/>
        </w:rPr>
        <w:t xml:space="preserve"> </w:t>
      </w:r>
    </w:p>
    <w:p w:rsidR="00A404FC" w:rsidRPr="00A404FC" w:rsidRDefault="00A404FC" w:rsidP="00A404FC">
      <w:pPr>
        <w:numPr>
          <w:ilvl w:val="1"/>
          <w:numId w:val="31"/>
        </w:numPr>
        <w:bidi/>
        <w:spacing w:after="0"/>
        <w:ind w:left="296" w:hanging="270"/>
        <w:contextualSpacing/>
        <w:rPr>
          <w:rFonts w:ascii="Simplified Arabic" w:eastAsia="Calibri" w:hAnsi="Simplified Arabic" w:cs="Simplified Arabic"/>
          <w:b/>
          <w:bCs/>
          <w:sz w:val="32"/>
          <w:szCs w:val="32"/>
          <w:rtl/>
          <w:lang w:bidi="ar-IQ"/>
        </w:rPr>
      </w:pPr>
      <w:r w:rsidRPr="00A404FC">
        <w:rPr>
          <w:rFonts w:ascii="Simplified Arabic" w:eastAsia="Calibri" w:hAnsi="Simplified Arabic" w:cs="Simplified Arabic" w:hint="cs"/>
          <w:b/>
          <w:bCs/>
          <w:sz w:val="32"/>
          <w:szCs w:val="32"/>
          <w:rtl/>
          <w:lang w:bidi="ar-IQ"/>
        </w:rPr>
        <w:t>الاستنتاجات والتوصيات :</w:t>
      </w:r>
    </w:p>
    <w:p w:rsidR="00A404FC" w:rsidRPr="00A404FC" w:rsidRDefault="00A404FC" w:rsidP="00A404FC">
      <w:pPr>
        <w:bidi/>
        <w:spacing w:after="0"/>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b/>
          <w:bCs/>
          <w:sz w:val="28"/>
          <w:szCs w:val="28"/>
          <w:rtl/>
          <w:lang w:bidi="ar-IQ"/>
        </w:rPr>
        <w:t xml:space="preserve">4-1 </w:t>
      </w:r>
      <w:r w:rsidRPr="00A404FC">
        <w:rPr>
          <w:rFonts w:ascii="Simplified Arabic" w:eastAsia="Calibri" w:hAnsi="Simplified Arabic" w:cs="Simplified Arabic"/>
          <w:b/>
          <w:bCs/>
          <w:sz w:val="28"/>
          <w:szCs w:val="28"/>
          <w:rtl/>
          <w:lang w:bidi="ar-IQ"/>
        </w:rPr>
        <w:t>الاستنتاجات :</w:t>
      </w:r>
    </w:p>
    <w:p w:rsidR="00A404FC" w:rsidRPr="00A404FC" w:rsidRDefault="00A404FC" w:rsidP="00A404FC">
      <w:pPr>
        <w:bidi/>
        <w:jc w:val="both"/>
        <w:rPr>
          <w:rFonts w:ascii="Simplified Arabic" w:eastAsia="Calibri" w:hAnsi="Simplified Arabic" w:cs="Simplified Arabic"/>
          <w:sz w:val="28"/>
          <w:szCs w:val="28"/>
          <w:lang w:bidi="ar-IQ"/>
        </w:rPr>
      </w:pPr>
      <w:r w:rsidRPr="00A404FC">
        <w:rPr>
          <w:rFonts w:ascii="Simplified Arabic" w:eastAsia="Calibri" w:hAnsi="Simplified Arabic" w:cs="Simplified Arabic" w:hint="cs"/>
          <w:sz w:val="28"/>
          <w:szCs w:val="28"/>
          <w:rtl/>
          <w:lang w:bidi="ar-IQ"/>
        </w:rPr>
        <w:t xml:space="preserve">من خلال </w:t>
      </w:r>
      <w:r w:rsidRPr="00A404FC">
        <w:rPr>
          <w:rFonts w:ascii="Simplified Arabic" w:eastAsia="Calibri" w:hAnsi="Simplified Arabic" w:cs="Simplified Arabic"/>
          <w:sz w:val="28"/>
          <w:szCs w:val="28"/>
          <w:rtl/>
          <w:lang w:bidi="ar-IQ"/>
        </w:rPr>
        <w:t xml:space="preserve"> النتا</w:t>
      </w:r>
      <w:r w:rsidRPr="00A404FC">
        <w:rPr>
          <w:rFonts w:ascii="Simplified Arabic" w:eastAsia="Calibri" w:hAnsi="Simplified Arabic" w:cs="Simplified Arabic" w:hint="cs"/>
          <w:sz w:val="28"/>
          <w:szCs w:val="28"/>
          <w:rtl/>
          <w:lang w:bidi="ar-IQ"/>
        </w:rPr>
        <w:t>ئ</w:t>
      </w:r>
      <w:r w:rsidRPr="00A404FC">
        <w:rPr>
          <w:rFonts w:ascii="Simplified Arabic" w:eastAsia="Calibri" w:hAnsi="Simplified Arabic" w:cs="Simplified Arabic"/>
          <w:sz w:val="28"/>
          <w:szCs w:val="28"/>
          <w:rtl/>
          <w:lang w:bidi="ar-IQ"/>
        </w:rPr>
        <w:t>ج التي توصل اليها الباحث</w:t>
      </w:r>
      <w:r w:rsidRPr="00A404FC">
        <w:rPr>
          <w:rFonts w:ascii="Simplified Arabic" w:eastAsia="Calibri" w:hAnsi="Simplified Arabic" w:cs="Simplified Arabic" w:hint="cs"/>
          <w:sz w:val="28"/>
          <w:szCs w:val="28"/>
          <w:rtl/>
          <w:lang w:bidi="ar-IQ"/>
        </w:rPr>
        <w:t xml:space="preserve"> من بحث , </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cs"/>
          <w:sz w:val="28"/>
          <w:szCs w:val="28"/>
          <w:rtl/>
          <w:lang w:bidi="ar-IQ"/>
        </w:rPr>
        <w:t xml:space="preserve">بعد اتمام كل الاجراءات العلمية الخاصة بكتابة البحوث والتجريب استنتج عدة استنتاجات هي : </w:t>
      </w:r>
    </w:p>
    <w:p w:rsidR="00A404FC" w:rsidRPr="00A404FC" w:rsidRDefault="00A404FC" w:rsidP="00A404FC">
      <w:pPr>
        <w:numPr>
          <w:ilvl w:val="0"/>
          <w:numId w:val="28"/>
        </w:numPr>
        <w:bidi/>
        <w:jc w:val="both"/>
        <w:rPr>
          <w:rFonts w:ascii="Simplified Arabic" w:eastAsia="Calibri" w:hAnsi="Simplified Arabic" w:cs="Simplified Arabic"/>
          <w:sz w:val="28"/>
          <w:szCs w:val="28"/>
          <w:lang w:bidi="ar-IQ"/>
        </w:rPr>
      </w:pPr>
      <w:r w:rsidRPr="00A404FC">
        <w:rPr>
          <w:rFonts w:ascii="Simplified Arabic" w:eastAsia="Calibri" w:hAnsi="Simplified Arabic" w:cs="Simplified Arabic" w:hint="cs"/>
          <w:sz w:val="28"/>
          <w:szCs w:val="28"/>
          <w:rtl/>
          <w:lang w:bidi="ar-IQ"/>
        </w:rPr>
        <w:t>هنالك</w:t>
      </w:r>
      <w:r w:rsidRPr="00A404FC">
        <w:rPr>
          <w:rFonts w:ascii="Simplified Arabic" w:eastAsia="Calibri" w:hAnsi="Simplified Arabic" w:cs="Simplified Arabic"/>
          <w:sz w:val="28"/>
          <w:szCs w:val="28"/>
          <w:rtl/>
          <w:lang w:bidi="ar-IQ"/>
        </w:rPr>
        <w:t xml:space="preserve"> فروق ذات دلالة احصائية بين الاختبارات القبلية والاختبارات البعدية للمجموعة الضابطة في </w:t>
      </w:r>
      <w:r w:rsidRPr="00A404FC">
        <w:rPr>
          <w:rFonts w:ascii="Simplified Arabic" w:eastAsia="Calibri" w:hAnsi="Simplified Arabic" w:cs="Simplified Arabic" w:hint="cs"/>
          <w:sz w:val="28"/>
          <w:szCs w:val="28"/>
          <w:rtl/>
          <w:lang w:bidi="ar-IQ"/>
        </w:rPr>
        <w:t>التفكير الجانبي  , ومهارة الضرب الساحق بكرة الطائرة ,</w:t>
      </w:r>
      <w:r w:rsidRPr="00A404FC">
        <w:rPr>
          <w:rFonts w:ascii="Simplified Arabic" w:eastAsia="Calibri" w:hAnsi="Simplified Arabic" w:cs="Simplified Arabic"/>
          <w:sz w:val="28"/>
          <w:szCs w:val="28"/>
          <w:rtl/>
          <w:lang w:bidi="ar-IQ"/>
        </w:rPr>
        <w:t xml:space="preserve">  ولصالح الاختبارات البعدية .</w:t>
      </w:r>
    </w:p>
    <w:p w:rsidR="00A404FC" w:rsidRPr="00A404FC" w:rsidRDefault="00A404FC" w:rsidP="00A404FC">
      <w:pPr>
        <w:numPr>
          <w:ilvl w:val="0"/>
          <w:numId w:val="28"/>
        </w:numPr>
        <w:bidi/>
        <w:jc w:val="both"/>
        <w:rPr>
          <w:rFonts w:ascii="Simplified Arabic" w:eastAsia="Calibri" w:hAnsi="Simplified Arabic" w:cs="Simplified Arabic"/>
          <w:sz w:val="28"/>
          <w:szCs w:val="28"/>
          <w:lang w:bidi="ar-IQ"/>
        </w:rPr>
      </w:pPr>
      <w:r w:rsidRPr="00A404FC">
        <w:rPr>
          <w:rFonts w:ascii="Simplified Arabic" w:eastAsia="Calibri" w:hAnsi="Simplified Arabic" w:cs="Simplified Arabic" w:hint="cs"/>
          <w:sz w:val="28"/>
          <w:szCs w:val="28"/>
          <w:rtl/>
          <w:lang w:bidi="ar-IQ"/>
        </w:rPr>
        <w:t xml:space="preserve">هنالك </w:t>
      </w:r>
      <w:r w:rsidRPr="00A404FC">
        <w:rPr>
          <w:rFonts w:ascii="Simplified Arabic" w:eastAsia="Calibri" w:hAnsi="Simplified Arabic" w:cs="Simplified Arabic"/>
          <w:sz w:val="28"/>
          <w:szCs w:val="28"/>
          <w:rtl/>
          <w:lang w:bidi="ar-IQ"/>
        </w:rPr>
        <w:t xml:space="preserve"> فروق ذات دلالة احصائية بين الاختبارات القبلية والاختبارات البعدية للمجموعة </w:t>
      </w:r>
      <w:r w:rsidRPr="00A404FC">
        <w:rPr>
          <w:rFonts w:ascii="Simplified Arabic" w:eastAsia="Calibri" w:hAnsi="Simplified Arabic" w:cs="Simplified Arabic" w:hint="cs"/>
          <w:sz w:val="28"/>
          <w:szCs w:val="28"/>
          <w:rtl/>
          <w:lang w:bidi="ar-IQ"/>
        </w:rPr>
        <w:t xml:space="preserve">التجريبية </w:t>
      </w:r>
      <w:r w:rsidRPr="00A404FC">
        <w:rPr>
          <w:rFonts w:ascii="Simplified Arabic" w:eastAsia="Calibri" w:hAnsi="Simplified Arabic" w:cs="Simplified Arabic"/>
          <w:sz w:val="28"/>
          <w:szCs w:val="28"/>
          <w:rtl/>
          <w:lang w:bidi="ar-IQ"/>
        </w:rPr>
        <w:t xml:space="preserve">في </w:t>
      </w:r>
      <w:r w:rsidRPr="00A404FC">
        <w:rPr>
          <w:rFonts w:ascii="Simplified Arabic" w:eastAsia="Calibri" w:hAnsi="Simplified Arabic" w:cs="Simplified Arabic" w:hint="cs"/>
          <w:sz w:val="28"/>
          <w:szCs w:val="28"/>
          <w:rtl/>
          <w:lang w:bidi="ar-IQ"/>
        </w:rPr>
        <w:t>التفكير</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cs"/>
          <w:sz w:val="28"/>
          <w:szCs w:val="28"/>
          <w:rtl/>
          <w:lang w:bidi="ar-IQ"/>
        </w:rPr>
        <w:t xml:space="preserve">الجانبي ومهارة الضرب الساحق بكرة الطائرة </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cs"/>
          <w:sz w:val="28"/>
          <w:szCs w:val="28"/>
          <w:rtl/>
          <w:lang w:bidi="ar-IQ"/>
        </w:rPr>
        <w:t>ولصالح</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cs"/>
          <w:sz w:val="28"/>
          <w:szCs w:val="28"/>
          <w:rtl/>
          <w:lang w:bidi="ar-IQ"/>
        </w:rPr>
        <w:t>الاختبارات</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cs"/>
          <w:sz w:val="28"/>
          <w:szCs w:val="28"/>
          <w:rtl/>
          <w:lang w:bidi="ar-IQ"/>
        </w:rPr>
        <w:t>البعدية</w:t>
      </w:r>
      <w:r w:rsidRPr="00A404FC">
        <w:rPr>
          <w:rFonts w:ascii="Simplified Arabic" w:eastAsia="Calibri" w:hAnsi="Simplified Arabic" w:cs="Simplified Arabic"/>
          <w:sz w:val="28"/>
          <w:szCs w:val="28"/>
          <w:rtl/>
          <w:lang w:bidi="ar-IQ"/>
        </w:rPr>
        <w:t>.</w:t>
      </w:r>
    </w:p>
    <w:p w:rsidR="00A404FC" w:rsidRPr="00A404FC" w:rsidRDefault="00A404FC" w:rsidP="00A404FC">
      <w:pPr>
        <w:numPr>
          <w:ilvl w:val="0"/>
          <w:numId w:val="28"/>
        </w:numPr>
        <w:bidi/>
        <w:jc w:val="both"/>
        <w:rPr>
          <w:rFonts w:ascii="Simplified Arabic" w:eastAsia="Calibri" w:hAnsi="Simplified Arabic" w:cs="Simplified Arabic"/>
          <w:sz w:val="28"/>
          <w:szCs w:val="28"/>
          <w:lang w:bidi="ar-IQ"/>
        </w:rPr>
      </w:pPr>
      <w:r w:rsidRPr="00A404FC">
        <w:rPr>
          <w:rFonts w:ascii="Simplified Arabic" w:eastAsia="Calibri" w:hAnsi="Simplified Arabic" w:cs="Simplified Arabic" w:hint="cs"/>
          <w:sz w:val="28"/>
          <w:szCs w:val="28"/>
          <w:rtl/>
          <w:lang w:bidi="ar-IQ"/>
        </w:rPr>
        <w:t xml:space="preserve">هنالك </w:t>
      </w:r>
      <w:r w:rsidRPr="00A404FC">
        <w:rPr>
          <w:rFonts w:ascii="Simplified Arabic" w:eastAsia="Calibri" w:hAnsi="Simplified Arabic" w:cs="Simplified Arabic"/>
          <w:sz w:val="28"/>
          <w:szCs w:val="28"/>
          <w:rtl/>
          <w:lang w:bidi="ar-IQ"/>
        </w:rPr>
        <w:t xml:space="preserve"> فروق ذات دلالة احصائية في الاختبارات البعدية بين المجموعتين الضابطة و التجريبية في </w:t>
      </w:r>
      <w:r w:rsidRPr="00A404FC">
        <w:rPr>
          <w:rFonts w:ascii="Simplified Arabic" w:eastAsia="Calibri" w:hAnsi="Simplified Arabic" w:cs="Simplified Arabic" w:hint="cs"/>
          <w:sz w:val="28"/>
          <w:szCs w:val="28"/>
          <w:rtl/>
          <w:lang w:bidi="ar-IQ"/>
        </w:rPr>
        <w:t>التفكير</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cs"/>
          <w:sz w:val="28"/>
          <w:szCs w:val="28"/>
          <w:rtl/>
          <w:lang w:bidi="ar-IQ"/>
        </w:rPr>
        <w:t xml:space="preserve">الجانبي ومهارة الضرب الساحق بكرة الطائرة </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cs"/>
          <w:sz w:val="28"/>
          <w:szCs w:val="28"/>
          <w:rtl/>
          <w:lang w:bidi="ar-IQ"/>
        </w:rPr>
        <w:t xml:space="preserve">, </w:t>
      </w:r>
      <w:r w:rsidRPr="00A404FC">
        <w:rPr>
          <w:rFonts w:ascii="Simplified Arabic" w:eastAsia="Calibri" w:hAnsi="Simplified Arabic" w:cs="Simplified Arabic"/>
          <w:sz w:val="28"/>
          <w:szCs w:val="28"/>
          <w:rtl/>
          <w:lang w:bidi="ar-IQ"/>
        </w:rPr>
        <w:t xml:space="preserve">ولصالح المجموعة التجريبية . </w:t>
      </w:r>
    </w:p>
    <w:p w:rsidR="00A404FC" w:rsidRPr="00A404FC" w:rsidRDefault="00A404FC" w:rsidP="00A404FC">
      <w:pPr>
        <w:bidi/>
        <w:spacing w:after="0"/>
        <w:rPr>
          <w:rFonts w:ascii="Simplified Arabic" w:eastAsia="Calibri" w:hAnsi="Simplified Arabic" w:cs="Simplified Arabic"/>
          <w:b/>
          <w:bCs/>
          <w:sz w:val="32"/>
          <w:szCs w:val="32"/>
          <w:rtl/>
          <w:lang w:bidi="ar-IQ"/>
        </w:rPr>
      </w:pPr>
      <w:r w:rsidRPr="00A404FC">
        <w:rPr>
          <w:rFonts w:ascii="Simplified Arabic" w:eastAsia="Calibri" w:hAnsi="Simplified Arabic" w:cs="Simplified Arabic"/>
          <w:b/>
          <w:bCs/>
          <w:sz w:val="32"/>
          <w:szCs w:val="32"/>
          <w:rtl/>
          <w:lang w:bidi="ar-IQ"/>
        </w:rPr>
        <w:t xml:space="preserve">4-2 التوصيات : </w:t>
      </w:r>
    </w:p>
    <w:p w:rsidR="00A404FC" w:rsidRPr="00A404FC" w:rsidRDefault="00A404FC" w:rsidP="00A404FC">
      <w:pPr>
        <w:numPr>
          <w:ilvl w:val="0"/>
          <w:numId w:val="29"/>
        </w:numPr>
        <w:bidi/>
        <w:spacing w:after="0"/>
        <w:contextualSpacing/>
        <w:rPr>
          <w:rFonts w:ascii="Simplified Arabic" w:eastAsia="Calibri" w:hAnsi="Simplified Arabic" w:cs="Simplified Arabic"/>
          <w:sz w:val="28"/>
          <w:szCs w:val="28"/>
          <w:lang w:bidi="ar-IQ"/>
        </w:rPr>
      </w:pPr>
      <w:r w:rsidRPr="00A404FC">
        <w:rPr>
          <w:rFonts w:ascii="Simplified Arabic" w:eastAsia="Calibri" w:hAnsi="Simplified Arabic" w:cs="Simplified Arabic" w:hint="eastAsia"/>
          <w:sz w:val="28"/>
          <w:szCs w:val="28"/>
          <w:rtl/>
          <w:lang w:bidi="ar-IQ"/>
        </w:rPr>
        <w:t>استخدام</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eastAsia"/>
          <w:sz w:val="28"/>
          <w:szCs w:val="28"/>
          <w:rtl/>
          <w:lang w:bidi="ar-IQ"/>
        </w:rPr>
        <w:t>انموذج</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eastAsia"/>
          <w:sz w:val="28"/>
          <w:szCs w:val="28"/>
          <w:rtl/>
          <w:lang w:bidi="ar-IQ"/>
        </w:rPr>
        <w:t>كولب</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eastAsia"/>
          <w:sz w:val="28"/>
          <w:szCs w:val="28"/>
          <w:rtl/>
          <w:lang w:bidi="ar-IQ"/>
        </w:rPr>
        <w:t>في</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eastAsia"/>
          <w:sz w:val="28"/>
          <w:szCs w:val="28"/>
          <w:rtl/>
          <w:lang w:bidi="ar-IQ"/>
        </w:rPr>
        <w:t>تطوير</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eastAsia"/>
          <w:sz w:val="28"/>
          <w:szCs w:val="28"/>
          <w:rtl/>
          <w:lang w:bidi="ar-IQ"/>
        </w:rPr>
        <w:t>وتنمية</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eastAsia"/>
          <w:sz w:val="28"/>
          <w:szCs w:val="28"/>
          <w:rtl/>
          <w:lang w:bidi="ar-IQ"/>
        </w:rPr>
        <w:t>القدرات</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eastAsia"/>
          <w:sz w:val="28"/>
          <w:szCs w:val="28"/>
          <w:rtl/>
          <w:lang w:bidi="ar-IQ"/>
        </w:rPr>
        <w:t>العقلية</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eastAsia"/>
          <w:sz w:val="28"/>
          <w:szCs w:val="28"/>
          <w:rtl/>
          <w:lang w:bidi="ar-IQ"/>
        </w:rPr>
        <w:t>والمهارات</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eastAsia"/>
          <w:sz w:val="28"/>
          <w:szCs w:val="28"/>
          <w:rtl/>
          <w:lang w:bidi="ar-IQ"/>
        </w:rPr>
        <w:t>الرياضية</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eastAsia"/>
          <w:sz w:val="28"/>
          <w:szCs w:val="28"/>
          <w:rtl/>
          <w:lang w:bidi="ar-IQ"/>
        </w:rPr>
        <w:t>الاخرى</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eastAsia"/>
          <w:sz w:val="28"/>
          <w:szCs w:val="28"/>
          <w:rtl/>
          <w:lang w:bidi="ar-IQ"/>
        </w:rPr>
        <w:t>لدى</w:t>
      </w:r>
      <w:r w:rsidRPr="00A404FC">
        <w:rPr>
          <w:rFonts w:ascii="Simplified Arabic" w:eastAsia="Calibri" w:hAnsi="Simplified Arabic" w:cs="Simplified Arabic"/>
          <w:sz w:val="28"/>
          <w:szCs w:val="28"/>
          <w:rtl/>
          <w:lang w:bidi="ar-IQ"/>
        </w:rPr>
        <w:t xml:space="preserve"> </w:t>
      </w:r>
      <w:r w:rsidRPr="00A404FC">
        <w:rPr>
          <w:rFonts w:ascii="Simplified Arabic" w:eastAsia="Calibri" w:hAnsi="Simplified Arabic" w:cs="Simplified Arabic" w:hint="eastAsia"/>
          <w:sz w:val="28"/>
          <w:szCs w:val="28"/>
          <w:rtl/>
          <w:lang w:bidi="ar-IQ"/>
        </w:rPr>
        <w:t>المتعلمين</w:t>
      </w:r>
      <w:r w:rsidRPr="00A404FC">
        <w:rPr>
          <w:rFonts w:ascii="Simplified Arabic" w:eastAsia="Calibri" w:hAnsi="Simplified Arabic" w:cs="Simplified Arabic"/>
          <w:sz w:val="28"/>
          <w:szCs w:val="28"/>
          <w:rtl/>
          <w:lang w:bidi="ar-IQ"/>
        </w:rPr>
        <w:t xml:space="preserve">  .</w:t>
      </w:r>
    </w:p>
    <w:p w:rsidR="00A404FC" w:rsidRPr="00A404FC" w:rsidRDefault="00A404FC" w:rsidP="00A404FC">
      <w:pPr>
        <w:numPr>
          <w:ilvl w:val="0"/>
          <w:numId w:val="29"/>
        </w:numPr>
        <w:bidi/>
        <w:spacing w:after="0"/>
        <w:jc w:val="both"/>
        <w:rPr>
          <w:rFonts w:ascii="Simplified Arabic" w:eastAsia="Calibri" w:hAnsi="Simplified Arabic" w:cs="Simplified Arabic"/>
          <w:sz w:val="28"/>
          <w:szCs w:val="28"/>
          <w:lang w:bidi="ar-IQ"/>
        </w:rPr>
      </w:pPr>
      <w:r w:rsidRPr="00A404FC">
        <w:rPr>
          <w:rFonts w:ascii="Simplified Arabic" w:eastAsia="Calibri" w:hAnsi="Simplified Arabic" w:cs="Simplified Arabic" w:hint="cs"/>
          <w:sz w:val="28"/>
          <w:szCs w:val="28"/>
          <w:rtl/>
          <w:lang w:bidi="ar-IQ"/>
        </w:rPr>
        <w:t xml:space="preserve">ادخال المدرسين دورات تطويرية باستخدام اساليب وطرائق تدريس حديثة لتطوير عملهم والوصول الى نتائج جيدة في التعلم </w:t>
      </w:r>
    </w:p>
    <w:p w:rsidR="00A404FC" w:rsidRPr="00A404FC" w:rsidRDefault="00A404FC" w:rsidP="00A404FC">
      <w:pPr>
        <w:numPr>
          <w:ilvl w:val="0"/>
          <w:numId w:val="29"/>
        </w:numPr>
        <w:bidi/>
        <w:spacing w:after="0"/>
        <w:jc w:val="both"/>
        <w:rPr>
          <w:rFonts w:ascii="Simplified Arabic" w:eastAsia="Calibri" w:hAnsi="Simplified Arabic" w:cs="Simplified Arabic"/>
          <w:sz w:val="28"/>
          <w:szCs w:val="28"/>
          <w:rtl/>
          <w:lang w:bidi="ar-IQ"/>
        </w:rPr>
      </w:pPr>
      <w:r w:rsidRPr="00A404FC">
        <w:rPr>
          <w:rFonts w:ascii="Simplified Arabic" w:eastAsia="Calibri" w:hAnsi="Simplified Arabic" w:cs="Simplified Arabic" w:hint="cs"/>
          <w:sz w:val="28"/>
          <w:szCs w:val="28"/>
          <w:rtl/>
          <w:lang w:bidi="ar-IQ"/>
        </w:rPr>
        <w:t xml:space="preserve">حث المدرسين على استخدام اساليب و نماذج تعلم حديثة ومتطورة وعدم الركون الى الرتابة والتقليدية في عملهم </w:t>
      </w:r>
      <w:r w:rsidRPr="00A404FC">
        <w:rPr>
          <w:rFonts w:ascii="Simplified Arabic" w:eastAsia="Calibri" w:hAnsi="Simplified Arabic" w:cs="Simplified Arabic"/>
          <w:sz w:val="28"/>
          <w:szCs w:val="28"/>
          <w:rtl/>
          <w:lang w:bidi="ar-IQ"/>
        </w:rPr>
        <w:t>.</w:t>
      </w:r>
    </w:p>
    <w:p w:rsidR="00A404FC" w:rsidRPr="00A404FC" w:rsidRDefault="00A404FC" w:rsidP="00A404FC">
      <w:pPr>
        <w:bidi/>
        <w:jc w:val="center"/>
        <w:rPr>
          <w:rFonts w:ascii="Simplified Arabic" w:eastAsia="Times New Roman" w:hAnsi="Simplified Arabic" w:cs="Simplified Arabic"/>
          <w:b/>
          <w:bCs/>
          <w:sz w:val="40"/>
          <w:szCs w:val="40"/>
          <w:rtl/>
          <w:lang w:bidi="ar-IQ"/>
        </w:rPr>
      </w:pPr>
      <w:r w:rsidRPr="00A404FC">
        <w:rPr>
          <w:rFonts w:ascii="Simplified Arabic" w:eastAsia="Times New Roman" w:hAnsi="Simplified Arabic" w:cs="Simplified Arabic" w:hint="cs"/>
          <w:b/>
          <w:bCs/>
          <w:sz w:val="40"/>
          <w:szCs w:val="40"/>
          <w:rtl/>
          <w:lang w:bidi="ar-IQ"/>
        </w:rPr>
        <w:lastRenderedPageBreak/>
        <w:t>المصادر</w:t>
      </w:r>
    </w:p>
    <w:p w:rsidR="00A404FC" w:rsidRPr="00A404FC" w:rsidRDefault="00A404FC" w:rsidP="00A404FC">
      <w:pPr>
        <w:numPr>
          <w:ilvl w:val="0"/>
          <w:numId w:val="32"/>
        </w:numPr>
        <w:bidi/>
        <w:spacing w:after="0"/>
        <w:contextualSpacing/>
        <w:jc w:val="both"/>
        <w:rPr>
          <w:rFonts w:ascii="Simplified Arabic" w:eastAsia="Times New Roman" w:hAnsi="Simplified Arabic" w:cs="Simplified Arabic"/>
          <w:sz w:val="28"/>
          <w:szCs w:val="28"/>
        </w:rPr>
      </w:pPr>
      <w:r w:rsidRPr="00A404FC">
        <w:rPr>
          <w:rFonts w:ascii="Simplified Arabic" w:eastAsia="Times New Roman" w:hAnsi="Simplified Arabic" w:cs="Simplified Arabic"/>
          <w:sz w:val="28"/>
          <w:szCs w:val="28"/>
          <w:rtl/>
        </w:rPr>
        <w:t>احمد عبد الدايم وعلي مصطفى طه</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sz w:val="28"/>
          <w:szCs w:val="28"/>
          <w:rtl/>
        </w:rPr>
        <w:t>دليل المدرب في الكرة الطائرة اختبارات – تخطيط – سجلات ، ط1 ، دار</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sz w:val="28"/>
          <w:szCs w:val="28"/>
          <w:rtl/>
        </w:rPr>
        <w:t xml:space="preserve">الفكر العربي ، 1999 </w:t>
      </w:r>
      <w:r w:rsidRPr="00A404FC">
        <w:rPr>
          <w:rFonts w:ascii="Simplified Arabic" w:eastAsia="Times New Roman" w:hAnsi="Simplified Arabic" w:cs="Simplified Arabic" w:hint="cs"/>
          <w:sz w:val="28"/>
          <w:szCs w:val="28"/>
          <w:rtl/>
        </w:rPr>
        <w:t xml:space="preserve">. </w:t>
      </w:r>
    </w:p>
    <w:p w:rsidR="00A404FC" w:rsidRPr="00A404FC" w:rsidRDefault="00A404FC" w:rsidP="00A404FC">
      <w:pPr>
        <w:numPr>
          <w:ilvl w:val="0"/>
          <w:numId w:val="32"/>
        </w:numPr>
        <w:bidi/>
        <w:spacing w:after="0"/>
        <w:contextualSpacing/>
        <w:jc w:val="both"/>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hint="cs"/>
          <w:sz w:val="28"/>
          <w:szCs w:val="28"/>
          <w:rtl/>
          <w:lang w:bidi="ar-IQ"/>
        </w:rPr>
        <w:t>زيد</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 xml:space="preserve">الهويدي: </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اساليب</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الحديثة</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في</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تدريس</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العلوم، ط</w:t>
      </w:r>
      <w:r w:rsidRPr="00A404FC">
        <w:rPr>
          <w:rFonts w:ascii="Simplified Arabic" w:eastAsia="Times New Roman" w:hAnsi="Simplified Arabic" w:cs="Simplified Arabic"/>
          <w:sz w:val="28"/>
          <w:szCs w:val="28"/>
          <w:rtl/>
          <w:lang w:bidi="ar-IQ"/>
        </w:rPr>
        <w:t>1</w:t>
      </w:r>
      <w:r w:rsidRPr="00A404FC">
        <w:rPr>
          <w:rFonts w:ascii="Simplified Arabic" w:eastAsia="Times New Roman" w:hAnsi="Simplified Arabic" w:cs="Simplified Arabic" w:hint="cs"/>
          <w:sz w:val="28"/>
          <w:szCs w:val="28"/>
          <w:rtl/>
          <w:lang w:bidi="ar-IQ"/>
        </w:rPr>
        <w:t>،دار</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الكتاب</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الجامعي،</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العين،</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الامارات</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 دار</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الكتاب</w:t>
      </w:r>
      <w:r w:rsidRPr="00A404FC">
        <w:rPr>
          <w:rFonts w:ascii="Simplified Arabic" w:eastAsia="Times New Roman" w:hAnsi="Simplified Arabic" w:cs="Simplified Arabic"/>
          <w:sz w:val="28"/>
          <w:szCs w:val="28"/>
          <w:rtl/>
          <w:lang w:bidi="ar-IQ"/>
        </w:rPr>
        <w:t xml:space="preserve"> </w:t>
      </w:r>
      <w:r w:rsidRPr="00A404FC">
        <w:rPr>
          <w:rFonts w:ascii="Simplified Arabic" w:eastAsia="Times New Roman" w:hAnsi="Simplified Arabic" w:cs="Simplified Arabic" w:hint="cs"/>
          <w:sz w:val="28"/>
          <w:szCs w:val="28"/>
          <w:rtl/>
          <w:lang w:bidi="ar-IQ"/>
        </w:rPr>
        <w:t xml:space="preserve">الجامعي, 2005 . </w:t>
      </w:r>
    </w:p>
    <w:p w:rsidR="00A404FC" w:rsidRPr="00A404FC" w:rsidRDefault="00A404FC" w:rsidP="00A404FC">
      <w:pPr>
        <w:numPr>
          <w:ilvl w:val="0"/>
          <w:numId w:val="32"/>
        </w:numPr>
        <w:bidi/>
        <w:spacing w:after="0"/>
        <w:contextualSpacing/>
        <w:jc w:val="both"/>
        <w:rPr>
          <w:rFonts w:ascii="Simplified Arabic" w:eastAsia="Times New Roman" w:hAnsi="Simplified Arabic" w:cs="Simplified Arabic"/>
          <w:sz w:val="28"/>
          <w:szCs w:val="28"/>
          <w:rtl/>
        </w:rPr>
      </w:pPr>
      <w:r w:rsidRPr="00A404FC">
        <w:rPr>
          <w:rFonts w:ascii="Simplified Arabic" w:eastAsia="Times New Roman" w:hAnsi="Simplified Arabic" w:cs="Simplified Arabic" w:hint="cs"/>
          <w:sz w:val="28"/>
          <w:szCs w:val="28"/>
          <w:rtl/>
        </w:rPr>
        <w:t xml:space="preserve">سعيد صالح : الاتجاهات الحديثة في تدريس التربية الرياضية , دار اربيل , مطبعة المنارة , 2010. </w:t>
      </w:r>
    </w:p>
    <w:p w:rsidR="00A404FC" w:rsidRPr="00A404FC" w:rsidRDefault="00A404FC" w:rsidP="00A404FC">
      <w:pPr>
        <w:numPr>
          <w:ilvl w:val="0"/>
          <w:numId w:val="32"/>
        </w:numPr>
        <w:bidi/>
        <w:spacing w:after="0"/>
        <w:contextualSpacing/>
        <w:jc w:val="both"/>
        <w:rPr>
          <w:rFonts w:ascii="Simplified Arabic" w:eastAsia="Times New Roman" w:hAnsi="Simplified Arabic" w:cs="Simplified Arabic"/>
          <w:sz w:val="28"/>
          <w:szCs w:val="28"/>
          <w:rtl/>
          <w:lang w:bidi="ar-IQ"/>
        </w:rPr>
      </w:pPr>
      <w:r w:rsidRPr="00A404FC">
        <w:rPr>
          <w:rFonts w:ascii="Simplified Arabic" w:eastAsia="Times New Roman" w:hAnsi="Simplified Arabic" w:cs="Simplified Arabic" w:hint="cs"/>
          <w:sz w:val="28"/>
          <w:szCs w:val="28"/>
          <w:rtl/>
          <w:lang w:bidi="ar-IQ"/>
        </w:rPr>
        <w:t xml:space="preserve">سوزان سليم داود , نور ضياء عبد الحميد : تأثير استخدام تمرينات خاصة وفقا لنموذج كولب النمط التكيفي في تعلم مهارة الطبطبة بكرة اليد للطالبات , مجلة كلية التربية الرياضية </w:t>
      </w:r>
      <w:r w:rsidRPr="00A404FC">
        <w:rPr>
          <w:rFonts w:ascii="Simplified Arabic" w:eastAsia="Times New Roman" w:hAnsi="Simplified Arabic" w:cs="Simplified Arabic"/>
          <w:sz w:val="28"/>
          <w:szCs w:val="28"/>
          <w:rtl/>
          <w:lang w:bidi="ar-IQ"/>
        </w:rPr>
        <w:t>–</w:t>
      </w:r>
      <w:r w:rsidRPr="00A404FC">
        <w:rPr>
          <w:rFonts w:ascii="Simplified Arabic" w:eastAsia="Times New Roman" w:hAnsi="Simplified Arabic" w:cs="Simplified Arabic" w:hint="cs"/>
          <w:sz w:val="28"/>
          <w:szCs w:val="28"/>
          <w:rtl/>
          <w:lang w:bidi="ar-IQ"/>
        </w:rPr>
        <w:t xml:space="preserve"> جامعة بغداد , المجلد الثلاثون , العدد الاول , 2018. </w:t>
      </w:r>
    </w:p>
    <w:p w:rsidR="00A404FC" w:rsidRPr="00A404FC" w:rsidRDefault="00A404FC" w:rsidP="00A404FC">
      <w:pPr>
        <w:numPr>
          <w:ilvl w:val="0"/>
          <w:numId w:val="32"/>
        </w:numPr>
        <w:bidi/>
        <w:spacing w:after="0"/>
        <w:contextualSpacing/>
        <w:jc w:val="both"/>
        <w:rPr>
          <w:rFonts w:ascii="Simplified Arabic" w:eastAsia="Times New Roman" w:hAnsi="Simplified Arabic" w:cs="Simplified Arabic"/>
          <w:sz w:val="28"/>
          <w:szCs w:val="28"/>
        </w:rPr>
      </w:pPr>
      <w:r w:rsidRPr="00A404FC">
        <w:rPr>
          <w:rFonts w:ascii="Simplified Arabic" w:eastAsia="Times New Roman" w:hAnsi="Simplified Arabic" w:cs="Simplified Arabic" w:hint="cs"/>
          <w:sz w:val="28"/>
          <w:szCs w:val="28"/>
          <w:rtl/>
        </w:rPr>
        <w:t>عبد الله خميس : المهارات</w:t>
      </w:r>
      <w:r w:rsidRPr="00A404FC">
        <w:rPr>
          <w:rFonts w:ascii="Simplified Arabic" w:eastAsia="Times New Roman" w:hAnsi="Simplified Arabic" w:cs="Simplified Arabic"/>
          <w:sz w:val="28"/>
          <w:szCs w:val="28"/>
          <w:rtl/>
        </w:rPr>
        <w:t xml:space="preserve"> الناعمة التي يبحثون عنها ، مؤسسة الرؤيا للصحافة والنشر، </w:t>
      </w:r>
      <w:r w:rsidRPr="00A404FC">
        <w:rPr>
          <w:rFonts w:ascii="Simplified Arabic" w:eastAsia="Times New Roman" w:hAnsi="Simplified Arabic" w:cs="Simplified Arabic" w:hint="cs"/>
          <w:sz w:val="28"/>
          <w:szCs w:val="28"/>
          <w:rtl/>
        </w:rPr>
        <w:t>الاردن : 2013</w:t>
      </w:r>
      <w:r w:rsidRPr="00A404FC">
        <w:rPr>
          <w:rFonts w:ascii="Simplified Arabic" w:eastAsia="Times New Roman" w:hAnsi="Simplified Arabic" w:cs="Simplified Arabic"/>
          <w:sz w:val="28"/>
          <w:szCs w:val="28"/>
        </w:rPr>
        <w:t>.</w:t>
      </w:r>
    </w:p>
    <w:p w:rsidR="00A404FC" w:rsidRPr="00A404FC" w:rsidRDefault="00A404FC" w:rsidP="00A404FC">
      <w:pPr>
        <w:bidi/>
        <w:spacing w:after="0" w:line="259" w:lineRule="auto"/>
        <w:ind w:right="180"/>
        <w:rPr>
          <w:rFonts w:ascii="Bell MT" w:eastAsia="Calibri" w:hAnsi="Bell MT" w:cs="Simplified Arabic" w:hint="cs"/>
          <w:b/>
          <w:bCs/>
          <w:sz w:val="32"/>
          <w:szCs w:val="32"/>
          <w:lang w:bidi="ar-IQ"/>
        </w:rPr>
      </w:pPr>
    </w:p>
    <w:sectPr w:rsidR="00A404FC" w:rsidRPr="00A404FC" w:rsidSect="006176C1">
      <w:headerReference w:type="default" r:id="rId10"/>
      <w:footerReference w:type="default" r:id="rId11"/>
      <w:pgSz w:w="12240" w:h="15840"/>
      <w:pgMar w:top="1440" w:right="1440" w:bottom="1440" w:left="1440" w:header="720" w:footer="720" w:gutter="0"/>
      <w:pgNumType w:start="85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603" w:rsidRDefault="005F2603" w:rsidP="008D1DE6">
      <w:pPr>
        <w:spacing w:after="0" w:line="240" w:lineRule="auto"/>
      </w:pPr>
      <w:r>
        <w:separator/>
      </w:r>
    </w:p>
  </w:endnote>
  <w:endnote w:type="continuationSeparator" w:id="0">
    <w:p w:rsidR="005F2603" w:rsidRDefault="005F2603" w:rsidP="008D1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reepy">
    <w:altName w:val="Gabriola"/>
    <w:charset w:val="00"/>
    <w:family w:val="decorative"/>
    <w:pitch w:val="variable"/>
    <w:sig w:usb0="8000002F"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ultan bold">
    <w:altName w:val="Arial"/>
    <w:charset w:val="B2"/>
    <w:family w:val="auto"/>
    <w:pitch w:val="variable"/>
    <w:sig w:usb0="00002001" w:usb1="00000000" w:usb2="00000000" w:usb3="00000000" w:csb0="00000040" w:csb1="00000000"/>
  </w:font>
  <w:font w:name="fanan new">
    <w:altName w:val="Times New Roman"/>
    <w:charset w:val="B2"/>
    <w:family w:val="auto"/>
    <w:pitch w:val="variable"/>
    <w:sig w:usb0="00002000" w:usb1="00000000" w:usb2="00000000" w:usb3="00000000" w:csb0="00000040" w:csb1="00000000"/>
  </w:font>
  <w:font w:name="MCS Taybah S_U normal.">
    <w:altName w:val="Times New Roman"/>
    <w:panose1 w:val="00000000000000000000"/>
    <w:charset w:val="00"/>
    <w:family w:val="roman"/>
    <w:notTrueType/>
    <w:pitch w:val="default"/>
  </w:font>
  <w:font w:name="DecoType Naskh">
    <w:panose1 w:val="02010400000000000000"/>
    <w:charset w:val="B2"/>
    <w:family w:val="auto"/>
    <w:pitch w:val="variable"/>
    <w:sig w:usb0="00002001" w:usb1="80000000" w:usb2="00000008" w:usb3="00000000" w:csb0="00000040" w:csb1="00000000"/>
  </w:font>
  <w:font w:name="Arabic Transparent">
    <w:panose1 w:val="020B0604020202020204"/>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Ali-A-Traditional">
    <w:altName w:val="Arial"/>
    <w:charset w:val="B2"/>
    <w:family w:val="auto"/>
    <w:pitch w:val="variable"/>
    <w:sig w:usb0="00002001" w:usb1="00000000" w:usb2="00000000" w:usb3="00000000" w:csb0="00000040" w:csb1="00000000"/>
  </w:font>
  <w:font w:name="Marlett">
    <w:panose1 w:val="00000000000000000000"/>
    <w:charset w:val="02"/>
    <w:family w:val="auto"/>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8AE" w:rsidRPr="005E0B8E" w:rsidRDefault="005F38AE" w:rsidP="00674682">
    <w:pPr>
      <w:pStyle w:val="a8"/>
      <w:bidi/>
      <w:jc w:val="center"/>
      <w:rPr>
        <w:b/>
        <w:bCs/>
        <w:color w:val="C00000"/>
        <w:sz w:val="24"/>
        <w:szCs w:val="24"/>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74682">
      <w:rPr>
        <w:b/>
        <w:bCs/>
        <w:noProof/>
        <w:color w:val="C00000"/>
        <w:sz w:val="24"/>
        <w:szCs w:val="2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mc:AlternateContent>
        <mc:Choice Requires="wps">
          <w:drawing>
            <wp:anchor distT="0" distB="0" distL="114300" distR="114300" simplePos="0" relativeHeight="251662336" behindDoc="0" locked="0" layoutInCell="1" allowOverlap="1" wp14:anchorId="2AF1F51C" wp14:editId="1F54FD95">
              <wp:simplePos x="0" y="0"/>
              <wp:positionH relativeFrom="page">
                <wp:align>left</wp:align>
              </wp:positionH>
              <wp:positionV relativeFrom="page">
                <wp:align>bottom</wp:align>
              </wp:positionV>
              <wp:extent cx="1148080" cy="1458595"/>
              <wp:effectExtent l="0" t="0" r="0" b="8255"/>
              <wp:wrapNone/>
              <wp:docPr id="654" name="شكل تلقائ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8316" cy="1458669"/>
                      </a:xfrm>
                      <a:prstGeom prst="triangle">
                        <a:avLst>
                          <a:gd name="adj" fmla="val 100000"/>
                        </a:avLst>
                      </a:prstGeom>
                      <a:solidFill>
                        <a:schemeClr val="accent1">
                          <a:lumMod val="75000"/>
                        </a:schemeClr>
                      </a:solidFill>
                      <a:extLst/>
                    </wps:spPr>
                    <wps:txbx>
                      <w:txbxContent>
                        <w:p w:rsidR="005F38AE" w:rsidRPr="00674682" w:rsidRDefault="005F38AE">
                          <w:pPr>
                            <w:jc w:val="center"/>
                            <w:rPr>
                              <w:rFonts w:cstheme="minorHAnsi"/>
                              <w:sz w:val="32"/>
                              <w:szCs w:val="32"/>
                            </w:rPr>
                          </w:pPr>
                          <w:r w:rsidRPr="00674682">
                            <w:rPr>
                              <w:rFonts w:eastAsiaTheme="minorEastAsia" w:cstheme="minorHAnsi"/>
                              <w:sz w:val="32"/>
                              <w:szCs w:val="32"/>
                            </w:rPr>
                            <w:fldChar w:fldCharType="begin"/>
                          </w:r>
                          <w:r w:rsidRPr="00674682">
                            <w:rPr>
                              <w:rFonts w:cstheme="minorHAnsi"/>
                              <w:sz w:val="32"/>
                              <w:szCs w:val="32"/>
                            </w:rPr>
                            <w:instrText>PAGE    \* MERGEFORMAT</w:instrText>
                          </w:r>
                          <w:r w:rsidRPr="00674682">
                            <w:rPr>
                              <w:rFonts w:eastAsiaTheme="minorEastAsia" w:cstheme="minorHAnsi"/>
                              <w:sz w:val="32"/>
                              <w:szCs w:val="32"/>
                            </w:rPr>
                            <w:fldChar w:fldCharType="separate"/>
                          </w:r>
                          <w:r w:rsidR="00E81678" w:rsidRPr="00E81678">
                            <w:rPr>
                              <w:rFonts w:eastAsiaTheme="majorEastAsia" w:cs="Calibri"/>
                              <w:noProof/>
                              <w:color w:val="FFFFFF" w:themeColor="background1"/>
                              <w:sz w:val="32"/>
                              <w:szCs w:val="32"/>
                              <w:lang w:val="ar-SA"/>
                            </w:rPr>
                            <w:t>851</w:t>
                          </w:r>
                          <w:r w:rsidRPr="00674682">
                            <w:rPr>
                              <w:rFonts w:eastAsiaTheme="majorEastAsia" w:cstheme="minorHAnsi"/>
                              <w:color w:val="FFFFFF" w:themeColor="background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شكل تلقائي 13" o:spid="_x0000_s1027" type="#_x0000_t5" style="position:absolute;left:0;text-align:left;margin-left:0;margin-top:0;width:90.4pt;height:114.85pt;flip:x;z-index:25166233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" adj="21600" fillcolor="#365f91 [2404]" stroked="f">
              <v:textbox>
                <w:txbxContent>
                  <w:p w:rsidR="005F38AE" w:rsidRPr="00674682" w:rsidRDefault="005F38AE">
                    <w:pPr>
                      <w:jc w:val="center"/>
                      <w:rPr>
                        <w:rFonts w:cstheme="minorHAnsi"/>
                        <w:sz w:val="32"/>
                        <w:szCs w:val="32"/>
                      </w:rPr>
                    </w:pPr>
                    <w:r w:rsidRPr="00674682">
                      <w:rPr>
                        <w:rFonts w:eastAsiaTheme="minorEastAsia" w:cstheme="minorHAnsi"/>
                        <w:sz w:val="32"/>
                        <w:szCs w:val="32"/>
                      </w:rPr>
                      <w:fldChar w:fldCharType="begin"/>
                    </w:r>
                    <w:r w:rsidRPr="00674682">
                      <w:rPr>
                        <w:rFonts w:cstheme="minorHAnsi"/>
                        <w:sz w:val="32"/>
                        <w:szCs w:val="32"/>
                      </w:rPr>
                      <w:instrText>PAGE    \* MERGEFORMAT</w:instrText>
                    </w:r>
                    <w:r w:rsidRPr="00674682">
                      <w:rPr>
                        <w:rFonts w:eastAsiaTheme="minorEastAsia" w:cstheme="minorHAnsi"/>
                        <w:sz w:val="32"/>
                        <w:szCs w:val="32"/>
                      </w:rPr>
                      <w:fldChar w:fldCharType="separate"/>
                    </w:r>
                    <w:r w:rsidR="00E81678" w:rsidRPr="00E81678">
                      <w:rPr>
                        <w:rFonts w:eastAsiaTheme="majorEastAsia" w:cs="Calibri"/>
                        <w:noProof/>
                        <w:color w:val="FFFFFF" w:themeColor="background1"/>
                        <w:sz w:val="32"/>
                        <w:szCs w:val="32"/>
                        <w:lang w:val="ar-SA"/>
                      </w:rPr>
                      <w:t>851</w:t>
                    </w:r>
                    <w:r w:rsidRPr="00674682">
                      <w:rPr>
                        <w:rFonts w:eastAsiaTheme="majorEastAsia" w:cstheme="minorHAnsi"/>
                        <w:color w:val="FFFFFF" w:themeColor="background1"/>
                        <w:sz w:val="32"/>
                        <w:szCs w:val="32"/>
                      </w:rPr>
                      <w:fldChar w:fldCharType="end"/>
                    </w:r>
                  </w:p>
                </w:txbxContent>
              </v:textbox>
              <w10:wrap anchorx="page" anchory="page"/>
            </v:shape>
          </w:pict>
        </mc:Fallback>
      </mc:AlternateContent>
    </w:r>
    <w:r w:rsidRPr="00674682">
      <w:rPr>
        <w:rFonts w:hint="cs"/>
        <w:b/>
        <w:bCs/>
        <w:color w:val="C00000"/>
        <w:sz w:val="24"/>
        <w:szCs w:val="2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5E0B8E">
      <w:rPr>
        <w:rFonts w:hint="cs"/>
        <w:b/>
        <w:bCs/>
        <w:color w:val="C00000"/>
        <w:sz w:val="24"/>
        <w:szCs w:val="2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العدد </w:t>
    </w:r>
    <w:r>
      <w:rPr>
        <w:rFonts w:hint="cs"/>
        <w:b/>
        <w:bCs/>
        <w:color w:val="C00000"/>
        <w:sz w:val="24"/>
        <w:szCs w:val="2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الأول</w:t>
    </w:r>
    <w:r w:rsidRPr="005E0B8E">
      <w:rPr>
        <w:rFonts w:hint="cs"/>
        <w:b/>
        <w:bCs/>
        <w:color w:val="C00000"/>
        <w:sz w:val="24"/>
        <w:szCs w:val="2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5E0B8E">
      <w:rPr>
        <w:b/>
        <w:bCs/>
        <w:color w:val="C00000"/>
        <w:sz w:val="24"/>
        <w:szCs w:val="2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Pr="005E0B8E">
      <w:rPr>
        <w:rFonts w:hint="cs"/>
        <w:b/>
        <w:bCs/>
        <w:color w:val="C00000"/>
        <w:sz w:val="24"/>
        <w:szCs w:val="2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المجلد </w:t>
    </w:r>
    <w:r>
      <w:rPr>
        <w:rFonts w:hint="cs"/>
        <w:b/>
        <w:bCs/>
        <w:color w:val="C00000"/>
        <w:sz w:val="24"/>
        <w:szCs w:val="2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الثالث</w:t>
    </w:r>
    <w:r w:rsidRPr="005E0B8E">
      <w:rPr>
        <w:rFonts w:hint="cs"/>
        <w:b/>
        <w:bCs/>
        <w:color w:val="C00000"/>
        <w:sz w:val="24"/>
        <w:szCs w:val="2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والعشرون</w:t>
    </w:r>
    <w:r w:rsidRPr="005E0B8E">
      <w:rPr>
        <w:b/>
        <w:bCs/>
        <w:color w:val="C00000"/>
        <w:sz w:val="24"/>
        <w:szCs w:val="24"/>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5E0B8E">
      <w:rPr>
        <w:rFonts w:hint="cs"/>
        <w:b/>
        <w:bCs/>
        <w:color w:val="C00000"/>
        <w:sz w:val="24"/>
        <w:szCs w:val="2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5E0B8E">
      <w:rPr>
        <w:b/>
        <w:bCs/>
        <w:color w:val="C00000"/>
        <w:sz w:val="24"/>
        <w:szCs w:val="24"/>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5E0B8E">
      <w:rPr>
        <w:rFonts w:hint="cs"/>
        <w:b/>
        <w:bCs/>
        <w:color w:val="C00000"/>
        <w:sz w:val="24"/>
        <w:szCs w:val="2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5E0B8E">
      <w:rPr>
        <w:b/>
        <w:bCs/>
        <w:color w:val="C00000"/>
        <w:sz w:val="24"/>
        <w:szCs w:val="24"/>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P-ISSN:2707-7845</w:t>
    </w:r>
  </w:p>
  <w:p w:rsidR="005F38AE" w:rsidRDefault="005F38AE" w:rsidP="00674682">
    <w:pPr>
      <w:pStyle w:val="a8"/>
      <w:bidi/>
      <w:jc w:val="center"/>
      <w:rPr>
        <w:b/>
        <w:bCs/>
        <w:color w:val="C00000"/>
        <w:sz w:val="24"/>
        <w:szCs w:val="2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E0B8E">
      <w:rPr>
        <w:rFonts w:hint="cs"/>
        <w:b/>
        <w:bCs/>
        <w:color w:val="C00000"/>
        <w:sz w:val="24"/>
        <w:szCs w:val="2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5E0B8E">
      <w:rPr>
        <w:b/>
        <w:color w:val="C00000"/>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E-ISSN:2707-7853</w:t>
    </w:r>
  </w:p>
  <w:p w:rsidR="005F38AE" w:rsidRPr="00674682" w:rsidRDefault="005F38AE" w:rsidP="00674682">
    <w:pPr>
      <w:pStyle w:val="a8"/>
      <w:bidi/>
      <w:jc w:val="center"/>
      <w:rPr>
        <w:b/>
        <w:bCs/>
        <w:color w:val="C00000"/>
        <w:sz w:val="24"/>
        <w:szCs w:val="2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603" w:rsidRDefault="005F2603" w:rsidP="008D1DE6">
      <w:pPr>
        <w:spacing w:after="0" w:line="240" w:lineRule="auto"/>
      </w:pPr>
      <w:r>
        <w:separator/>
      </w:r>
    </w:p>
  </w:footnote>
  <w:footnote w:type="continuationSeparator" w:id="0">
    <w:p w:rsidR="005F2603" w:rsidRDefault="005F2603" w:rsidP="008D1D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96" w:type="pct"/>
      <w:tblBorders>
        <w:bottom w:val="single" w:sz="18" w:space="0" w:color="808080" w:themeColor="background1" w:themeShade="80"/>
        <w:insideV w:val="single" w:sz="18" w:space="0" w:color="808080" w:themeColor="background1" w:themeShade="80"/>
      </w:tblBorders>
      <w:shd w:val="clear" w:color="auto" w:fill="FBD4B4" w:themeFill="accent6" w:themeFillTint="66"/>
      <w:tblCellMar>
        <w:top w:w="72" w:type="dxa"/>
        <w:left w:w="115" w:type="dxa"/>
        <w:bottom w:w="72" w:type="dxa"/>
        <w:right w:w="115" w:type="dxa"/>
      </w:tblCellMar>
      <w:tblLook w:val="04A0" w:firstRow="1" w:lastRow="0" w:firstColumn="1" w:lastColumn="0" w:noHBand="0" w:noVBand="1"/>
    </w:tblPr>
    <w:tblGrid>
      <w:gridCol w:w="7576"/>
      <w:gridCol w:w="2198"/>
    </w:tblGrid>
    <w:tr w:rsidR="005F38AE" w:rsidRPr="008D1DE6" w:rsidTr="005E0B8E">
      <w:trPr>
        <w:trHeight w:val="305"/>
      </w:trPr>
      <w:sdt>
        <w:sdtPr>
          <w:rPr>
            <w:rFonts w:ascii="Cambria" w:eastAsia="Times New Roman" w:hAnsi="Cambria" w:cs="Times New Roman"/>
            <w:b/>
            <w:bCs/>
            <w:color w:val="FFFFFF" w:themeColor="background1"/>
            <w:sz w:val="28"/>
            <w:szCs w:val="28"/>
          </w:rPr>
          <w:alias w:val="Title"/>
          <w:id w:val="1666206665"/>
          <w:dataBinding w:prefixMappings="xmlns:ns0='http://schemas.openxmlformats.org/package/2006/metadata/core-properties' xmlns:ns1='http://purl.org/dc/elements/1.1/'" w:xpath="/ns0:coreProperties[1]/ns1:title[1]" w:storeItemID="{6C3C8BC8-F283-45AE-878A-BAB7291924A1}"/>
          <w:text/>
        </w:sdtPr>
        <w:sdtEndPr/>
        <w:sdtContent>
          <w:tc>
            <w:tcPr>
              <w:tcW w:w="7572" w:type="dxa"/>
              <w:shd w:val="clear" w:color="auto" w:fill="548DD4" w:themeFill="text2" w:themeFillTint="99"/>
            </w:tcPr>
            <w:p w:rsidR="005F38AE" w:rsidRPr="005E0B8E" w:rsidRDefault="005F38AE" w:rsidP="008D1DE6">
              <w:pPr>
                <w:tabs>
                  <w:tab w:val="center" w:pos="4680"/>
                  <w:tab w:val="right" w:pos="9360"/>
                </w:tabs>
                <w:spacing w:after="0" w:line="240" w:lineRule="auto"/>
                <w:rPr>
                  <w:rFonts w:asciiTheme="majorHAnsi" w:eastAsiaTheme="majorEastAsia" w:hAnsiTheme="majorHAnsi" w:cstheme="majorBidi"/>
                  <w:b/>
                  <w:bCs/>
                  <w:color w:val="FFFFFF" w:themeColor="background1"/>
                  <w:sz w:val="36"/>
                  <w:szCs w:val="36"/>
                </w:rPr>
              </w:pPr>
              <w:proofErr w:type="spellStart"/>
              <w:r w:rsidRPr="005E0B8E">
                <w:rPr>
                  <w:rFonts w:ascii="Cambria" w:eastAsia="Times New Roman" w:hAnsi="Cambria" w:cs="Times New Roman"/>
                  <w:b/>
                  <w:bCs/>
                  <w:color w:val="FFFFFF" w:themeColor="background1"/>
                  <w:sz w:val="28"/>
                  <w:szCs w:val="28"/>
                </w:rPr>
                <w:t>Wasit</w:t>
              </w:r>
              <w:proofErr w:type="spellEnd"/>
              <w:r w:rsidRPr="005E0B8E">
                <w:rPr>
                  <w:rFonts w:ascii="Cambria" w:eastAsia="Times New Roman" w:hAnsi="Cambria" w:cs="Times New Roman"/>
                  <w:b/>
                  <w:bCs/>
                  <w:color w:val="FFFFFF" w:themeColor="background1"/>
                  <w:sz w:val="28"/>
                  <w:szCs w:val="28"/>
                </w:rPr>
                <w:t xml:space="preserve"> Journal of Sports Sciences  </w:t>
              </w:r>
              <w:r w:rsidRPr="005E0B8E">
                <w:rPr>
                  <w:rFonts w:ascii="Cambria" w:eastAsia="Times New Roman" w:hAnsi="Cambria" w:cs="Times New Roman"/>
                  <w:b/>
                  <w:bCs/>
                  <w:color w:val="FFFFFF" w:themeColor="background1"/>
                  <w:sz w:val="28"/>
                  <w:szCs w:val="28"/>
                  <w:rtl/>
                </w:rPr>
                <w:t>مجلة واسط للعلوم الرياضية</w:t>
              </w:r>
            </w:p>
          </w:tc>
        </w:sdtContent>
      </w:sdt>
      <w:sdt>
        <w:sdtPr>
          <w:rPr>
            <w:rFonts w:asciiTheme="majorHAnsi" w:eastAsiaTheme="majorEastAsia" w:hAnsiTheme="majorHAnsi" w:cstheme="majorBidi"/>
            <w:b/>
            <w:bCs/>
            <w:color w:val="FFFFFF" w:themeColor="background1"/>
            <w:sz w:val="28"/>
            <w:szCs w:val="28"/>
            <w14:shadow w14:blurRad="50800" w14:dist="38100" w14:dir="2700000" w14:sx="100000" w14:sy="100000" w14:kx="0" w14:ky="0" w14:algn="tl">
              <w14:srgbClr w14:val="000000">
                <w14:alpha w14:val="60000"/>
              </w14:srgbClr>
            </w14:shadow>
            <w14:numForm w14:val="oldStyle"/>
          </w:rPr>
          <w:alias w:val="Year"/>
          <w:id w:val="-1486243657"/>
          <w:dataBinding w:prefixMappings="xmlns:ns0='http://schemas.microsoft.com/office/2006/coverPageProps'" w:xpath="/ns0:CoverPageProperties[1]/ns0:PublishDate[1]" w:storeItemID="{55AF091B-3C7A-41E3-B477-F2FDAA23CFDA}"/>
          <w:date w:fullDate="2025-03-01T00:00:00Z">
            <w:dateFormat w:val="yyyy"/>
            <w:lid w:val="en-US"/>
            <w:storeMappedDataAs w:val="dateTime"/>
            <w:calendar w:val="gregorian"/>
          </w:date>
        </w:sdtPr>
        <w:sdtEndPr/>
        <w:sdtContent>
          <w:tc>
            <w:tcPr>
              <w:tcW w:w="2197" w:type="dxa"/>
              <w:shd w:val="clear" w:color="auto" w:fill="548DD4" w:themeFill="text2" w:themeFillTint="99"/>
            </w:tcPr>
            <w:p w:rsidR="005F38AE" w:rsidRPr="00B5257E" w:rsidRDefault="005F38AE" w:rsidP="005A1678">
              <w:pPr>
                <w:tabs>
                  <w:tab w:val="center" w:pos="4680"/>
                  <w:tab w:val="right" w:pos="9360"/>
                </w:tabs>
                <w:spacing w:after="0" w:line="240" w:lineRule="auto"/>
                <w:jc w:val="center"/>
                <w:rPr>
                  <w:rFonts w:asciiTheme="majorHAnsi" w:eastAsiaTheme="majorEastAsia" w:hAnsiTheme="majorHAnsi" w:cstheme="majorBidi"/>
                  <w:b/>
                  <w:bCs/>
                  <w:color w:val="FFFFFF" w:themeColor="background1"/>
                  <w:sz w:val="28"/>
                  <w:szCs w:val="28"/>
                  <w14:numForm w14:val="oldStyle"/>
                </w:rPr>
              </w:pPr>
              <w:r>
                <w:rPr>
                  <w:rFonts w:asciiTheme="majorHAnsi" w:eastAsiaTheme="majorEastAsia" w:hAnsiTheme="majorHAnsi" w:cstheme="majorBidi"/>
                  <w:b/>
                  <w:bCs/>
                  <w:color w:val="FFFFFF" w:themeColor="background1"/>
                  <w:sz w:val="28"/>
                  <w:szCs w:val="28"/>
                  <w14:shadow w14:blurRad="50800" w14:dist="38100" w14:dir="2700000" w14:sx="100000" w14:sy="100000" w14:kx="0" w14:ky="0" w14:algn="tl">
                    <w14:srgbClr w14:val="000000">
                      <w14:alpha w14:val="60000"/>
                    </w14:srgbClr>
                  </w14:shadow>
                  <w14:numForm w14:val="oldStyle"/>
                </w:rPr>
                <w:t>2025</w:t>
              </w:r>
            </w:p>
          </w:tc>
        </w:sdtContent>
      </w:sdt>
    </w:tr>
  </w:tbl>
  <w:p w:rsidR="005F38AE" w:rsidRPr="008D1DE6" w:rsidRDefault="005F38AE" w:rsidP="008D1DE6">
    <w:pPr>
      <w:tabs>
        <w:tab w:val="right" w:pos="8504"/>
      </w:tabs>
      <w:spacing w:after="0" w:line="240" w:lineRule="auto"/>
      <w:rPr>
        <w:lang w:bidi="ar-IQ"/>
      </w:rPr>
    </w:pPr>
    <w:r w:rsidRPr="008D1DE6">
      <w:rPr>
        <w:noProof/>
      </w:rPr>
      <w:drawing>
        <wp:anchor distT="0" distB="0" distL="114300" distR="114300" simplePos="0" relativeHeight="251660288" behindDoc="1" locked="0" layoutInCell="1" allowOverlap="1" wp14:anchorId="60ADEC1B" wp14:editId="0B47B7FB">
          <wp:simplePos x="0" y="0"/>
          <wp:positionH relativeFrom="column">
            <wp:posOffset>5393055</wp:posOffset>
          </wp:positionH>
          <wp:positionV relativeFrom="paragraph">
            <wp:posOffset>11430</wp:posOffset>
          </wp:positionV>
          <wp:extent cx="339090" cy="287655"/>
          <wp:effectExtent l="0" t="0" r="3810" b="0"/>
          <wp:wrapThrough wrapText="bothSides">
            <wp:wrapPolygon edited="0">
              <wp:start x="0" y="0"/>
              <wp:lineTo x="0" y="20026"/>
              <wp:lineTo x="20629" y="20026"/>
              <wp:lineTo x="20629" y="0"/>
              <wp:lineTo x="0" y="0"/>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1DE6">
      <w:rPr>
        <w:noProof/>
      </w:rPr>
      <w:drawing>
        <wp:inline distT="0" distB="0" distL="0" distR="0" wp14:anchorId="5969C870" wp14:editId="4A3B49A1">
          <wp:extent cx="339164" cy="288235"/>
          <wp:effectExtent l="0" t="0" r="381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118" cy="288196"/>
                  </a:xfrm>
                  <a:prstGeom prst="rect">
                    <a:avLst/>
                  </a:prstGeom>
                  <a:noFill/>
                  <a:ln>
                    <a:noFill/>
                  </a:ln>
                </pic:spPr>
              </pic:pic>
            </a:graphicData>
          </a:graphic>
        </wp:inline>
      </w:drawing>
    </w:r>
    <w:r w:rsidRPr="008D1DE6">
      <w:rPr>
        <w:noProof/>
      </w:rPr>
      <w:drawing>
        <wp:inline distT="0" distB="0" distL="0" distR="0" wp14:anchorId="5F847044" wp14:editId="76D3C52E">
          <wp:extent cx="339164" cy="288235"/>
          <wp:effectExtent l="0" t="0" r="381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118" cy="288196"/>
                  </a:xfrm>
                  <a:prstGeom prst="rect">
                    <a:avLst/>
                  </a:prstGeom>
                  <a:noFill/>
                  <a:ln>
                    <a:noFill/>
                  </a:ln>
                </pic:spPr>
              </pic:pic>
            </a:graphicData>
          </a:graphic>
        </wp:inline>
      </w:drawing>
    </w:r>
    <w:r w:rsidRPr="008D1DE6">
      <w:rPr>
        <w:rFonts w:hint="cs"/>
        <w:rtl/>
        <w:lang w:bidi="ar-IQ"/>
      </w:rPr>
      <w:t xml:space="preserve">     </w:t>
    </w:r>
    <w:r w:rsidRPr="008D1DE6">
      <w:rPr>
        <w:rtl/>
        <w:lang w:bidi="ar-IQ"/>
      </w:rPr>
      <w:tab/>
    </w:r>
    <w:r w:rsidRPr="008D1DE6">
      <w:rPr>
        <w:noProof/>
      </w:rPr>
      <w:drawing>
        <wp:anchor distT="0" distB="0" distL="114300" distR="114300" simplePos="0" relativeHeight="251659264" behindDoc="1" locked="0" layoutInCell="1" allowOverlap="1" wp14:anchorId="354065CE" wp14:editId="028E5F7D">
          <wp:simplePos x="0" y="0"/>
          <wp:positionH relativeFrom="column">
            <wp:posOffset>5053330</wp:posOffset>
          </wp:positionH>
          <wp:positionV relativeFrom="paragraph">
            <wp:posOffset>1270</wp:posOffset>
          </wp:positionV>
          <wp:extent cx="339090" cy="287655"/>
          <wp:effectExtent l="0" t="0" r="3810" b="0"/>
          <wp:wrapThrough wrapText="bothSides">
            <wp:wrapPolygon edited="0">
              <wp:start x="0" y="0"/>
              <wp:lineTo x="0" y="20026"/>
              <wp:lineTo x="20629" y="20026"/>
              <wp:lineTo x="20629" y="0"/>
              <wp:lineTo x="0" y="0"/>
            </wp:wrapPolygon>
          </wp:wrapThrough>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 cy="287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38AE" w:rsidRDefault="005F38A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E"/>
    <w:multiLevelType w:val="hybridMultilevel"/>
    <w:tmpl w:val="8FCAB406"/>
    <w:styleLink w:val="17"/>
    <w:lvl w:ilvl="0" w:tplc="CC509784">
      <w:start w:val="1"/>
      <w:numFmt w:val="bullet"/>
      <w:lvlText w:val="·"/>
      <w:lvlJc w:val="left"/>
      <w:pPr>
        <w:ind w:left="720" w:hanging="360"/>
      </w:pPr>
      <w:rPr>
        <w:rFonts w:ascii="Symbol" w:eastAsia="Symbol" w:hAnsi="Symbol" w:cs="Symbol"/>
        <w:b w:val="0"/>
        <w:bCs w:val="0"/>
        <w:i w:val="0"/>
        <w:iCs w:val="0"/>
        <w:caps w:val="0"/>
        <w:smallCaps w:val="0"/>
        <w:outline w:val="0"/>
        <w:emboss w:val="0"/>
        <w:imprint w:val="0"/>
        <w:color w:val="000000"/>
        <w:spacing w:val="0"/>
        <w:w w:val="100"/>
        <w:kern w:val="0"/>
        <w:position w:val="0"/>
        <w:sz w:val="44"/>
        <w:szCs w:val="44"/>
        <w:highlight w:val="none"/>
        <w:vertAlign w:val="baseline"/>
      </w:rPr>
    </w:lvl>
    <w:lvl w:ilvl="1" w:tplc="1A2C6C9C">
      <w:start w:val="1"/>
      <w:numFmt w:val="bullet"/>
      <w:lvlText w:val="-"/>
      <w:lvlJc w:val="left"/>
      <w:pPr>
        <w:ind w:left="1440" w:hanging="360"/>
      </w:pPr>
      <w:rPr>
        <w:rFonts w:ascii="Times New Roman" w:eastAsia="Times New Roman" w:hAnsi="Times New Roman" w:cs="Times New Roman"/>
        <w:b w:val="0"/>
        <w:bCs w:val="0"/>
        <w:i w:val="0"/>
        <w:iCs w:val="0"/>
        <w:caps w:val="0"/>
        <w:smallCaps w:val="0"/>
        <w:outline w:val="0"/>
        <w:emboss w:val="0"/>
        <w:imprint w:val="0"/>
        <w:spacing w:val="0"/>
        <w:w w:val="100"/>
        <w:kern w:val="0"/>
        <w:position w:val="0"/>
        <w:highlight w:val="none"/>
        <w:vertAlign w:val="baseline"/>
      </w:rPr>
    </w:lvl>
    <w:lvl w:ilvl="2" w:tplc="F48C2408">
      <w:start w:val="1"/>
      <w:numFmt w:val="bullet"/>
      <w:lvlText w:val="–"/>
      <w:lvlJc w:val="left"/>
      <w:pPr>
        <w:tabs>
          <w:tab w:val="left" w:pos="1440"/>
        </w:tabs>
        <w:ind w:left="2160" w:hanging="360"/>
      </w:pPr>
      <w:rPr>
        <w:rFonts w:ascii="Times New Roman" w:eastAsia="Times New Roman" w:hAnsi="Times New Roman" w:cs="Times New Roman"/>
        <w:b w:val="0"/>
        <w:bCs w:val="0"/>
        <w:i w:val="0"/>
        <w:iCs w:val="0"/>
        <w:caps w:val="0"/>
        <w:smallCaps w:val="0"/>
        <w:outline w:val="0"/>
        <w:emboss w:val="0"/>
        <w:imprint w:val="0"/>
        <w:spacing w:val="0"/>
        <w:w w:val="100"/>
        <w:kern w:val="0"/>
        <w:position w:val="0"/>
        <w:highlight w:val="none"/>
        <w:vertAlign w:val="baseline"/>
      </w:rPr>
    </w:lvl>
    <w:lvl w:ilvl="3" w:tplc="D1E016AE">
      <w:start w:val="1"/>
      <w:numFmt w:val="bullet"/>
      <w:lvlText w:val="•"/>
      <w:lvlJc w:val="left"/>
      <w:pPr>
        <w:tabs>
          <w:tab w:val="left" w:pos="1440"/>
        </w:tabs>
        <w:ind w:left="2880" w:hanging="360"/>
      </w:pPr>
      <w:rPr>
        <w:rFonts w:ascii="Times New Roman" w:eastAsia="Times New Roman" w:hAnsi="Times New Roman" w:cs="Times New Roman"/>
        <w:b w:val="0"/>
        <w:bCs w:val="0"/>
        <w:i w:val="0"/>
        <w:iCs w:val="0"/>
        <w:caps w:val="0"/>
        <w:smallCaps w:val="0"/>
        <w:outline w:val="0"/>
        <w:emboss w:val="0"/>
        <w:imprint w:val="0"/>
        <w:spacing w:val="0"/>
        <w:w w:val="100"/>
        <w:kern w:val="0"/>
        <w:position w:val="0"/>
        <w:highlight w:val="none"/>
        <w:vertAlign w:val="baseline"/>
      </w:rPr>
    </w:lvl>
    <w:lvl w:ilvl="4" w:tplc="6744324E">
      <w:start w:val="1"/>
      <w:numFmt w:val="bullet"/>
      <w:lvlText w:val="o"/>
      <w:lvlJc w:val="left"/>
      <w:pPr>
        <w:tabs>
          <w:tab w:val="left" w:pos="1440"/>
        </w:tabs>
        <w:ind w:left="3600" w:hanging="360"/>
      </w:pPr>
      <w:rPr>
        <w:rFonts w:ascii="Times New Roman" w:eastAsia="Times New Roman" w:hAnsi="Times New Roman" w:cs="Times New Roman"/>
        <w:b w:val="0"/>
        <w:bCs w:val="0"/>
        <w:i w:val="0"/>
        <w:iCs w:val="0"/>
        <w:caps w:val="0"/>
        <w:smallCaps w:val="0"/>
        <w:outline w:val="0"/>
        <w:emboss w:val="0"/>
        <w:imprint w:val="0"/>
        <w:spacing w:val="0"/>
        <w:w w:val="100"/>
        <w:kern w:val="0"/>
        <w:position w:val="0"/>
        <w:highlight w:val="none"/>
        <w:vertAlign w:val="baseline"/>
      </w:rPr>
    </w:lvl>
    <w:lvl w:ilvl="5" w:tplc="2CEA5E32">
      <w:start w:val="1"/>
      <w:numFmt w:val="bullet"/>
      <w:lvlText w:val="▪"/>
      <w:lvlJc w:val="left"/>
      <w:pPr>
        <w:tabs>
          <w:tab w:val="left" w:pos="1440"/>
        </w:tabs>
        <w:ind w:left="4320" w:hanging="360"/>
      </w:pPr>
      <w:rPr>
        <w:rFonts w:ascii="Times New Roman" w:eastAsia="Times New Roman" w:hAnsi="Times New Roman" w:cs="Times New Roman"/>
        <w:b w:val="0"/>
        <w:bCs w:val="0"/>
        <w:i w:val="0"/>
        <w:iCs w:val="0"/>
        <w:caps w:val="0"/>
        <w:smallCaps w:val="0"/>
        <w:outline w:val="0"/>
        <w:emboss w:val="0"/>
        <w:imprint w:val="0"/>
        <w:spacing w:val="0"/>
        <w:w w:val="100"/>
        <w:kern w:val="0"/>
        <w:position w:val="0"/>
        <w:highlight w:val="none"/>
        <w:vertAlign w:val="baseline"/>
      </w:rPr>
    </w:lvl>
    <w:lvl w:ilvl="6" w:tplc="13D8C1E6">
      <w:start w:val="1"/>
      <w:numFmt w:val="bullet"/>
      <w:lvlText w:val="•"/>
      <w:lvlJc w:val="left"/>
      <w:pPr>
        <w:tabs>
          <w:tab w:val="left" w:pos="1440"/>
        </w:tabs>
        <w:ind w:left="5040" w:hanging="360"/>
      </w:pPr>
      <w:rPr>
        <w:rFonts w:ascii="Times New Roman" w:eastAsia="Times New Roman" w:hAnsi="Times New Roman" w:cs="Times New Roman"/>
        <w:b w:val="0"/>
        <w:bCs w:val="0"/>
        <w:i w:val="0"/>
        <w:iCs w:val="0"/>
        <w:caps w:val="0"/>
        <w:smallCaps w:val="0"/>
        <w:outline w:val="0"/>
        <w:emboss w:val="0"/>
        <w:imprint w:val="0"/>
        <w:spacing w:val="0"/>
        <w:w w:val="100"/>
        <w:kern w:val="0"/>
        <w:position w:val="0"/>
        <w:highlight w:val="none"/>
        <w:vertAlign w:val="baseline"/>
      </w:rPr>
    </w:lvl>
    <w:lvl w:ilvl="7" w:tplc="265AA852">
      <w:start w:val="1"/>
      <w:numFmt w:val="bullet"/>
      <w:lvlText w:val="o"/>
      <w:lvlJc w:val="left"/>
      <w:pPr>
        <w:tabs>
          <w:tab w:val="left" w:pos="1440"/>
        </w:tabs>
        <w:ind w:left="5760" w:hanging="360"/>
      </w:pPr>
      <w:rPr>
        <w:rFonts w:ascii="Times New Roman" w:eastAsia="Times New Roman" w:hAnsi="Times New Roman" w:cs="Times New Roman"/>
        <w:b w:val="0"/>
        <w:bCs w:val="0"/>
        <w:i w:val="0"/>
        <w:iCs w:val="0"/>
        <w:caps w:val="0"/>
        <w:smallCaps w:val="0"/>
        <w:outline w:val="0"/>
        <w:emboss w:val="0"/>
        <w:imprint w:val="0"/>
        <w:spacing w:val="0"/>
        <w:w w:val="100"/>
        <w:kern w:val="0"/>
        <w:position w:val="0"/>
        <w:highlight w:val="none"/>
        <w:vertAlign w:val="baseline"/>
      </w:rPr>
    </w:lvl>
    <w:lvl w:ilvl="8" w:tplc="E53857AE">
      <w:start w:val="1"/>
      <w:numFmt w:val="bullet"/>
      <w:lvlText w:val="▪"/>
      <w:lvlJc w:val="left"/>
      <w:pPr>
        <w:tabs>
          <w:tab w:val="left" w:pos="1440"/>
        </w:tabs>
        <w:ind w:left="6480" w:hanging="360"/>
      </w:pPr>
      <w:rPr>
        <w:rFonts w:ascii="Times New Roman" w:eastAsia="Times New Roman" w:hAnsi="Times New Roman" w:cs="Times New Roman"/>
        <w:b w:val="0"/>
        <w:bCs w:val="0"/>
        <w:i w:val="0"/>
        <w:iCs w:val="0"/>
        <w:caps w:val="0"/>
        <w:smallCaps w:val="0"/>
        <w:outline w:val="0"/>
        <w:emboss w:val="0"/>
        <w:imprint w:val="0"/>
        <w:spacing w:val="0"/>
        <w:w w:val="100"/>
        <w:kern w:val="0"/>
        <w:position w:val="0"/>
        <w:highlight w:val="none"/>
        <w:vertAlign w:val="baseline"/>
      </w:rPr>
    </w:lvl>
  </w:abstractNum>
  <w:abstractNum w:abstractNumId="1">
    <w:nsid w:val="04AA2A5C"/>
    <w:multiLevelType w:val="hybridMultilevel"/>
    <w:tmpl w:val="60ECBE64"/>
    <w:lvl w:ilvl="0" w:tplc="1BEA5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960B7"/>
    <w:multiLevelType w:val="hybridMultilevel"/>
    <w:tmpl w:val="8446EBD8"/>
    <w:lvl w:ilvl="0" w:tplc="66FC288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07FD4"/>
    <w:multiLevelType w:val="hybridMultilevel"/>
    <w:tmpl w:val="41B2E008"/>
    <w:lvl w:ilvl="0" w:tplc="9364D8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A9537E"/>
    <w:multiLevelType w:val="hybridMultilevel"/>
    <w:tmpl w:val="9800DE1E"/>
    <w:lvl w:ilvl="0" w:tplc="419C8278">
      <w:start w:val="1"/>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D218AE"/>
    <w:multiLevelType w:val="hybridMultilevel"/>
    <w:tmpl w:val="123871D6"/>
    <w:lvl w:ilvl="0" w:tplc="B91269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A37CD5"/>
    <w:multiLevelType w:val="hybridMultilevel"/>
    <w:tmpl w:val="FB1C2334"/>
    <w:styleLink w:val="SimplifiedArabic16912"/>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085F5C"/>
    <w:multiLevelType w:val="multilevel"/>
    <w:tmpl w:val="5810DB9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846A19"/>
    <w:multiLevelType w:val="hybridMultilevel"/>
    <w:tmpl w:val="FF3C4672"/>
    <w:lvl w:ilvl="0" w:tplc="F3B2A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B81703"/>
    <w:multiLevelType w:val="multilevel"/>
    <w:tmpl w:val="FE665400"/>
    <w:styleLink w:val="a"/>
    <w:lvl w:ilvl="0">
      <w:start w:val="1"/>
      <w:numFmt w:val="bullet"/>
      <w:lvlText w:val=""/>
      <w:lvlJc w:val="left"/>
      <w:pPr>
        <w:tabs>
          <w:tab w:val="num" w:pos="1304"/>
        </w:tabs>
        <w:ind w:left="1304" w:hanging="340"/>
      </w:pPr>
      <w:rPr>
        <w:rFonts w:ascii="Wingdings" w:hAnsi="Wingdings" w:hint="default"/>
        <w:color w:val="000000"/>
      </w:rPr>
    </w:lvl>
    <w:lvl w:ilvl="1">
      <w:start w:val="1"/>
      <w:numFmt w:val="bullet"/>
      <w:lvlText w:val=""/>
      <w:lvlJc w:val="left"/>
      <w:pPr>
        <w:tabs>
          <w:tab w:val="num" w:pos="1780"/>
        </w:tabs>
        <w:ind w:left="1780" w:hanging="360"/>
      </w:pPr>
      <w:rPr>
        <w:rFonts w:ascii="Symbol" w:hAnsi="Symbol" w:hint="default"/>
        <w:color w:val="000000"/>
      </w:rPr>
    </w:lvl>
    <w:lvl w:ilvl="2">
      <w:start w:val="1"/>
      <w:numFmt w:val="bullet"/>
      <w:lvlText w:val="0"/>
      <w:lvlJc w:val="left"/>
      <w:pPr>
        <w:tabs>
          <w:tab w:val="num" w:pos="2500"/>
        </w:tabs>
        <w:ind w:left="2500" w:hanging="360"/>
      </w:pPr>
      <w:rPr>
        <w:rFonts w:ascii="Creepy" w:hAnsi="Creepy" w:hint="default"/>
        <w:color w:val="000000"/>
      </w:rPr>
    </w:lvl>
    <w:lvl w:ilvl="3">
      <w:start w:val="1"/>
      <w:numFmt w:val="none"/>
      <w:lvlText w:val=""/>
      <w:lvlJc w:val="left"/>
      <w:pPr>
        <w:tabs>
          <w:tab w:val="num" w:pos="3220"/>
        </w:tabs>
        <w:ind w:left="3220" w:hanging="360"/>
      </w:pPr>
      <w:rPr>
        <w:rFonts w:cs="Times New Roman" w:hint="default"/>
      </w:rPr>
    </w:lvl>
    <w:lvl w:ilvl="4">
      <w:start w:val="1"/>
      <w:numFmt w:val="none"/>
      <w:lvlText w:val=""/>
      <w:lvlJc w:val="left"/>
      <w:pPr>
        <w:tabs>
          <w:tab w:val="num" w:pos="3940"/>
        </w:tabs>
        <w:ind w:left="3940" w:hanging="360"/>
      </w:pPr>
      <w:rPr>
        <w:rFonts w:cs="Times New Roman" w:hint="default"/>
      </w:rPr>
    </w:lvl>
    <w:lvl w:ilvl="5">
      <w:start w:val="1"/>
      <w:numFmt w:val="none"/>
      <w:lvlText w:val=""/>
      <w:lvlJc w:val="left"/>
      <w:pPr>
        <w:tabs>
          <w:tab w:val="num" w:pos="4660"/>
        </w:tabs>
        <w:ind w:left="4660" w:hanging="360"/>
      </w:pPr>
      <w:rPr>
        <w:rFonts w:cs="Times New Roman" w:hint="default"/>
      </w:rPr>
    </w:lvl>
    <w:lvl w:ilvl="6">
      <w:start w:val="1"/>
      <w:numFmt w:val="none"/>
      <w:lvlText w:val=""/>
      <w:lvlJc w:val="left"/>
      <w:pPr>
        <w:tabs>
          <w:tab w:val="num" w:pos="5380"/>
        </w:tabs>
        <w:ind w:left="5380" w:hanging="360"/>
      </w:pPr>
      <w:rPr>
        <w:rFonts w:cs="Times New Roman" w:hint="default"/>
      </w:rPr>
    </w:lvl>
    <w:lvl w:ilvl="7">
      <w:start w:val="1"/>
      <w:numFmt w:val="none"/>
      <w:lvlText w:val=""/>
      <w:lvlJc w:val="left"/>
      <w:pPr>
        <w:tabs>
          <w:tab w:val="num" w:pos="6100"/>
        </w:tabs>
        <w:ind w:left="6100" w:hanging="360"/>
      </w:pPr>
      <w:rPr>
        <w:rFonts w:cs="Times New Roman" w:hint="default"/>
      </w:rPr>
    </w:lvl>
    <w:lvl w:ilvl="8">
      <w:start w:val="1"/>
      <w:numFmt w:val="none"/>
      <w:lvlText w:val=""/>
      <w:lvlJc w:val="left"/>
      <w:pPr>
        <w:tabs>
          <w:tab w:val="num" w:pos="6820"/>
        </w:tabs>
        <w:ind w:left="6820" w:hanging="360"/>
      </w:pPr>
      <w:rPr>
        <w:rFonts w:cs="Times New Roman" w:hint="default"/>
      </w:rPr>
    </w:lvl>
  </w:abstractNum>
  <w:abstractNum w:abstractNumId="11">
    <w:nsid w:val="19382EA2"/>
    <w:multiLevelType w:val="hybridMultilevel"/>
    <w:tmpl w:val="643A6EC4"/>
    <w:lvl w:ilvl="0" w:tplc="FA24E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E42005"/>
    <w:multiLevelType w:val="multilevel"/>
    <w:tmpl w:val="4F783516"/>
    <w:lvl w:ilvl="0">
      <w:start w:val="1"/>
      <w:numFmt w:val="decimal"/>
      <w:lvlText w:val="%1"/>
      <w:lvlJc w:val="left"/>
      <w:pPr>
        <w:ind w:left="360" w:hanging="36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3">
    <w:nsid w:val="24505747"/>
    <w:multiLevelType w:val="hybridMultilevel"/>
    <w:tmpl w:val="1EB42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54708C"/>
    <w:multiLevelType w:val="hybridMultilevel"/>
    <w:tmpl w:val="E60CFC6C"/>
    <w:lvl w:ilvl="0" w:tplc="BE8C8F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BE7014"/>
    <w:multiLevelType w:val="hybridMultilevel"/>
    <w:tmpl w:val="1D18A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D71421"/>
    <w:multiLevelType w:val="hybridMultilevel"/>
    <w:tmpl w:val="E5E4066A"/>
    <w:styleLink w:val="SimplifiedArabic16121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206DF3"/>
    <w:multiLevelType w:val="hybridMultilevel"/>
    <w:tmpl w:val="05E68ECC"/>
    <w:lvl w:ilvl="0" w:tplc="54A84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61769C"/>
    <w:multiLevelType w:val="hybridMultilevel"/>
    <w:tmpl w:val="0B0C0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9E5F75"/>
    <w:multiLevelType w:val="hybridMultilevel"/>
    <w:tmpl w:val="9DE8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5139EF"/>
    <w:multiLevelType w:val="hybridMultilevel"/>
    <w:tmpl w:val="67B2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E84598"/>
    <w:multiLevelType w:val="multilevel"/>
    <w:tmpl w:val="140EE570"/>
    <w:styleLink w:val="a0"/>
    <w:lvl w:ilvl="0">
      <w:start w:val="1"/>
      <w:numFmt w:val="decimal"/>
      <w:suff w:val="space"/>
      <w:lvlText w:val="%1)"/>
      <w:lvlJc w:val="right"/>
      <w:pPr>
        <w:ind w:left="1134"/>
      </w:pPr>
      <w:rPr>
        <w:rFonts w:cs="Traditional Arabic" w:hint="default"/>
      </w:rPr>
    </w:lvl>
    <w:lvl w:ilvl="1">
      <w:start w:val="1"/>
      <w:numFmt w:val="arabicAbjad"/>
      <w:lvlText w:val="%2)"/>
      <w:lvlJc w:val="right"/>
      <w:pPr>
        <w:tabs>
          <w:tab w:val="num" w:pos="1871"/>
        </w:tabs>
        <w:ind w:left="1871" w:hanging="170"/>
      </w:pPr>
      <w:rPr>
        <w:rFonts w:cs="Times New Roman" w:hint="default"/>
        <w:szCs w:val="36"/>
      </w:rPr>
    </w:lvl>
    <w:lvl w:ilvl="2">
      <w:start w:val="1"/>
      <w:numFmt w:val="bullet"/>
      <w:lvlText w:val="0"/>
      <w:lvlJc w:val="left"/>
      <w:pPr>
        <w:tabs>
          <w:tab w:val="num" w:pos="2381"/>
        </w:tabs>
        <w:ind w:left="2381" w:hanging="226"/>
      </w:pPr>
      <w:rPr>
        <w:rFonts w:ascii="Creepy" w:hAnsi="Creepy" w:hint="default"/>
        <w:color w:val="000000"/>
      </w:rPr>
    </w:lvl>
    <w:lvl w:ilvl="3">
      <w:start w:val="1"/>
      <w:numFmt w:val="none"/>
      <w:lvlText w:val="-"/>
      <w:lvlJc w:val="left"/>
      <w:pPr>
        <w:tabs>
          <w:tab w:val="num" w:pos="2007"/>
        </w:tabs>
        <w:ind w:left="2835" w:hanging="283"/>
      </w:pPr>
      <w:rPr>
        <w:rFonts w:cs="Times New Roman" w:hint="default"/>
      </w:rPr>
    </w:lvl>
    <w:lvl w:ilvl="4">
      <w:start w:val="1"/>
      <w:numFmt w:val="none"/>
      <w:lvlText w:val=""/>
      <w:lvlJc w:val="left"/>
      <w:pPr>
        <w:tabs>
          <w:tab w:val="num" w:pos="2367"/>
        </w:tabs>
        <w:ind w:left="2367" w:hanging="360"/>
      </w:pPr>
      <w:rPr>
        <w:rFonts w:cs="Times New Roman" w:hint="default"/>
      </w:rPr>
    </w:lvl>
    <w:lvl w:ilvl="5">
      <w:start w:val="1"/>
      <w:numFmt w:val="none"/>
      <w:lvlText w:val=""/>
      <w:lvlJc w:val="left"/>
      <w:pPr>
        <w:tabs>
          <w:tab w:val="num" w:pos="2727"/>
        </w:tabs>
        <w:ind w:left="2727" w:hanging="360"/>
      </w:pPr>
      <w:rPr>
        <w:rFonts w:cs="Times New Roman" w:hint="default"/>
      </w:rPr>
    </w:lvl>
    <w:lvl w:ilvl="6">
      <w:start w:val="1"/>
      <w:numFmt w:val="none"/>
      <w:lvlText w:val=""/>
      <w:lvlJc w:val="left"/>
      <w:pPr>
        <w:tabs>
          <w:tab w:val="num" w:pos="3087"/>
        </w:tabs>
        <w:ind w:left="3087" w:hanging="360"/>
      </w:pPr>
      <w:rPr>
        <w:rFonts w:cs="Times New Roman" w:hint="default"/>
      </w:rPr>
    </w:lvl>
    <w:lvl w:ilvl="7">
      <w:start w:val="1"/>
      <w:numFmt w:val="none"/>
      <w:lvlText w:val=""/>
      <w:lvlJc w:val="left"/>
      <w:pPr>
        <w:tabs>
          <w:tab w:val="num" w:pos="3447"/>
        </w:tabs>
        <w:ind w:left="3447" w:hanging="360"/>
      </w:pPr>
      <w:rPr>
        <w:rFonts w:cs="Times New Roman" w:hint="default"/>
      </w:rPr>
    </w:lvl>
    <w:lvl w:ilvl="8">
      <w:start w:val="1"/>
      <w:numFmt w:val="none"/>
      <w:lvlText w:val=""/>
      <w:lvlJc w:val="left"/>
      <w:pPr>
        <w:tabs>
          <w:tab w:val="num" w:pos="3807"/>
        </w:tabs>
        <w:ind w:left="3807" w:hanging="360"/>
      </w:pPr>
      <w:rPr>
        <w:rFonts w:cs="Times New Roman" w:hint="default"/>
      </w:rPr>
    </w:lvl>
  </w:abstractNum>
  <w:abstractNum w:abstractNumId="22">
    <w:nsid w:val="41ED5C40"/>
    <w:multiLevelType w:val="hybridMultilevel"/>
    <w:tmpl w:val="9E3E3196"/>
    <w:lvl w:ilvl="0" w:tplc="890E6F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90F1828"/>
    <w:multiLevelType w:val="hybridMultilevel"/>
    <w:tmpl w:val="52B085D2"/>
    <w:lvl w:ilvl="0" w:tplc="79701E20">
      <w:start w:val="1"/>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1E391E"/>
    <w:multiLevelType w:val="hybridMultilevel"/>
    <w:tmpl w:val="EE92E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D1615C"/>
    <w:multiLevelType w:val="hybridMultilevel"/>
    <w:tmpl w:val="81C00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325FF0"/>
    <w:multiLevelType w:val="hybridMultilevel"/>
    <w:tmpl w:val="84BCB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A55ED5"/>
    <w:multiLevelType w:val="hybridMultilevel"/>
    <w:tmpl w:val="4612A3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FD1027D"/>
    <w:multiLevelType w:val="hybridMultilevel"/>
    <w:tmpl w:val="44CA88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4581B26"/>
    <w:multiLevelType w:val="multilevel"/>
    <w:tmpl w:val="AE0EFBE4"/>
    <w:styleLink w:val="a1"/>
    <w:lvl w:ilvl="0">
      <w:start w:val="1"/>
      <w:numFmt w:val="arabicAbjad"/>
      <w:lvlText w:val="%1)"/>
      <w:lvlJc w:val="left"/>
      <w:pPr>
        <w:tabs>
          <w:tab w:val="num" w:pos="360"/>
        </w:tabs>
        <w:ind w:left="680" w:hanging="396"/>
      </w:pPr>
      <w:rPr>
        <w:rFonts w:cs="Times New Roman" w:hint="default"/>
        <w:szCs w:val="36"/>
      </w:rPr>
    </w:lvl>
    <w:lvl w:ilvl="1">
      <w:start w:val="1"/>
      <w:numFmt w:val="bullet"/>
      <w:lvlText w:val="0"/>
      <w:lvlJc w:val="left"/>
      <w:pPr>
        <w:tabs>
          <w:tab w:val="num" w:pos="737"/>
        </w:tabs>
        <w:ind w:left="1021" w:hanging="284"/>
      </w:pPr>
      <w:rPr>
        <w:rFonts w:ascii="Creepy" w:hAnsi="Creepy" w:hint="default"/>
        <w:color w:val="000000"/>
      </w:rPr>
    </w:lvl>
    <w:lvl w:ilvl="2">
      <w:start w:val="1"/>
      <w:numFmt w:val="none"/>
      <w:lvlText w:val="-"/>
      <w:lvlJc w:val="left"/>
      <w:pPr>
        <w:tabs>
          <w:tab w:val="num" w:pos="1588"/>
        </w:tabs>
        <w:ind w:left="1588" w:hanging="284"/>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30">
    <w:nsid w:val="79806F22"/>
    <w:multiLevelType w:val="hybridMultilevel"/>
    <w:tmpl w:val="5B32FEFE"/>
    <w:styleLink w:val="SimplifiedArabic16712"/>
    <w:lvl w:ilvl="0" w:tplc="09AC74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C3C6F8E"/>
    <w:multiLevelType w:val="hybridMultilevel"/>
    <w:tmpl w:val="FB1C2334"/>
    <w:styleLink w:val="SimplifiedArabic162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31"/>
  </w:num>
  <w:num w:numId="3">
    <w:abstractNumId w:val="30"/>
  </w:num>
  <w:num w:numId="4">
    <w:abstractNumId w:val="16"/>
  </w:num>
  <w:num w:numId="5">
    <w:abstractNumId w:val="6"/>
  </w:num>
  <w:num w:numId="6">
    <w:abstractNumId w:val="0"/>
  </w:num>
  <w:num w:numId="7">
    <w:abstractNumId w:val="21"/>
  </w:num>
  <w:num w:numId="8">
    <w:abstractNumId w:val="29"/>
  </w:num>
  <w:num w:numId="9">
    <w:abstractNumId w:val="10"/>
  </w:num>
  <w:num w:numId="10">
    <w:abstractNumId w:val="19"/>
  </w:num>
  <w:num w:numId="11">
    <w:abstractNumId w:val="15"/>
  </w:num>
  <w:num w:numId="12">
    <w:abstractNumId w:val="23"/>
  </w:num>
  <w:num w:numId="13">
    <w:abstractNumId w:val="13"/>
  </w:num>
  <w:num w:numId="14">
    <w:abstractNumId w:val="28"/>
  </w:num>
  <w:num w:numId="15">
    <w:abstractNumId w:val="25"/>
  </w:num>
  <w:num w:numId="16">
    <w:abstractNumId w:val="24"/>
  </w:num>
  <w:num w:numId="17">
    <w:abstractNumId w:val="20"/>
  </w:num>
  <w:num w:numId="18">
    <w:abstractNumId w:val="27"/>
  </w:num>
  <w:num w:numId="19">
    <w:abstractNumId w:val="22"/>
  </w:num>
  <w:num w:numId="20">
    <w:abstractNumId w:val="2"/>
  </w:num>
  <w:num w:numId="21">
    <w:abstractNumId w:val="4"/>
  </w:num>
  <w:num w:numId="22">
    <w:abstractNumId w:val="11"/>
  </w:num>
  <w:num w:numId="23">
    <w:abstractNumId w:val="12"/>
  </w:num>
  <w:num w:numId="24">
    <w:abstractNumId w:val="14"/>
  </w:num>
  <w:num w:numId="25">
    <w:abstractNumId w:val="5"/>
  </w:num>
  <w:num w:numId="26">
    <w:abstractNumId w:val="1"/>
  </w:num>
  <w:num w:numId="27">
    <w:abstractNumId w:val="9"/>
  </w:num>
  <w:num w:numId="28">
    <w:abstractNumId w:val="17"/>
  </w:num>
  <w:num w:numId="29">
    <w:abstractNumId w:val="3"/>
  </w:num>
  <w:num w:numId="30">
    <w:abstractNumId w:val="26"/>
  </w:num>
  <w:num w:numId="31">
    <w:abstractNumId w:val="8"/>
  </w:num>
  <w:num w:numId="32">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019"/>
    <w:rsid w:val="00000B71"/>
    <w:rsid w:val="000243BD"/>
    <w:rsid w:val="00033224"/>
    <w:rsid w:val="00033C03"/>
    <w:rsid w:val="00060088"/>
    <w:rsid w:val="000A27A2"/>
    <w:rsid w:val="000A3CEA"/>
    <w:rsid w:val="000B375D"/>
    <w:rsid w:val="000E32EA"/>
    <w:rsid w:val="000E735A"/>
    <w:rsid w:val="000F5918"/>
    <w:rsid w:val="00100EB5"/>
    <w:rsid w:val="00102BF6"/>
    <w:rsid w:val="00136AD5"/>
    <w:rsid w:val="001429FD"/>
    <w:rsid w:val="001511C4"/>
    <w:rsid w:val="00161671"/>
    <w:rsid w:val="00166785"/>
    <w:rsid w:val="00173641"/>
    <w:rsid w:val="00193E65"/>
    <w:rsid w:val="001A332B"/>
    <w:rsid w:val="001B027F"/>
    <w:rsid w:val="001D21D6"/>
    <w:rsid w:val="001D459B"/>
    <w:rsid w:val="001E3897"/>
    <w:rsid w:val="00211165"/>
    <w:rsid w:val="0021189A"/>
    <w:rsid w:val="002136EB"/>
    <w:rsid w:val="00214323"/>
    <w:rsid w:val="0021535F"/>
    <w:rsid w:val="002338B5"/>
    <w:rsid w:val="00241929"/>
    <w:rsid w:val="00251493"/>
    <w:rsid w:val="0025658D"/>
    <w:rsid w:val="00270A76"/>
    <w:rsid w:val="00270FBD"/>
    <w:rsid w:val="0027200C"/>
    <w:rsid w:val="002809C6"/>
    <w:rsid w:val="002940D8"/>
    <w:rsid w:val="002D4EAC"/>
    <w:rsid w:val="002E2019"/>
    <w:rsid w:val="002E4708"/>
    <w:rsid w:val="002F3BC3"/>
    <w:rsid w:val="002F600E"/>
    <w:rsid w:val="0031108A"/>
    <w:rsid w:val="00353F98"/>
    <w:rsid w:val="00361E91"/>
    <w:rsid w:val="00384858"/>
    <w:rsid w:val="00396862"/>
    <w:rsid w:val="003B214F"/>
    <w:rsid w:val="003C65CF"/>
    <w:rsid w:val="003C6D96"/>
    <w:rsid w:val="003C7176"/>
    <w:rsid w:val="003D1B5C"/>
    <w:rsid w:val="004105E0"/>
    <w:rsid w:val="00410EC8"/>
    <w:rsid w:val="00423837"/>
    <w:rsid w:val="004248EE"/>
    <w:rsid w:val="0043642E"/>
    <w:rsid w:val="00437BC2"/>
    <w:rsid w:val="00456AB5"/>
    <w:rsid w:val="00491893"/>
    <w:rsid w:val="004A2F16"/>
    <w:rsid w:val="004C73EE"/>
    <w:rsid w:val="004D2451"/>
    <w:rsid w:val="004E3864"/>
    <w:rsid w:val="005019F9"/>
    <w:rsid w:val="00504F05"/>
    <w:rsid w:val="005076F8"/>
    <w:rsid w:val="005408AE"/>
    <w:rsid w:val="00542046"/>
    <w:rsid w:val="0055006B"/>
    <w:rsid w:val="005605B2"/>
    <w:rsid w:val="0056382F"/>
    <w:rsid w:val="00587FE6"/>
    <w:rsid w:val="005911AE"/>
    <w:rsid w:val="00591401"/>
    <w:rsid w:val="00596D0B"/>
    <w:rsid w:val="005A1678"/>
    <w:rsid w:val="005A67C7"/>
    <w:rsid w:val="005D14F7"/>
    <w:rsid w:val="005E0B8E"/>
    <w:rsid w:val="005E7B32"/>
    <w:rsid w:val="005F2603"/>
    <w:rsid w:val="005F38AE"/>
    <w:rsid w:val="005F6F21"/>
    <w:rsid w:val="0060159C"/>
    <w:rsid w:val="006154FB"/>
    <w:rsid w:val="006176C1"/>
    <w:rsid w:val="00620051"/>
    <w:rsid w:val="00633875"/>
    <w:rsid w:val="00634891"/>
    <w:rsid w:val="006466C8"/>
    <w:rsid w:val="00654D83"/>
    <w:rsid w:val="00663200"/>
    <w:rsid w:val="0066456E"/>
    <w:rsid w:val="00674682"/>
    <w:rsid w:val="00691F9E"/>
    <w:rsid w:val="00697CE3"/>
    <w:rsid w:val="006B5911"/>
    <w:rsid w:val="006C5DB1"/>
    <w:rsid w:val="006D098D"/>
    <w:rsid w:val="006D1A7A"/>
    <w:rsid w:val="006D1DD6"/>
    <w:rsid w:val="006E3EEF"/>
    <w:rsid w:val="007032D7"/>
    <w:rsid w:val="00704F11"/>
    <w:rsid w:val="007171C1"/>
    <w:rsid w:val="007211B5"/>
    <w:rsid w:val="0074507E"/>
    <w:rsid w:val="00755E9D"/>
    <w:rsid w:val="0076248E"/>
    <w:rsid w:val="00772E00"/>
    <w:rsid w:val="00775CF4"/>
    <w:rsid w:val="00790282"/>
    <w:rsid w:val="007A2355"/>
    <w:rsid w:val="007A3874"/>
    <w:rsid w:val="007B7317"/>
    <w:rsid w:val="007C2E8F"/>
    <w:rsid w:val="007C6E99"/>
    <w:rsid w:val="007D7C14"/>
    <w:rsid w:val="007F37B8"/>
    <w:rsid w:val="00816F77"/>
    <w:rsid w:val="00827681"/>
    <w:rsid w:val="00831319"/>
    <w:rsid w:val="0083147D"/>
    <w:rsid w:val="00853987"/>
    <w:rsid w:val="00874B99"/>
    <w:rsid w:val="008823DE"/>
    <w:rsid w:val="00896007"/>
    <w:rsid w:val="00897B53"/>
    <w:rsid w:val="008A6686"/>
    <w:rsid w:val="008A73E6"/>
    <w:rsid w:val="008B492E"/>
    <w:rsid w:val="008C5175"/>
    <w:rsid w:val="008D1DE6"/>
    <w:rsid w:val="008D5B0F"/>
    <w:rsid w:val="008E424C"/>
    <w:rsid w:val="00902AB2"/>
    <w:rsid w:val="00912436"/>
    <w:rsid w:val="00925B55"/>
    <w:rsid w:val="00926A81"/>
    <w:rsid w:val="00940149"/>
    <w:rsid w:val="0097350E"/>
    <w:rsid w:val="00983917"/>
    <w:rsid w:val="0098688E"/>
    <w:rsid w:val="009900A4"/>
    <w:rsid w:val="0099181E"/>
    <w:rsid w:val="00995150"/>
    <w:rsid w:val="009B3FB7"/>
    <w:rsid w:val="009E2702"/>
    <w:rsid w:val="00A404FC"/>
    <w:rsid w:val="00A60E5E"/>
    <w:rsid w:val="00A647C3"/>
    <w:rsid w:val="00A64BEE"/>
    <w:rsid w:val="00A72B02"/>
    <w:rsid w:val="00A83730"/>
    <w:rsid w:val="00A8703D"/>
    <w:rsid w:val="00AA63F5"/>
    <w:rsid w:val="00AC2C93"/>
    <w:rsid w:val="00AF10DB"/>
    <w:rsid w:val="00AF1391"/>
    <w:rsid w:val="00AF73C7"/>
    <w:rsid w:val="00B06F2C"/>
    <w:rsid w:val="00B101A3"/>
    <w:rsid w:val="00B244C3"/>
    <w:rsid w:val="00B2581F"/>
    <w:rsid w:val="00B43F9B"/>
    <w:rsid w:val="00B50627"/>
    <w:rsid w:val="00B5257E"/>
    <w:rsid w:val="00B53333"/>
    <w:rsid w:val="00B655CF"/>
    <w:rsid w:val="00B73CB1"/>
    <w:rsid w:val="00B840AE"/>
    <w:rsid w:val="00B93131"/>
    <w:rsid w:val="00B97586"/>
    <w:rsid w:val="00BA4639"/>
    <w:rsid w:val="00BB158C"/>
    <w:rsid w:val="00C11978"/>
    <w:rsid w:val="00C14158"/>
    <w:rsid w:val="00C14F78"/>
    <w:rsid w:val="00C221DB"/>
    <w:rsid w:val="00C26596"/>
    <w:rsid w:val="00C32035"/>
    <w:rsid w:val="00C456CF"/>
    <w:rsid w:val="00C65EDB"/>
    <w:rsid w:val="00C70C65"/>
    <w:rsid w:val="00C75E59"/>
    <w:rsid w:val="00C84715"/>
    <w:rsid w:val="00C84FE6"/>
    <w:rsid w:val="00C86EFD"/>
    <w:rsid w:val="00C974CB"/>
    <w:rsid w:val="00CA128D"/>
    <w:rsid w:val="00CB28D0"/>
    <w:rsid w:val="00CC0B4F"/>
    <w:rsid w:val="00CC4296"/>
    <w:rsid w:val="00CE6989"/>
    <w:rsid w:val="00CE723A"/>
    <w:rsid w:val="00CF4361"/>
    <w:rsid w:val="00CF554B"/>
    <w:rsid w:val="00D128E0"/>
    <w:rsid w:val="00D13E26"/>
    <w:rsid w:val="00D50542"/>
    <w:rsid w:val="00D5118C"/>
    <w:rsid w:val="00D5653D"/>
    <w:rsid w:val="00D7398D"/>
    <w:rsid w:val="00D80E1F"/>
    <w:rsid w:val="00D92A3E"/>
    <w:rsid w:val="00DA2CA6"/>
    <w:rsid w:val="00DB2272"/>
    <w:rsid w:val="00DB7A90"/>
    <w:rsid w:val="00DD2DDF"/>
    <w:rsid w:val="00DE14FC"/>
    <w:rsid w:val="00E23DD8"/>
    <w:rsid w:val="00E36BAE"/>
    <w:rsid w:val="00E40D0C"/>
    <w:rsid w:val="00E47737"/>
    <w:rsid w:val="00E56A4C"/>
    <w:rsid w:val="00E67774"/>
    <w:rsid w:val="00E7062B"/>
    <w:rsid w:val="00E81678"/>
    <w:rsid w:val="00E85463"/>
    <w:rsid w:val="00E97C87"/>
    <w:rsid w:val="00EB3D9F"/>
    <w:rsid w:val="00EB68C8"/>
    <w:rsid w:val="00EC4B8A"/>
    <w:rsid w:val="00EC6CB0"/>
    <w:rsid w:val="00ED7B41"/>
    <w:rsid w:val="00EE57FA"/>
    <w:rsid w:val="00EF4F89"/>
    <w:rsid w:val="00EF66F1"/>
    <w:rsid w:val="00F130BD"/>
    <w:rsid w:val="00F14B7B"/>
    <w:rsid w:val="00F15A3E"/>
    <w:rsid w:val="00F226CD"/>
    <w:rsid w:val="00F34019"/>
    <w:rsid w:val="00F36B4B"/>
    <w:rsid w:val="00F4270F"/>
    <w:rsid w:val="00F5299F"/>
    <w:rsid w:val="00F62D4A"/>
    <w:rsid w:val="00F66D52"/>
    <w:rsid w:val="00F928FB"/>
    <w:rsid w:val="00FA09A7"/>
    <w:rsid w:val="00FD1F0C"/>
    <w:rsid w:val="00FD241D"/>
    <w:rsid w:val="00FE69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footnote text" w:qFormat="1"/>
    <w:lsdException w:name="caption" w:uiPriority="35" w:qFormat="1"/>
    <w:lsdException w:name="footnote reference" w:qFormat="1"/>
    <w:lsdException w:name="page number" w:uiPriority="0"/>
    <w:lsdException w:name="List 4"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Contemporary"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D1DE6"/>
  </w:style>
  <w:style w:type="paragraph" w:styleId="1">
    <w:name w:val="heading 1"/>
    <w:basedOn w:val="a2"/>
    <w:next w:val="a2"/>
    <w:link w:val="1Char"/>
    <w:uiPriority w:val="9"/>
    <w:qFormat/>
    <w:rsid w:val="00E47737"/>
    <w:pPr>
      <w:keepNext/>
      <w:tabs>
        <w:tab w:val="num" w:pos="570"/>
      </w:tabs>
      <w:bidi/>
      <w:spacing w:after="0" w:line="240" w:lineRule="auto"/>
      <w:ind w:left="288"/>
      <w:jc w:val="lowKashida"/>
      <w:outlineLvl w:val="0"/>
    </w:pPr>
    <w:rPr>
      <w:rFonts w:ascii="Simplified Arabic" w:eastAsia="Times New Roman" w:hAnsi="Simplified Arabic" w:cs="Simplified Arabic"/>
      <w:sz w:val="20"/>
      <w:szCs w:val="28"/>
    </w:rPr>
  </w:style>
  <w:style w:type="paragraph" w:styleId="2">
    <w:name w:val="heading 2"/>
    <w:basedOn w:val="a2"/>
    <w:next w:val="a2"/>
    <w:link w:val="2Char"/>
    <w:uiPriority w:val="9"/>
    <w:qFormat/>
    <w:rsid w:val="00E47737"/>
    <w:pPr>
      <w:keepNext/>
      <w:tabs>
        <w:tab w:val="num" w:pos="570"/>
      </w:tabs>
      <w:bidi/>
      <w:spacing w:before="240" w:after="60" w:line="240" w:lineRule="auto"/>
      <w:ind w:left="288"/>
      <w:jc w:val="both"/>
      <w:outlineLvl w:val="1"/>
    </w:pPr>
    <w:rPr>
      <w:rFonts w:ascii="Arial" w:eastAsia="Times New Roman" w:hAnsi="Arial" w:cs="Arial"/>
      <w:b/>
      <w:bCs/>
      <w:i/>
      <w:iCs/>
      <w:sz w:val="28"/>
      <w:szCs w:val="28"/>
    </w:rPr>
  </w:style>
  <w:style w:type="paragraph" w:styleId="3">
    <w:name w:val="heading 3"/>
    <w:basedOn w:val="a2"/>
    <w:next w:val="a2"/>
    <w:link w:val="3Char"/>
    <w:uiPriority w:val="9"/>
    <w:qFormat/>
    <w:rsid w:val="00E47737"/>
    <w:pPr>
      <w:keepNext/>
      <w:tabs>
        <w:tab w:val="num" w:pos="570"/>
      </w:tabs>
      <w:bidi/>
      <w:spacing w:before="120" w:after="0" w:line="240" w:lineRule="auto"/>
      <w:ind w:left="288" w:firstLine="567"/>
      <w:jc w:val="mediumKashida"/>
      <w:outlineLvl w:val="2"/>
    </w:pPr>
    <w:rPr>
      <w:rFonts w:ascii="Simplified Arabic" w:eastAsia="Times New Roman" w:hAnsi="Simplified Arabic" w:cs="Simplified Arabic"/>
      <w:sz w:val="30"/>
      <w:szCs w:val="30"/>
    </w:rPr>
  </w:style>
  <w:style w:type="paragraph" w:styleId="4">
    <w:name w:val="heading 4"/>
    <w:basedOn w:val="a2"/>
    <w:next w:val="a2"/>
    <w:link w:val="4Char"/>
    <w:uiPriority w:val="9"/>
    <w:qFormat/>
    <w:rsid w:val="00E47737"/>
    <w:pPr>
      <w:keepNext/>
      <w:tabs>
        <w:tab w:val="num" w:pos="570"/>
      </w:tabs>
      <w:bidi/>
      <w:spacing w:before="120" w:after="0" w:line="240" w:lineRule="auto"/>
      <w:ind w:left="720" w:firstLine="720"/>
      <w:jc w:val="mediumKashida"/>
      <w:outlineLvl w:val="3"/>
    </w:pPr>
    <w:rPr>
      <w:rFonts w:ascii="Simplified Arabic" w:eastAsia="Times New Roman" w:hAnsi="Simplified Arabic" w:cs="Simplified Arabic"/>
      <w:sz w:val="30"/>
      <w:szCs w:val="30"/>
    </w:rPr>
  </w:style>
  <w:style w:type="paragraph" w:styleId="5">
    <w:name w:val="heading 5"/>
    <w:basedOn w:val="a2"/>
    <w:next w:val="a2"/>
    <w:link w:val="5Char"/>
    <w:uiPriority w:val="9"/>
    <w:qFormat/>
    <w:rsid w:val="00E47737"/>
    <w:pPr>
      <w:keepNext/>
      <w:tabs>
        <w:tab w:val="num" w:pos="570"/>
      </w:tabs>
      <w:bidi/>
      <w:spacing w:before="120" w:after="0" w:line="240" w:lineRule="auto"/>
      <w:ind w:left="288"/>
      <w:jc w:val="center"/>
      <w:outlineLvl w:val="4"/>
    </w:pPr>
    <w:rPr>
      <w:rFonts w:ascii="Simplified Arabic" w:eastAsia="Times New Roman" w:hAnsi="Simplified Arabic" w:cs="Simplified Arabic"/>
      <w:b/>
      <w:bCs/>
      <w:sz w:val="32"/>
      <w:szCs w:val="36"/>
    </w:rPr>
  </w:style>
  <w:style w:type="paragraph" w:styleId="6">
    <w:name w:val="heading 6"/>
    <w:basedOn w:val="a2"/>
    <w:next w:val="a2"/>
    <w:link w:val="6Char"/>
    <w:uiPriority w:val="9"/>
    <w:qFormat/>
    <w:rsid w:val="00E47737"/>
    <w:pPr>
      <w:keepNext/>
      <w:tabs>
        <w:tab w:val="num" w:pos="570"/>
      </w:tabs>
      <w:bidi/>
      <w:spacing w:after="0" w:line="240" w:lineRule="auto"/>
      <w:ind w:left="288"/>
      <w:jc w:val="center"/>
      <w:outlineLvl w:val="5"/>
    </w:pPr>
    <w:rPr>
      <w:rFonts w:ascii="Simplified Arabic" w:eastAsia="Times New Roman" w:hAnsi="Simplified Arabic" w:cs="Simplified Arabic"/>
      <w:b/>
      <w:bCs/>
      <w:sz w:val="32"/>
      <w:szCs w:val="32"/>
    </w:rPr>
  </w:style>
  <w:style w:type="paragraph" w:styleId="7">
    <w:name w:val="heading 7"/>
    <w:basedOn w:val="a2"/>
    <w:next w:val="a2"/>
    <w:link w:val="7Char"/>
    <w:uiPriority w:val="9"/>
    <w:qFormat/>
    <w:rsid w:val="00E47737"/>
    <w:pPr>
      <w:keepNext/>
      <w:tabs>
        <w:tab w:val="num" w:pos="570"/>
      </w:tabs>
      <w:bidi/>
      <w:spacing w:after="0" w:line="240" w:lineRule="auto"/>
      <w:ind w:left="288"/>
      <w:jc w:val="center"/>
      <w:outlineLvl w:val="6"/>
    </w:pPr>
    <w:rPr>
      <w:rFonts w:ascii="Simplified Arabic" w:eastAsia="Times New Roman" w:hAnsi="Simplified Arabic" w:cs="Simplified Arabic"/>
      <w:b/>
      <w:bCs/>
      <w:sz w:val="32"/>
      <w:szCs w:val="30"/>
    </w:rPr>
  </w:style>
  <w:style w:type="paragraph" w:styleId="8">
    <w:name w:val="heading 8"/>
    <w:basedOn w:val="a2"/>
    <w:next w:val="a2"/>
    <w:link w:val="8Char"/>
    <w:uiPriority w:val="9"/>
    <w:qFormat/>
    <w:rsid w:val="00E47737"/>
    <w:pPr>
      <w:keepNext/>
      <w:tabs>
        <w:tab w:val="num" w:pos="570"/>
      </w:tabs>
      <w:bidi/>
      <w:spacing w:after="0" w:line="240" w:lineRule="auto"/>
      <w:ind w:left="288"/>
      <w:jc w:val="center"/>
      <w:outlineLvl w:val="7"/>
    </w:pPr>
    <w:rPr>
      <w:rFonts w:ascii="Simplified Arabic" w:eastAsia="Times New Roman" w:hAnsi="Simplified Arabic" w:cs="Simplified Arabic"/>
      <w:sz w:val="32"/>
      <w:szCs w:val="28"/>
    </w:rPr>
  </w:style>
  <w:style w:type="paragraph" w:styleId="9">
    <w:name w:val="heading 9"/>
    <w:basedOn w:val="a2"/>
    <w:next w:val="a2"/>
    <w:link w:val="9Char"/>
    <w:uiPriority w:val="9"/>
    <w:qFormat/>
    <w:rsid w:val="00E47737"/>
    <w:pPr>
      <w:keepNext/>
      <w:tabs>
        <w:tab w:val="num" w:pos="570"/>
      </w:tabs>
      <w:bidi/>
      <w:spacing w:after="0" w:line="240" w:lineRule="auto"/>
      <w:ind w:left="288"/>
      <w:jc w:val="lowKashida"/>
      <w:outlineLvl w:val="8"/>
    </w:pPr>
    <w:rPr>
      <w:rFonts w:ascii="Simplified Arabic" w:eastAsia="Times New Roman" w:hAnsi="Simplified Arabic" w:cs="Simplified Arabic"/>
      <w:sz w:val="32"/>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Hyperlink">
    <w:name w:val="Hyperlink"/>
    <w:basedOn w:val="a3"/>
    <w:uiPriority w:val="99"/>
    <w:unhideWhenUsed/>
    <w:rsid w:val="008D1DE6"/>
    <w:rPr>
      <w:color w:val="0000FF" w:themeColor="hyperlink"/>
      <w:u w:val="single"/>
    </w:rPr>
  </w:style>
  <w:style w:type="paragraph" w:styleId="a6">
    <w:name w:val="List Paragraph"/>
    <w:aliases w:val="Абзац списка1,سرد الفقرات"/>
    <w:basedOn w:val="a2"/>
    <w:link w:val="Char"/>
    <w:uiPriority w:val="34"/>
    <w:qFormat/>
    <w:rsid w:val="008D1DE6"/>
    <w:pPr>
      <w:ind w:left="720"/>
      <w:contextualSpacing/>
    </w:pPr>
  </w:style>
  <w:style w:type="table" w:styleId="-5">
    <w:name w:val="Light Grid Accent 5"/>
    <w:basedOn w:val="a4"/>
    <w:uiPriority w:val="62"/>
    <w:rsid w:val="008D1DE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Char">
    <w:name w:val=" سرد الفقرات Char"/>
    <w:aliases w:val="Абзац списка1 Char,سرد الفقرات Char"/>
    <w:link w:val="a6"/>
    <w:uiPriority w:val="34"/>
    <w:locked/>
    <w:rsid w:val="008D1DE6"/>
  </w:style>
  <w:style w:type="numbering" w:customStyle="1" w:styleId="SimplifiedArabic1611">
    <w:name w:val="نمط تعداد رقمي (العربية وغيرها) Simplified Arabic ‏16 نقطة قبل...11"/>
    <w:rsid w:val="008D1DE6"/>
    <w:pPr>
      <w:numPr>
        <w:numId w:val="5"/>
      </w:numPr>
    </w:pPr>
  </w:style>
  <w:style w:type="numbering" w:customStyle="1" w:styleId="SimplifiedArabic16214">
    <w:name w:val="نمط تعداد رقمي (العربية وغيرها) Simplified Arabic ‏16 نقطة قبل...214"/>
    <w:rsid w:val="008D1DE6"/>
    <w:pPr>
      <w:numPr>
        <w:numId w:val="2"/>
      </w:numPr>
    </w:pPr>
  </w:style>
  <w:style w:type="numbering" w:customStyle="1" w:styleId="SimplifiedArabic16712">
    <w:name w:val="نمط تعداد رقمي (العربية وغيرها) Simplified Arabic ‏16 نقطة قبل...712"/>
    <w:rsid w:val="008D1DE6"/>
    <w:pPr>
      <w:numPr>
        <w:numId w:val="3"/>
      </w:numPr>
    </w:pPr>
  </w:style>
  <w:style w:type="numbering" w:customStyle="1" w:styleId="SimplifiedArabic16912">
    <w:name w:val="نمط تعداد رقمي (العربية وغيرها) Simplified Arabic ‏16 نقطة قبل...912"/>
    <w:rsid w:val="008D1DE6"/>
    <w:pPr>
      <w:numPr>
        <w:numId w:val="1"/>
      </w:numPr>
    </w:pPr>
  </w:style>
  <w:style w:type="numbering" w:customStyle="1" w:styleId="SimplifiedArabic161219">
    <w:name w:val="نمط تعداد رقمي (العربية وغيرها) Simplified Arabic ‏16 نقطة قبل...1219"/>
    <w:rsid w:val="008D1DE6"/>
    <w:pPr>
      <w:numPr>
        <w:numId w:val="4"/>
      </w:numPr>
    </w:pPr>
  </w:style>
  <w:style w:type="paragraph" w:styleId="a7">
    <w:name w:val="header"/>
    <w:aliases w:val="رأس صفحة"/>
    <w:basedOn w:val="a2"/>
    <w:link w:val="Char0"/>
    <w:uiPriority w:val="99"/>
    <w:unhideWhenUsed/>
    <w:rsid w:val="008D1DE6"/>
    <w:pPr>
      <w:tabs>
        <w:tab w:val="center" w:pos="4513"/>
        <w:tab w:val="right" w:pos="9026"/>
      </w:tabs>
      <w:spacing w:after="0" w:line="240" w:lineRule="auto"/>
    </w:pPr>
  </w:style>
  <w:style w:type="character" w:customStyle="1" w:styleId="Char0">
    <w:name w:val="رأس الصفحة Char"/>
    <w:aliases w:val="رأس صفحة Char"/>
    <w:basedOn w:val="a3"/>
    <w:link w:val="a7"/>
    <w:uiPriority w:val="99"/>
    <w:rsid w:val="008D1DE6"/>
  </w:style>
  <w:style w:type="paragraph" w:styleId="a8">
    <w:name w:val="footer"/>
    <w:basedOn w:val="a2"/>
    <w:link w:val="Char1"/>
    <w:uiPriority w:val="99"/>
    <w:unhideWhenUsed/>
    <w:rsid w:val="008D1DE6"/>
    <w:pPr>
      <w:tabs>
        <w:tab w:val="center" w:pos="4513"/>
        <w:tab w:val="right" w:pos="9026"/>
      </w:tabs>
      <w:spacing w:after="0" w:line="240" w:lineRule="auto"/>
    </w:pPr>
  </w:style>
  <w:style w:type="character" w:customStyle="1" w:styleId="Char1">
    <w:name w:val="تذييل الصفحة Char"/>
    <w:basedOn w:val="a3"/>
    <w:link w:val="a8"/>
    <w:uiPriority w:val="99"/>
    <w:rsid w:val="008D1DE6"/>
  </w:style>
  <w:style w:type="paragraph" w:styleId="a9">
    <w:name w:val="Balloon Text"/>
    <w:basedOn w:val="a2"/>
    <w:link w:val="Char2"/>
    <w:uiPriority w:val="99"/>
    <w:unhideWhenUsed/>
    <w:rsid w:val="008D1DE6"/>
    <w:pPr>
      <w:spacing w:after="0" w:line="240" w:lineRule="auto"/>
    </w:pPr>
    <w:rPr>
      <w:rFonts w:ascii="Tahoma" w:hAnsi="Tahoma" w:cs="Tahoma"/>
      <w:sz w:val="16"/>
      <w:szCs w:val="16"/>
    </w:rPr>
  </w:style>
  <w:style w:type="character" w:customStyle="1" w:styleId="Char2">
    <w:name w:val="نص في بالون Char"/>
    <w:basedOn w:val="a3"/>
    <w:link w:val="a9"/>
    <w:uiPriority w:val="99"/>
    <w:rsid w:val="008D1DE6"/>
    <w:rPr>
      <w:rFonts w:ascii="Tahoma" w:hAnsi="Tahoma" w:cs="Tahoma"/>
      <w:sz w:val="16"/>
      <w:szCs w:val="16"/>
    </w:rPr>
  </w:style>
  <w:style w:type="table" w:styleId="2-4">
    <w:name w:val="Medium List 2 Accent 4"/>
    <w:basedOn w:val="a4"/>
    <w:uiPriority w:val="66"/>
    <w:rsid w:val="008D1DE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4">
    <w:name w:val="Colorful Shading Accent 4"/>
    <w:basedOn w:val="a4"/>
    <w:uiPriority w:val="71"/>
    <w:rsid w:val="00A647C3"/>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4">
    <w:name w:val="Medium Grid 1 Accent 4"/>
    <w:basedOn w:val="a4"/>
    <w:uiPriority w:val="67"/>
    <w:rsid w:val="00456AB5"/>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aa">
    <w:name w:val="Colorful List"/>
    <w:basedOn w:val="a4"/>
    <w:uiPriority w:val="72"/>
    <w:rsid w:val="00270A7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1Char">
    <w:name w:val="عنوان 1 Char"/>
    <w:basedOn w:val="a3"/>
    <w:link w:val="1"/>
    <w:uiPriority w:val="9"/>
    <w:rsid w:val="00E47737"/>
    <w:rPr>
      <w:rFonts w:ascii="Simplified Arabic" w:eastAsia="Times New Roman" w:hAnsi="Simplified Arabic" w:cs="Simplified Arabic"/>
      <w:sz w:val="20"/>
      <w:szCs w:val="28"/>
    </w:rPr>
  </w:style>
  <w:style w:type="character" w:customStyle="1" w:styleId="2Char">
    <w:name w:val="عنوان 2 Char"/>
    <w:basedOn w:val="a3"/>
    <w:link w:val="2"/>
    <w:uiPriority w:val="9"/>
    <w:rsid w:val="00E47737"/>
    <w:rPr>
      <w:rFonts w:ascii="Arial" w:eastAsia="Times New Roman" w:hAnsi="Arial" w:cs="Arial"/>
      <w:b/>
      <w:bCs/>
      <w:i/>
      <w:iCs/>
      <w:sz w:val="28"/>
      <w:szCs w:val="28"/>
    </w:rPr>
  </w:style>
  <w:style w:type="character" w:customStyle="1" w:styleId="3Char">
    <w:name w:val="عنوان 3 Char"/>
    <w:basedOn w:val="a3"/>
    <w:link w:val="3"/>
    <w:uiPriority w:val="9"/>
    <w:rsid w:val="00E47737"/>
    <w:rPr>
      <w:rFonts w:ascii="Simplified Arabic" w:eastAsia="Times New Roman" w:hAnsi="Simplified Arabic" w:cs="Simplified Arabic"/>
      <w:sz w:val="30"/>
      <w:szCs w:val="30"/>
    </w:rPr>
  </w:style>
  <w:style w:type="character" w:customStyle="1" w:styleId="4Char">
    <w:name w:val="عنوان 4 Char"/>
    <w:basedOn w:val="a3"/>
    <w:link w:val="4"/>
    <w:uiPriority w:val="9"/>
    <w:rsid w:val="00E47737"/>
    <w:rPr>
      <w:rFonts w:ascii="Simplified Arabic" w:eastAsia="Times New Roman" w:hAnsi="Simplified Arabic" w:cs="Simplified Arabic"/>
      <w:sz w:val="30"/>
      <w:szCs w:val="30"/>
    </w:rPr>
  </w:style>
  <w:style w:type="character" w:customStyle="1" w:styleId="5Char">
    <w:name w:val="عنوان 5 Char"/>
    <w:basedOn w:val="a3"/>
    <w:link w:val="5"/>
    <w:uiPriority w:val="9"/>
    <w:rsid w:val="00E47737"/>
    <w:rPr>
      <w:rFonts w:ascii="Simplified Arabic" w:eastAsia="Times New Roman" w:hAnsi="Simplified Arabic" w:cs="Simplified Arabic"/>
      <w:b/>
      <w:bCs/>
      <w:sz w:val="32"/>
      <w:szCs w:val="36"/>
    </w:rPr>
  </w:style>
  <w:style w:type="character" w:customStyle="1" w:styleId="6Char">
    <w:name w:val="عنوان 6 Char"/>
    <w:basedOn w:val="a3"/>
    <w:link w:val="6"/>
    <w:uiPriority w:val="9"/>
    <w:rsid w:val="00E47737"/>
    <w:rPr>
      <w:rFonts w:ascii="Simplified Arabic" w:eastAsia="Times New Roman" w:hAnsi="Simplified Arabic" w:cs="Simplified Arabic"/>
      <w:b/>
      <w:bCs/>
      <w:sz w:val="32"/>
      <w:szCs w:val="32"/>
    </w:rPr>
  </w:style>
  <w:style w:type="character" w:customStyle="1" w:styleId="7Char">
    <w:name w:val="عنوان 7 Char"/>
    <w:basedOn w:val="a3"/>
    <w:link w:val="7"/>
    <w:uiPriority w:val="9"/>
    <w:rsid w:val="00E47737"/>
    <w:rPr>
      <w:rFonts w:ascii="Simplified Arabic" w:eastAsia="Times New Roman" w:hAnsi="Simplified Arabic" w:cs="Simplified Arabic"/>
      <w:b/>
      <w:bCs/>
      <w:sz w:val="32"/>
      <w:szCs w:val="30"/>
    </w:rPr>
  </w:style>
  <w:style w:type="character" w:customStyle="1" w:styleId="8Char">
    <w:name w:val="عنوان 8 Char"/>
    <w:basedOn w:val="a3"/>
    <w:link w:val="8"/>
    <w:uiPriority w:val="9"/>
    <w:rsid w:val="00E47737"/>
    <w:rPr>
      <w:rFonts w:ascii="Simplified Arabic" w:eastAsia="Times New Roman" w:hAnsi="Simplified Arabic" w:cs="Simplified Arabic"/>
      <w:sz w:val="32"/>
      <w:szCs w:val="28"/>
    </w:rPr>
  </w:style>
  <w:style w:type="character" w:customStyle="1" w:styleId="9Char">
    <w:name w:val="عنوان 9 Char"/>
    <w:basedOn w:val="a3"/>
    <w:link w:val="9"/>
    <w:uiPriority w:val="9"/>
    <w:rsid w:val="00E47737"/>
    <w:rPr>
      <w:rFonts w:ascii="Simplified Arabic" w:eastAsia="Times New Roman" w:hAnsi="Simplified Arabic" w:cs="Simplified Arabic"/>
      <w:sz w:val="32"/>
      <w:szCs w:val="28"/>
    </w:rPr>
  </w:style>
  <w:style w:type="numbering" w:customStyle="1" w:styleId="10">
    <w:name w:val="بلا قائمة1"/>
    <w:next w:val="a5"/>
    <w:uiPriority w:val="99"/>
    <w:semiHidden/>
    <w:unhideWhenUsed/>
    <w:rsid w:val="00E47737"/>
  </w:style>
  <w:style w:type="character" w:styleId="ab">
    <w:name w:val="page number"/>
    <w:aliases w:val="رقم صفحة"/>
    <w:basedOn w:val="a3"/>
    <w:rsid w:val="00E47737"/>
  </w:style>
  <w:style w:type="paragraph" w:styleId="ac">
    <w:name w:val="Title"/>
    <w:basedOn w:val="a2"/>
    <w:link w:val="Char3"/>
    <w:uiPriority w:val="10"/>
    <w:qFormat/>
    <w:rsid w:val="00E47737"/>
    <w:pPr>
      <w:tabs>
        <w:tab w:val="num" w:pos="570"/>
      </w:tabs>
      <w:bidi/>
      <w:spacing w:after="0" w:line="240" w:lineRule="auto"/>
      <w:ind w:left="288"/>
      <w:jc w:val="center"/>
    </w:pPr>
    <w:rPr>
      <w:rFonts w:ascii="Simplified Arabic" w:eastAsia="Times New Roman" w:hAnsi="Simplified Arabic" w:cs="Monotype Koufi"/>
      <w:sz w:val="46"/>
      <w:szCs w:val="48"/>
    </w:rPr>
  </w:style>
  <w:style w:type="character" w:customStyle="1" w:styleId="Char3">
    <w:name w:val="العنوان Char"/>
    <w:basedOn w:val="a3"/>
    <w:link w:val="ac"/>
    <w:uiPriority w:val="10"/>
    <w:rsid w:val="00E47737"/>
    <w:rPr>
      <w:rFonts w:ascii="Simplified Arabic" w:eastAsia="Times New Roman" w:hAnsi="Simplified Arabic" w:cs="Monotype Koufi"/>
      <w:sz w:val="46"/>
      <w:szCs w:val="48"/>
    </w:rPr>
  </w:style>
  <w:style w:type="paragraph" w:styleId="ad">
    <w:name w:val="No Spacing"/>
    <w:link w:val="Char4"/>
    <w:uiPriority w:val="1"/>
    <w:qFormat/>
    <w:rsid w:val="00E47737"/>
    <w:pPr>
      <w:bidi/>
      <w:spacing w:after="0" w:line="240" w:lineRule="auto"/>
    </w:pPr>
    <w:rPr>
      <w:rFonts w:ascii="Calibri" w:eastAsia="Calibri" w:hAnsi="Calibri" w:cs="Arial"/>
    </w:rPr>
  </w:style>
  <w:style w:type="paragraph" w:styleId="ae">
    <w:name w:val="footnote text"/>
    <w:aliases w:val=" Char Char, Char, Char Char Char,Char, Char Char Char Char Char Char, Char Char Char Char Char,Char2,Char Char Char,نص حاشية سفلية Char Char Char Char,نص حاشية سفلية Char Char,Char Char Char Char Char Char,Footnote Text,Char Char Char1"/>
    <w:basedOn w:val="a2"/>
    <w:link w:val="Char5"/>
    <w:uiPriority w:val="99"/>
    <w:qFormat/>
    <w:rsid w:val="00E47737"/>
    <w:pPr>
      <w:tabs>
        <w:tab w:val="num" w:pos="570"/>
      </w:tabs>
      <w:bidi/>
      <w:spacing w:after="0" w:line="240" w:lineRule="auto"/>
      <w:ind w:left="288"/>
      <w:jc w:val="both"/>
    </w:pPr>
    <w:rPr>
      <w:rFonts w:ascii="Simplified Arabic" w:eastAsia="Times New Roman" w:hAnsi="Simplified Arabic" w:cs="Traditional Arabic"/>
      <w:sz w:val="20"/>
      <w:szCs w:val="20"/>
    </w:rPr>
  </w:style>
  <w:style w:type="character" w:customStyle="1" w:styleId="Char5">
    <w:name w:val="نص حاشية سفلية Char"/>
    <w:aliases w:val=" Char Char Char1, Char Char1, Char Char Char Char,Char Char2, Char Char Char Char Char Char Char, Char Char Char Char Char Char1,Char2 Char,Char Char Char Char,نص حاشية سفلية Char Char Char Char Char,نص حاشية سفلية Char Char Char"/>
    <w:basedOn w:val="a3"/>
    <w:link w:val="ae"/>
    <w:uiPriority w:val="99"/>
    <w:rsid w:val="00E47737"/>
    <w:rPr>
      <w:rFonts w:ascii="Simplified Arabic" w:eastAsia="Times New Roman" w:hAnsi="Simplified Arabic" w:cs="Traditional Arabic"/>
      <w:sz w:val="20"/>
      <w:szCs w:val="20"/>
    </w:rPr>
  </w:style>
  <w:style w:type="character" w:styleId="af">
    <w:name w:val="footnote reference"/>
    <w:aliases w:val="Footnote Reference,Footnote Reference1,Footnote Reference2,Footnote Reference11,Footnote Reference21,Footnote Reference12,Footnote Reference22,Footnote Reference13,Footnote Reference23,Footnote Reference111,Footnote Reference211,()"/>
    <w:uiPriority w:val="99"/>
    <w:qFormat/>
    <w:rsid w:val="00E47737"/>
    <w:rPr>
      <w:vertAlign w:val="superscript"/>
    </w:rPr>
  </w:style>
  <w:style w:type="paragraph" w:styleId="af0">
    <w:name w:val="Body Text Indent"/>
    <w:basedOn w:val="a2"/>
    <w:link w:val="Char6"/>
    <w:rsid w:val="00E47737"/>
    <w:pPr>
      <w:tabs>
        <w:tab w:val="left" w:pos="368"/>
        <w:tab w:val="num" w:pos="570"/>
      </w:tabs>
      <w:bidi/>
      <w:spacing w:after="0" w:line="240" w:lineRule="auto"/>
      <w:ind w:left="288" w:firstLine="509"/>
      <w:jc w:val="lowKashida"/>
    </w:pPr>
    <w:rPr>
      <w:rFonts w:ascii="Simplified Arabic" w:eastAsia="Times New Roman" w:hAnsi="Simplified Arabic" w:cs="Simplified Arabic"/>
      <w:sz w:val="20"/>
      <w:szCs w:val="28"/>
    </w:rPr>
  </w:style>
  <w:style w:type="character" w:customStyle="1" w:styleId="Char6">
    <w:name w:val="نص أساسي بمسافة بادئة Char"/>
    <w:basedOn w:val="a3"/>
    <w:link w:val="af0"/>
    <w:rsid w:val="00E47737"/>
    <w:rPr>
      <w:rFonts w:ascii="Simplified Arabic" w:eastAsia="Times New Roman" w:hAnsi="Simplified Arabic" w:cs="Simplified Arabic"/>
      <w:sz w:val="20"/>
      <w:szCs w:val="28"/>
    </w:rPr>
  </w:style>
  <w:style w:type="paragraph" w:styleId="20">
    <w:name w:val="Body Text Indent 2"/>
    <w:basedOn w:val="a2"/>
    <w:link w:val="2Char0"/>
    <w:uiPriority w:val="99"/>
    <w:rsid w:val="00E47737"/>
    <w:pPr>
      <w:tabs>
        <w:tab w:val="num" w:pos="570"/>
      </w:tabs>
      <w:bidi/>
      <w:spacing w:after="0" w:line="240" w:lineRule="auto"/>
      <w:ind w:left="288" w:firstLine="651"/>
      <w:jc w:val="lowKashida"/>
    </w:pPr>
    <w:rPr>
      <w:rFonts w:ascii="Simplified Arabic" w:eastAsia="Times New Roman" w:hAnsi="Simplified Arabic" w:cs="Simplified Arabic"/>
      <w:sz w:val="26"/>
      <w:szCs w:val="28"/>
    </w:rPr>
  </w:style>
  <w:style w:type="character" w:customStyle="1" w:styleId="2Char0">
    <w:name w:val="نص أساسي بمسافة بادئة 2 Char"/>
    <w:basedOn w:val="a3"/>
    <w:link w:val="20"/>
    <w:uiPriority w:val="99"/>
    <w:rsid w:val="00E47737"/>
    <w:rPr>
      <w:rFonts w:ascii="Simplified Arabic" w:eastAsia="Times New Roman" w:hAnsi="Simplified Arabic" w:cs="Simplified Arabic"/>
      <w:sz w:val="26"/>
      <w:szCs w:val="28"/>
    </w:rPr>
  </w:style>
  <w:style w:type="paragraph" w:styleId="21">
    <w:name w:val="Body Text 2"/>
    <w:basedOn w:val="a2"/>
    <w:link w:val="2Char1"/>
    <w:rsid w:val="00E47737"/>
    <w:pPr>
      <w:tabs>
        <w:tab w:val="num" w:pos="570"/>
      </w:tabs>
      <w:bidi/>
      <w:spacing w:after="120" w:line="480" w:lineRule="auto"/>
      <w:ind w:left="288"/>
      <w:jc w:val="both"/>
    </w:pPr>
    <w:rPr>
      <w:rFonts w:ascii="Simplified Arabic" w:eastAsia="Times New Roman" w:hAnsi="Simplified Arabic" w:cs="Simplified Arabic"/>
      <w:sz w:val="28"/>
      <w:szCs w:val="28"/>
    </w:rPr>
  </w:style>
  <w:style w:type="character" w:customStyle="1" w:styleId="2Char1">
    <w:name w:val="نص أساسي 2 Char"/>
    <w:basedOn w:val="a3"/>
    <w:link w:val="21"/>
    <w:rsid w:val="00E47737"/>
    <w:rPr>
      <w:rFonts w:ascii="Simplified Arabic" w:eastAsia="Times New Roman" w:hAnsi="Simplified Arabic" w:cs="Simplified Arabic"/>
      <w:sz w:val="28"/>
      <w:szCs w:val="28"/>
    </w:rPr>
  </w:style>
  <w:style w:type="table" w:styleId="af1">
    <w:name w:val="Table Grid"/>
    <w:basedOn w:val="a4"/>
    <w:uiPriority w:val="39"/>
    <w:rsid w:val="00E4773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w:basedOn w:val="a2"/>
    <w:link w:val="Char7"/>
    <w:uiPriority w:val="1"/>
    <w:qFormat/>
    <w:rsid w:val="00E47737"/>
    <w:pPr>
      <w:tabs>
        <w:tab w:val="num" w:pos="570"/>
      </w:tabs>
      <w:bidi/>
      <w:spacing w:after="120" w:line="240" w:lineRule="auto"/>
      <w:ind w:left="288"/>
      <w:jc w:val="both"/>
    </w:pPr>
    <w:rPr>
      <w:rFonts w:ascii="Simplified Arabic" w:eastAsia="Times New Roman" w:hAnsi="Simplified Arabic" w:cs="Simplified Arabic"/>
      <w:sz w:val="28"/>
      <w:szCs w:val="28"/>
    </w:rPr>
  </w:style>
  <w:style w:type="character" w:customStyle="1" w:styleId="Char7">
    <w:name w:val="نص أساسي Char"/>
    <w:basedOn w:val="a3"/>
    <w:link w:val="af2"/>
    <w:uiPriority w:val="1"/>
    <w:rsid w:val="00E47737"/>
    <w:rPr>
      <w:rFonts w:ascii="Simplified Arabic" w:eastAsia="Times New Roman" w:hAnsi="Simplified Arabic" w:cs="Simplified Arabic"/>
      <w:sz w:val="28"/>
      <w:szCs w:val="28"/>
    </w:rPr>
  </w:style>
  <w:style w:type="paragraph" w:styleId="af3">
    <w:name w:val="Block Text"/>
    <w:basedOn w:val="a2"/>
    <w:rsid w:val="00E47737"/>
    <w:pPr>
      <w:tabs>
        <w:tab w:val="left" w:pos="515"/>
        <w:tab w:val="num" w:pos="570"/>
      </w:tabs>
      <w:bidi/>
      <w:spacing w:before="120" w:after="0" w:line="240" w:lineRule="auto"/>
      <w:ind w:left="2216" w:hanging="2216"/>
      <w:jc w:val="mediumKashida"/>
    </w:pPr>
    <w:rPr>
      <w:rFonts w:ascii="Simplified Arabic" w:eastAsia="Times New Roman" w:hAnsi="Simplified Arabic" w:cs="Simplified Arabic"/>
      <w:sz w:val="28"/>
      <w:szCs w:val="30"/>
    </w:rPr>
  </w:style>
  <w:style w:type="character" w:customStyle="1" w:styleId="CharChar1">
    <w:name w:val="Char Char1"/>
    <w:locked/>
    <w:rsid w:val="00E47737"/>
    <w:rPr>
      <w:rFonts w:cs="Traditional Arabic"/>
      <w:lang w:val="en-US" w:eastAsia="en-US" w:bidi="ar-SA"/>
    </w:rPr>
  </w:style>
  <w:style w:type="paragraph" w:customStyle="1" w:styleId="Default">
    <w:name w:val="Default"/>
    <w:rsid w:val="00E47737"/>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apple-converted-space">
    <w:name w:val="apple-converted-space"/>
    <w:basedOn w:val="a3"/>
    <w:rsid w:val="00E47737"/>
  </w:style>
  <w:style w:type="character" w:styleId="af4">
    <w:name w:val="Strong"/>
    <w:uiPriority w:val="22"/>
    <w:qFormat/>
    <w:rsid w:val="00E47737"/>
    <w:rPr>
      <w:b/>
      <w:bCs/>
    </w:rPr>
  </w:style>
  <w:style w:type="paragraph" w:styleId="30">
    <w:name w:val="Body Text 3"/>
    <w:basedOn w:val="a2"/>
    <w:link w:val="3Char0"/>
    <w:uiPriority w:val="99"/>
    <w:rsid w:val="00E47737"/>
    <w:pPr>
      <w:tabs>
        <w:tab w:val="num" w:pos="570"/>
      </w:tabs>
      <w:bidi/>
      <w:spacing w:after="0" w:line="240" w:lineRule="auto"/>
      <w:ind w:left="288"/>
      <w:jc w:val="center"/>
    </w:pPr>
    <w:rPr>
      <w:rFonts w:ascii="Simplified Arabic" w:eastAsia="Times New Roman" w:hAnsi="Simplified Arabic" w:cs="Simplified Arabic"/>
      <w:b/>
      <w:bCs/>
      <w:sz w:val="32"/>
      <w:szCs w:val="32"/>
    </w:rPr>
  </w:style>
  <w:style w:type="character" w:customStyle="1" w:styleId="3Char0">
    <w:name w:val="نص أساسي 3 Char"/>
    <w:basedOn w:val="a3"/>
    <w:link w:val="30"/>
    <w:uiPriority w:val="99"/>
    <w:rsid w:val="00E47737"/>
    <w:rPr>
      <w:rFonts w:ascii="Simplified Arabic" w:eastAsia="Times New Roman" w:hAnsi="Simplified Arabic" w:cs="Simplified Arabic"/>
      <w:b/>
      <w:bCs/>
      <w:sz w:val="32"/>
      <w:szCs w:val="32"/>
    </w:rPr>
  </w:style>
  <w:style w:type="character" w:customStyle="1" w:styleId="CharCharCharCharChar">
    <w:name w:val="Char Char Char Char Char"/>
    <w:semiHidden/>
    <w:locked/>
    <w:rsid w:val="00E47737"/>
    <w:rPr>
      <w:rFonts w:cs="Traditional Arabic"/>
      <w:lang w:val="en-US" w:eastAsia="en-US" w:bidi="ar-SA"/>
    </w:rPr>
  </w:style>
  <w:style w:type="character" w:customStyle="1" w:styleId="Char10">
    <w:name w:val="نص حاشية سفلية Char1"/>
    <w:aliases w:val="Char Char,نص حاشية سفلية Char Char Char Char Char1"/>
    <w:locked/>
    <w:rsid w:val="00E47737"/>
    <w:rPr>
      <w:rFonts w:cs="Traditional Arabic"/>
    </w:rPr>
  </w:style>
  <w:style w:type="paragraph" w:styleId="31">
    <w:name w:val="Body Text Indent 3"/>
    <w:basedOn w:val="a2"/>
    <w:link w:val="3Char1"/>
    <w:uiPriority w:val="99"/>
    <w:rsid w:val="00E47737"/>
    <w:pPr>
      <w:tabs>
        <w:tab w:val="num" w:pos="570"/>
      </w:tabs>
      <w:bidi/>
      <w:spacing w:after="120" w:line="240" w:lineRule="auto"/>
      <w:ind w:left="283"/>
      <w:jc w:val="both"/>
    </w:pPr>
    <w:rPr>
      <w:rFonts w:ascii="Simplified Arabic" w:eastAsia="Times New Roman" w:hAnsi="Simplified Arabic" w:cs="Simplified Arabic"/>
      <w:sz w:val="16"/>
      <w:szCs w:val="16"/>
    </w:rPr>
  </w:style>
  <w:style w:type="character" w:customStyle="1" w:styleId="3Char1">
    <w:name w:val="نص أساسي بمسافة بادئة 3 Char"/>
    <w:basedOn w:val="a3"/>
    <w:link w:val="31"/>
    <w:uiPriority w:val="99"/>
    <w:rsid w:val="00E47737"/>
    <w:rPr>
      <w:rFonts w:ascii="Simplified Arabic" w:eastAsia="Times New Roman" w:hAnsi="Simplified Arabic" w:cs="Simplified Arabic"/>
      <w:sz w:val="16"/>
      <w:szCs w:val="16"/>
    </w:rPr>
  </w:style>
  <w:style w:type="paragraph" w:styleId="af5">
    <w:name w:val="endnote text"/>
    <w:basedOn w:val="a2"/>
    <w:link w:val="Char8"/>
    <w:uiPriority w:val="99"/>
    <w:rsid w:val="00E47737"/>
    <w:pPr>
      <w:tabs>
        <w:tab w:val="num" w:pos="570"/>
      </w:tabs>
      <w:bidi/>
      <w:spacing w:after="0" w:line="240" w:lineRule="auto"/>
      <w:ind w:left="288"/>
      <w:jc w:val="both"/>
    </w:pPr>
    <w:rPr>
      <w:rFonts w:ascii="Simplified Arabic" w:eastAsia="Times New Roman" w:hAnsi="Simplified Arabic" w:cs="Simplified Arabic"/>
      <w:sz w:val="20"/>
      <w:szCs w:val="20"/>
    </w:rPr>
  </w:style>
  <w:style w:type="character" w:customStyle="1" w:styleId="Char8">
    <w:name w:val="نص تعليق ختامي Char"/>
    <w:basedOn w:val="a3"/>
    <w:link w:val="af5"/>
    <w:uiPriority w:val="99"/>
    <w:rsid w:val="00E47737"/>
    <w:rPr>
      <w:rFonts w:ascii="Simplified Arabic" w:eastAsia="Times New Roman" w:hAnsi="Simplified Arabic" w:cs="Simplified Arabic"/>
      <w:sz w:val="20"/>
      <w:szCs w:val="20"/>
    </w:rPr>
  </w:style>
  <w:style w:type="character" w:styleId="af6">
    <w:name w:val="endnote reference"/>
    <w:uiPriority w:val="99"/>
    <w:rsid w:val="00E47737"/>
    <w:rPr>
      <w:vertAlign w:val="superscript"/>
    </w:rPr>
  </w:style>
  <w:style w:type="table" w:customStyle="1" w:styleId="11">
    <w:name w:val="شبكة جدول1"/>
    <w:basedOn w:val="a4"/>
    <w:next w:val="af1"/>
    <w:rsid w:val="00E47737"/>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basedOn w:val="a2"/>
    <w:unhideWhenUsed/>
    <w:rsid w:val="00E47737"/>
    <w:pPr>
      <w:tabs>
        <w:tab w:val="num" w:pos="570"/>
      </w:tabs>
      <w:spacing w:before="100" w:beforeAutospacing="1" w:after="100" w:afterAutospacing="1" w:line="240" w:lineRule="auto"/>
      <w:ind w:left="288"/>
      <w:jc w:val="both"/>
    </w:pPr>
    <w:rPr>
      <w:rFonts w:ascii="Simplified Arabic" w:eastAsia="Times New Roman" w:hAnsi="Simplified Arabic" w:cs="Simplified Arabic"/>
      <w:sz w:val="28"/>
      <w:szCs w:val="28"/>
    </w:rPr>
  </w:style>
  <w:style w:type="paragraph" w:styleId="HTML">
    <w:name w:val="HTML Preformatted"/>
    <w:basedOn w:val="a2"/>
    <w:link w:val="HTMLChar"/>
    <w:uiPriority w:val="99"/>
    <w:rsid w:val="00E47737"/>
    <w:pPr>
      <w:tabs>
        <w:tab w:val="num" w:pos="570"/>
      </w:tabs>
      <w:bidi/>
      <w:spacing w:after="0" w:line="240" w:lineRule="auto"/>
      <w:ind w:left="288"/>
      <w:jc w:val="both"/>
    </w:pPr>
    <w:rPr>
      <w:rFonts w:ascii="Consolas" w:eastAsia="Times New Roman" w:hAnsi="Consolas" w:cs="Consolas"/>
      <w:sz w:val="20"/>
      <w:szCs w:val="20"/>
    </w:rPr>
  </w:style>
  <w:style w:type="character" w:customStyle="1" w:styleId="HTMLChar">
    <w:name w:val="بتنسيق HTML مسبق Char"/>
    <w:basedOn w:val="a3"/>
    <w:link w:val="HTML"/>
    <w:uiPriority w:val="99"/>
    <w:rsid w:val="00E47737"/>
    <w:rPr>
      <w:rFonts w:ascii="Consolas" w:eastAsia="Times New Roman" w:hAnsi="Consolas" w:cs="Consolas"/>
      <w:sz w:val="20"/>
      <w:szCs w:val="20"/>
    </w:rPr>
  </w:style>
  <w:style w:type="paragraph" w:customStyle="1" w:styleId="12">
    <w:name w:val="عادي1"/>
    <w:rsid w:val="00E47737"/>
    <w:pPr>
      <w:spacing w:after="0" w:line="240" w:lineRule="auto"/>
    </w:pPr>
    <w:rPr>
      <w:rFonts w:ascii="Times New Roman" w:eastAsia="Times New Roman" w:hAnsi="Times New Roman" w:cs="Times New Roman"/>
      <w:sz w:val="20"/>
      <w:szCs w:val="20"/>
    </w:rPr>
  </w:style>
  <w:style w:type="numbering" w:customStyle="1" w:styleId="110">
    <w:name w:val="بلا قائمة11"/>
    <w:next w:val="a5"/>
    <w:uiPriority w:val="99"/>
    <w:semiHidden/>
    <w:unhideWhenUsed/>
    <w:rsid w:val="00E47737"/>
  </w:style>
  <w:style w:type="table" w:customStyle="1" w:styleId="PlainTable1">
    <w:name w:val="Plain Table 1"/>
    <w:basedOn w:val="a4"/>
    <w:uiPriority w:val="41"/>
    <w:rsid w:val="00E47737"/>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22">
    <w:name w:val="بلا قائمة2"/>
    <w:next w:val="a5"/>
    <w:uiPriority w:val="99"/>
    <w:semiHidden/>
    <w:unhideWhenUsed/>
    <w:rsid w:val="00102BF6"/>
  </w:style>
  <w:style w:type="character" w:customStyle="1" w:styleId="fontstyle01">
    <w:name w:val="fontstyle01"/>
    <w:basedOn w:val="a3"/>
    <w:rsid w:val="00102BF6"/>
    <w:rPr>
      <w:rFonts w:ascii="Simplified Arabic" w:hAnsi="Simplified Arabic" w:cs="Simplified Arabic" w:hint="default"/>
      <w:b w:val="0"/>
      <w:bCs w:val="0"/>
      <w:i w:val="0"/>
      <w:iCs w:val="0"/>
      <w:color w:val="000000"/>
      <w:sz w:val="28"/>
      <w:szCs w:val="28"/>
    </w:rPr>
  </w:style>
  <w:style w:type="character" w:customStyle="1" w:styleId="fontstyle21">
    <w:name w:val="fontstyle21"/>
    <w:basedOn w:val="a3"/>
    <w:rsid w:val="00102BF6"/>
    <w:rPr>
      <w:rFonts w:ascii="Simplified Arabic" w:hAnsi="Simplified Arabic" w:cs="Simplified Arabic" w:hint="default"/>
      <w:b/>
      <w:bCs/>
      <w:i w:val="0"/>
      <w:iCs w:val="0"/>
      <w:color w:val="000000"/>
      <w:sz w:val="28"/>
      <w:szCs w:val="28"/>
    </w:rPr>
  </w:style>
  <w:style w:type="paragraph" w:customStyle="1" w:styleId="13">
    <w:name w:val="بلا تباعد1"/>
    <w:link w:val="1Char0"/>
    <w:qFormat/>
    <w:rsid w:val="00102BF6"/>
    <w:pPr>
      <w:bidi/>
      <w:spacing w:after="0" w:line="240" w:lineRule="auto"/>
    </w:pPr>
    <w:rPr>
      <w:rFonts w:ascii="Calibri" w:eastAsia="Calibri" w:hAnsi="Calibri" w:cs="Arial"/>
    </w:rPr>
  </w:style>
  <w:style w:type="paragraph" w:styleId="50">
    <w:name w:val="List 5"/>
    <w:basedOn w:val="a2"/>
    <w:uiPriority w:val="99"/>
    <w:unhideWhenUsed/>
    <w:rsid w:val="00102BF6"/>
    <w:pPr>
      <w:bidi/>
      <w:ind w:left="1415" w:hanging="283"/>
      <w:contextualSpacing/>
    </w:pPr>
    <w:rPr>
      <w:rFonts w:ascii="Calibri" w:eastAsia="Times New Roman" w:hAnsi="Calibri" w:cs="Arial"/>
    </w:rPr>
  </w:style>
  <w:style w:type="paragraph" w:styleId="23">
    <w:name w:val="List 2"/>
    <w:basedOn w:val="a2"/>
    <w:uiPriority w:val="99"/>
    <w:unhideWhenUsed/>
    <w:rsid w:val="00102BF6"/>
    <w:pPr>
      <w:bidi/>
      <w:ind w:left="566" w:hanging="283"/>
      <w:contextualSpacing/>
    </w:pPr>
    <w:rPr>
      <w:rFonts w:ascii="Calibri" w:eastAsia="Times New Roman" w:hAnsi="Calibri" w:cs="Arial"/>
    </w:rPr>
  </w:style>
  <w:style w:type="character" w:customStyle="1" w:styleId="CharChar6">
    <w:name w:val="Char Char6"/>
    <w:semiHidden/>
    <w:rsid w:val="00102BF6"/>
    <w:rPr>
      <w:lang w:val="en-US" w:eastAsia="en-US" w:bidi="ar-SA"/>
    </w:rPr>
  </w:style>
  <w:style w:type="paragraph" w:styleId="40">
    <w:name w:val="List 4"/>
    <w:basedOn w:val="a2"/>
    <w:rsid w:val="00102BF6"/>
    <w:pPr>
      <w:bidi/>
      <w:spacing w:after="0" w:line="240" w:lineRule="auto"/>
      <w:ind w:left="1132" w:hanging="283"/>
    </w:pPr>
    <w:rPr>
      <w:rFonts w:ascii="Times New Roman" w:eastAsia="Times New Roman" w:hAnsi="Times New Roman" w:cs="Traditional Arabic"/>
      <w:sz w:val="20"/>
      <w:szCs w:val="24"/>
    </w:rPr>
  </w:style>
  <w:style w:type="numbering" w:customStyle="1" w:styleId="32">
    <w:name w:val="بلا قائمة3"/>
    <w:next w:val="a5"/>
    <w:uiPriority w:val="99"/>
    <w:semiHidden/>
    <w:unhideWhenUsed/>
    <w:rsid w:val="00C84FE6"/>
  </w:style>
  <w:style w:type="table" w:customStyle="1" w:styleId="24">
    <w:name w:val="شبكة جدول2"/>
    <w:basedOn w:val="a4"/>
    <w:next w:val="af1"/>
    <w:uiPriority w:val="39"/>
    <w:rsid w:val="00C84FE6"/>
    <w:pPr>
      <w:bidi/>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6">
    <w:name w:val="Grid Table 1 Light Accent 6"/>
    <w:basedOn w:val="a4"/>
    <w:uiPriority w:val="46"/>
    <w:rsid w:val="00C84FE6"/>
    <w:pPr>
      <w:bidi/>
      <w:spacing w:after="0" w:line="240" w:lineRule="auto"/>
    </w:p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5DarkAccent5">
    <w:name w:val="Grid Table 5 Dark Accent 5"/>
    <w:basedOn w:val="a4"/>
    <w:uiPriority w:val="50"/>
    <w:rsid w:val="00C84FE6"/>
    <w:pPr>
      <w:spacing w:after="0" w:line="240" w:lineRule="auto"/>
      <w:jc w:val="center"/>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1Light">
    <w:name w:val="Grid Table 1 Light"/>
    <w:basedOn w:val="a4"/>
    <w:uiPriority w:val="46"/>
    <w:rsid w:val="00C84FE6"/>
    <w:pPr>
      <w:spacing w:after="0" w:line="240" w:lineRule="auto"/>
      <w:jc w:val="right"/>
    </w:p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
    <w:name w:val="Unresolved Mention"/>
    <w:basedOn w:val="a3"/>
    <w:uiPriority w:val="99"/>
    <w:semiHidden/>
    <w:unhideWhenUsed/>
    <w:rsid w:val="00C84FE6"/>
    <w:rPr>
      <w:color w:val="605E5C"/>
      <w:shd w:val="clear" w:color="auto" w:fill="E1DFDD"/>
    </w:rPr>
  </w:style>
  <w:style w:type="numbering" w:customStyle="1" w:styleId="41">
    <w:name w:val="بلا قائمة4"/>
    <w:next w:val="a5"/>
    <w:uiPriority w:val="99"/>
    <w:semiHidden/>
    <w:unhideWhenUsed/>
    <w:rsid w:val="0055006B"/>
  </w:style>
  <w:style w:type="table" w:customStyle="1" w:styleId="33">
    <w:name w:val="شبكة جدول3"/>
    <w:basedOn w:val="a4"/>
    <w:next w:val="af1"/>
    <w:uiPriority w:val="59"/>
    <w:rsid w:val="00550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بلا قائمة5"/>
    <w:next w:val="a5"/>
    <w:uiPriority w:val="99"/>
    <w:semiHidden/>
    <w:unhideWhenUsed/>
    <w:rsid w:val="00CE6989"/>
  </w:style>
  <w:style w:type="table" w:customStyle="1" w:styleId="42">
    <w:name w:val="شبكة جدول4"/>
    <w:basedOn w:val="a4"/>
    <w:next w:val="af1"/>
    <w:uiPriority w:val="59"/>
    <w:rsid w:val="00CE69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Quote"/>
    <w:basedOn w:val="a2"/>
    <w:next w:val="a2"/>
    <w:link w:val="Char9"/>
    <w:uiPriority w:val="29"/>
    <w:qFormat/>
    <w:rsid w:val="00CE6989"/>
    <w:pPr>
      <w:bidi/>
    </w:pPr>
    <w:rPr>
      <w:i/>
      <w:iCs/>
      <w:color w:val="000000" w:themeColor="text1"/>
    </w:rPr>
  </w:style>
  <w:style w:type="character" w:customStyle="1" w:styleId="Char9">
    <w:name w:val="اقتباس Char"/>
    <w:basedOn w:val="a3"/>
    <w:link w:val="af8"/>
    <w:uiPriority w:val="29"/>
    <w:rsid w:val="00CE6989"/>
    <w:rPr>
      <w:i/>
      <w:iCs/>
      <w:color w:val="000000" w:themeColor="text1"/>
    </w:rPr>
  </w:style>
  <w:style w:type="table" w:styleId="-1">
    <w:name w:val="Light List Accent 1"/>
    <w:basedOn w:val="a4"/>
    <w:uiPriority w:val="61"/>
    <w:rsid w:val="00CE69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f9">
    <w:name w:val="Light List"/>
    <w:basedOn w:val="a4"/>
    <w:uiPriority w:val="61"/>
    <w:rsid w:val="00CE698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
    <w:name w:val="Light List Accent 6"/>
    <w:basedOn w:val="a4"/>
    <w:uiPriority w:val="61"/>
    <w:rsid w:val="00CE698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50">
    <w:name w:val="Light List Accent 5"/>
    <w:basedOn w:val="a4"/>
    <w:uiPriority w:val="61"/>
    <w:rsid w:val="00CE698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numbering" w:customStyle="1" w:styleId="120">
    <w:name w:val="بلا قائمة12"/>
    <w:next w:val="a5"/>
    <w:uiPriority w:val="99"/>
    <w:semiHidden/>
    <w:unhideWhenUsed/>
    <w:rsid w:val="00CE6989"/>
  </w:style>
  <w:style w:type="character" w:customStyle="1" w:styleId="Char4">
    <w:name w:val="بلا تباعد Char"/>
    <w:basedOn w:val="a3"/>
    <w:link w:val="ad"/>
    <w:uiPriority w:val="1"/>
    <w:locked/>
    <w:rsid w:val="00CE6989"/>
    <w:rPr>
      <w:rFonts w:ascii="Calibri" w:eastAsia="Calibri" w:hAnsi="Calibri" w:cs="Arial"/>
    </w:rPr>
  </w:style>
  <w:style w:type="character" w:styleId="afa">
    <w:name w:val="FollowedHyperlink"/>
    <w:basedOn w:val="a3"/>
    <w:uiPriority w:val="99"/>
    <w:unhideWhenUsed/>
    <w:rsid w:val="00CE6989"/>
    <w:rPr>
      <w:color w:val="800080" w:themeColor="followedHyperlink"/>
      <w:u w:val="single"/>
    </w:rPr>
  </w:style>
  <w:style w:type="character" w:customStyle="1" w:styleId="5yl5">
    <w:name w:val="_5yl5"/>
    <w:basedOn w:val="a3"/>
    <w:rsid w:val="00CE6989"/>
  </w:style>
  <w:style w:type="table" w:customStyle="1" w:styleId="111">
    <w:name w:val="شبكة جدول11"/>
    <w:basedOn w:val="a4"/>
    <w:next w:val="af1"/>
    <w:uiPriority w:val="39"/>
    <w:rsid w:val="00CE698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4"/>
    <w:next w:val="af1"/>
    <w:uiPriority w:val="59"/>
    <w:rsid w:val="00CE69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caption"/>
    <w:basedOn w:val="1"/>
    <w:next w:val="a2"/>
    <w:link w:val="Chara"/>
    <w:uiPriority w:val="35"/>
    <w:unhideWhenUsed/>
    <w:qFormat/>
    <w:rsid w:val="00CE6989"/>
    <w:pPr>
      <w:keepNext w:val="0"/>
      <w:tabs>
        <w:tab w:val="clear" w:pos="570"/>
      </w:tabs>
      <w:ind w:left="0"/>
      <w:jc w:val="center"/>
    </w:pPr>
    <w:rPr>
      <w:rFonts w:ascii="Times New Roman" w:eastAsia="Calibri" w:hAnsi="Times New Roman" w:cs="Sultan bold"/>
      <w:b/>
      <w:sz w:val="28"/>
      <w:lang w:bidi="ar-IQ"/>
    </w:rPr>
  </w:style>
  <w:style w:type="character" w:styleId="afc">
    <w:name w:val="Placeholder Text"/>
    <w:basedOn w:val="a3"/>
    <w:uiPriority w:val="99"/>
    <w:semiHidden/>
    <w:rsid w:val="00CE6989"/>
    <w:rPr>
      <w:color w:val="808080"/>
    </w:rPr>
  </w:style>
  <w:style w:type="numbering" w:customStyle="1" w:styleId="1110">
    <w:name w:val="بلا قائمة111"/>
    <w:next w:val="a5"/>
    <w:uiPriority w:val="99"/>
    <w:semiHidden/>
    <w:unhideWhenUsed/>
    <w:rsid w:val="00CE6989"/>
  </w:style>
  <w:style w:type="paragraph" w:styleId="14">
    <w:name w:val="toc 1"/>
    <w:basedOn w:val="a2"/>
    <w:next w:val="a2"/>
    <w:autoRedefine/>
    <w:uiPriority w:val="99"/>
    <w:unhideWhenUsed/>
    <w:qFormat/>
    <w:rsid w:val="00CE6989"/>
    <w:pPr>
      <w:tabs>
        <w:tab w:val="right" w:leader="dot" w:pos="8494"/>
      </w:tabs>
      <w:bidi/>
      <w:spacing w:after="0" w:line="240" w:lineRule="auto"/>
      <w:jc w:val="lowKashida"/>
    </w:pPr>
    <w:rPr>
      <w:rFonts w:ascii="Times New Roman" w:eastAsia="Times New Roman" w:hAnsi="Times New Roman" w:cs="Sultan bold"/>
      <w:b/>
      <w:noProof/>
      <w:sz w:val="26"/>
      <w:szCs w:val="26"/>
      <w:lang w:bidi="ar-IQ"/>
    </w:rPr>
  </w:style>
  <w:style w:type="paragraph" w:styleId="25">
    <w:name w:val="toc 2"/>
    <w:basedOn w:val="a2"/>
    <w:next w:val="a2"/>
    <w:autoRedefine/>
    <w:uiPriority w:val="99"/>
    <w:unhideWhenUsed/>
    <w:rsid w:val="00CE6989"/>
    <w:pPr>
      <w:tabs>
        <w:tab w:val="left" w:pos="707"/>
        <w:tab w:val="right" w:leader="dot" w:pos="8494"/>
      </w:tabs>
      <w:bidi/>
      <w:spacing w:after="0" w:line="240" w:lineRule="auto"/>
      <w:ind w:left="424"/>
      <w:jc w:val="lowKashida"/>
    </w:pPr>
    <w:rPr>
      <w:rFonts w:ascii="Times New Roman" w:eastAsia="Times New Roman" w:hAnsi="Times New Roman" w:cs="Sultan bold"/>
      <w:b/>
      <w:noProof/>
      <w:sz w:val="26"/>
      <w:szCs w:val="26"/>
      <w:lang w:bidi="ar-IQ"/>
    </w:rPr>
  </w:style>
  <w:style w:type="paragraph" w:styleId="34">
    <w:name w:val="toc 3"/>
    <w:basedOn w:val="a2"/>
    <w:next w:val="a2"/>
    <w:autoRedefine/>
    <w:uiPriority w:val="99"/>
    <w:unhideWhenUsed/>
    <w:rsid w:val="00CE6989"/>
    <w:pPr>
      <w:bidi/>
      <w:spacing w:after="100"/>
      <w:ind w:left="440"/>
    </w:pPr>
    <w:rPr>
      <w:rFonts w:ascii="Calibri" w:eastAsia="Times New Roman" w:hAnsi="Calibri" w:cs="Arial"/>
    </w:rPr>
  </w:style>
  <w:style w:type="paragraph" w:styleId="43">
    <w:name w:val="toc 4"/>
    <w:basedOn w:val="a2"/>
    <w:next w:val="a2"/>
    <w:autoRedefine/>
    <w:uiPriority w:val="99"/>
    <w:unhideWhenUsed/>
    <w:rsid w:val="00CE6989"/>
    <w:pPr>
      <w:bidi/>
      <w:spacing w:after="100"/>
      <w:ind w:left="660"/>
    </w:pPr>
    <w:rPr>
      <w:rFonts w:ascii="Calibri" w:eastAsia="Times New Roman" w:hAnsi="Calibri" w:cs="Arial"/>
    </w:rPr>
  </w:style>
  <w:style w:type="paragraph" w:styleId="52">
    <w:name w:val="toc 5"/>
    <w:basedOn w:val="a2"/>
    <w:next w:val="a2"/>
    <w:autoRedefine/>
    <w:uiPriority w:val="99"/>
    <w:unhideWhenUsed/>
    <w:rsid w:val="00CE6989"/>
    <w:pPr>
      <w:bidi/>
      <w:spacing w:after="100"/>
      <w:ind w:left="880"/>
    </w:pPr>
    <w:rPr>
      <w:rFonts w:ascii="Calibri" w:eastAsia="Times New Roman" w:hAnsi="Calibri" w:cs="Arial"/>
    </w:rPr>
  </w:style>
  <w:style w:type="paragraph" w:styleId="60">
    <w:name w:val="toc 6"/>
    <w:basedOn w:val="a2"/>
    <w:next w:val="a2"/>
    <w:autoRedefine/>
    <w:uiPriority w:val="99"/>
    <w:unhideWhenUsed/>
    <w:rsid w:val="00CE6989"/>
    <w:pPr>
      <w:bidi/>
      <w:spacing w:after="100"/>
      <w:ind w:left="1100"/>
    </w:pPr>
    <w:rPr>
      <w:rFonts w:ascii="Calibri" w:eastAsia="Times New Roman" w:hAnsi="Calibri" w:cs="Arial"/>
    </w:rPr>
  </w:style>
  <w:style w:type="paragraph" w:styleId="70">
    <w:name w:val="toc 7"/>
    <w:basedOn w:val="a2"/>
    <w:next w:val="a2"/>
    <w:autoRedefine/>
    <w:uiPriority w:val="99"/>
    <w:unhideWhenUsed/>
    <w:rsid w:val="00CE6989"/>
    <w:pPr>
      <w:bidi/>
      <w:spacing w:after="100"/>
      <w:ind w:left="1320"/>
    </w:pPr>
    <w:rPr>
      <w:rFonts w:ascii="Calibri" w:eastAsia="Times New Roman" w:hAnsi="Calibri" w:cs="Arial"/>
    </w:rPr>
  </w:style>
  <w:style w:type="paragraph" w:styleId="80">
    <w:name w:val="toc 8"/>
    <w:basedOn w:val="a2"/>
    <w:next w:val="a2"/>
    <w:autoRedefine/>
    <w:uiPriority w:val="99"/>
    <w:unhideWhenUsed/>
    <w:rsid w:val="00CE6989"/>
    <w:pPr>
      <w:bidi/>
      <w:spacing w:after="100"/>
      <w:ind w:left="1540"/>
    </w:pPr>
    <w:rPr>
      <w:rFonts w:ascii="Calibri" w:eastAsia="Times New Roman" w:hAnsi="Calibri" w:cs="Arial"/>
    </w:rPr>
  </w:style>
  <w:style w:type="paragraph" w:styleId="90">
    <w:name w:val="toc 9"/>
    <w:basedOn w:val="a2"/>
    <w:next w:val="a2"/>
    <w:autoRedefine/>
    <w:uiPriority w:val="99"/>
    <w:unhideWhenUsed/>
    <w:rsid w:val="00CE6989"/>
    <w:pPr>
      <w:bidi/>
      <w:spacing w:after="100"/>
      <w:ind w:left="1760"/>
    </w:pPr>
    <w:rPr>
      <w:rFonts w:ascii="Calibri" w:eastAsia="Times New Roman" w:hAnsi="Calibri" w:cs="Arial"/>
    </w:rPr>
  </w:style>
  <w:style w:type="paragraph" w:styleId="afd">
    <w:name w:val="Subtitle"/>
    <w:basedOn w:val="2"/>
    <w:next w:val="a2"/>
    <w:link w:val="Charb"/>
    <w:uiPriority w:val="11"/>
    <w:qFormat/>
    <w:rsid w:val="00CE6989"/>
    <w:pPr>
      <w:keepNext w:val="0"/>
      <w:tabs>
        <w:tab w:val="clear" w:pos="570"/>
      </w:tabs>
      <w:spacing w:before="0" w:after="0" w:line="276" w:lineRule="auto"/>
      <w:ind w:left="0"/>
      <w:jc w:val="lowKashida"/>
    </w:pPr>
    <w:rPr>
      <w:rFonts w:ascii="Times New Roman" w:eastAsia="Calibri" w:hAnsi="Times New Roman" w:cs="Sultan bold"/>
      <w:b w:val="0"/>
      <w:bCs w:val="0"/>
      <w:i w:val="0"/>
      <w:iCs w:val="0"/>
      <w:sz w:val="32"/>
      <w:szCs w:val="32"/>
    </w:rPr>
  </w:style>
  <w:style w:type="character" w:customStyle="1" w:styleId="Charb">
    <w:name w:val="عنوان فرعي Char"/>
    <w:basedOn w:val="a3"/>
    <w:link w:val="afd"/>
    <w:uiPriority w:val="11"/>
    <w:rsid w:val="00CE6989"/>
    <w:rPr>
      <w:rFonts w:ascii="Times New Roman" w:eastAsia="Calibri" w:hAnsi="Times New Roman" w:cs="Sultan bold"/>
      <w:sz w:val="32"/>
      <w:szCs w:val="32"/>
    </w:rPr>
  </w:style>
  <w:style w:type="character" w:customStyle="1" w:styleId="1Char1">
    <w:name w:val="نمط1 Char"/>
    <w:link w:val="15"/>
    <w:uiPriority w:val="99"/>
    <w:locked/>
    <w:rsid w:val="00CE6989"/>
  </w:style>
  <w:style w:type="paragraph" w:customStyle="1" w:styleId="15">
    <w:name w:val="نمط1"/>
    <w:basedOn w:val="a2"/>
    <w:link w:val="1Char1"/>
    <w:uiPriority w:val="99"/>
    <w:rsid w:val="00CE6989"/>
    <w:pPr>
      <w:bidi/>
    </w:pPr>
  </w:style>
  <w:style w:type="paragraph" w:customStyle="1" w:styleId="ListParagraph1">
    <w:name w:val="List Paragraph1"/>
    <w:basedOn w:val="a2"/>
    <w:uiPriority w:val="99"/>
    <w:rsid w:val="00CE6989"/>
    <w:pPr>
      <w:bidi/>
      <w:ind w:left="720"/>
      <w:contextualSpacing/>
    </w:pPr>
    <w:rPr>
      <w:rFonts w:ascii="Calibri" w:eastAsia="Times New Roman" w:hAnsi="Calibri" w:cs="Arial"/>
    </w:rPr>
  </w:style>
  <w:style w:type="paragraph" w:customStyle="1" w:styleId="Normal18">
    <w:name w:val="Normal18"/>
    <w:basedOn w:val="a2"/>
    <w:uiPriority w:val="99"/>
    <w:rsid w:val="00CE6989"/>
    <w:pPr>
      <w:bidi/>
      <w:spacing w:after="0" w:line="240" w:lineRule="auto"/>
      <w:ind w:left="567" w:firstLine="720"/>
      <w:jc w:val="both"/>
    </w:pPr>
    <w:rPr>
      <w:rFonts w:ascii="Times New Roman" w:eastAsia="Times New Roman" w:hAnsi="Times New Roman" w:cs="Simplified Arabic"/>
      <w:sz w:val="28"/>
      <w:szCs w:val="28"/>
      <w:lang w:eastAsia="ar-SA"/>
    </w:rPr>
  </w:style>
  <w:style w:type="paragraph" w:customStyle="1" w:styleId="26">
    <w:name w:val="بلا تباعد2"/>
    <w:uiPriority w:val="99"/>
    <w:rsid w:val="00CE6989"/>
    <w:pPr>
      <w:bidi/>
      <w:spacing w:after="0" w:line="240" w:lineRule="auto"/>
    </w:pPr>
    <w:rPr>
      <w:rFonts w:ascii="Calibri" w:eastAsia="Times New Roman" w:hAnsi="Calibri" w:cs="Arial"/>
    </w:rPr>
  </w:style>
  <w:style w:type="paragraph" w:customStyle="1" w:styleId="a30">
    <w:name w:val="a3"/>
    <w:basedOn w:val="a2"/>
    <w:autoRedefine/>
    <w:uiPriority w:val="99"/>
    <w:rsid w:val="00CE6989"/>
    <w:pPr>
      <w:keepNext/>
      <w:bidi/>
      <w:spacing w:before="120" w:after="0" w:line="288" w:lineRule="auto"/>
      <w:jc w:val="both"/>
    </w:pPr>
    <w:rPr>
      <w:rFonts w:ascii="Times New Roman" w:eastAsia="Times New Roman" w:hAnsi="Times New Roman" w:cs="fanan new"/>
      <w:b/>
      <w:bCs/>
      <w:sz w:val="40"/>
      <w:szCs w:val="40"/>
    </w:rPr>
  </w:style>
  <w:style w:type="paragraph" w:customStyle="1" w:styleId="comment-content">
    <w:name w:val="comment-content"/>
    <w:basedOn w:val="a2"/>
    <w:uiPriority w:val="99"/>
    <w:rsid w:val="00CE69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2">
    <w:name w:val="Normal22"/>
    <w:basedOn w:val="a2"/>
    <w:uiPriority w:val="99"/>
    <w:rsid w:val="00CE6989"/>
    <w:pPr>
      <w:bidi/>
      <w:spacing w:after="0" w:line="240" w:lineRule="auto"/>
      <w:ind w:firstLine="720"/>
      <w:jc w:val="both"/>
    </w:pPr>
    <w:rPr>
      <w:rFonts w:ascii="Times New Roman" w:eastAsia="Times New Roman" w:hAnsi="Times New Roman" w:cs="Simplified Arabic"/>
      <w:sz w:val="28"/>
      <w:szCs w:val="28"/>
      <w:lang w:eastAsia="ar-SA"/>
    </w:rPr>
  </w:style>
  <w:style w:type="character" w:customStyle="1" w:styleId="Normal20Char">
    <w:name w:val="Normal20 Char"/>
    <w:basedOn w:val="a3"/>
    <w:link w:val="Normal20"/>
    <w:locked/>
    <w:rsid w:val="00CE6989"/>
    <w:rPr>
      <w:rFonts w:eastAsia="Times New Roman" w:cs="Times New Roman"/>
      <w:sz w:val="28"/>
      <w:szCs w:val="28"/>
      <w:lang w:eastAsia="ar-SA"/>
    </w:rPr>
  </w:style>
  <w:style w:type="paragraph" w:customStyle="1" w:styleId="Normal20">
    <w:name w:val="Normal20"/>
    <w:basedOn w:val="a2"/>
    <w:link w:val="Normal20Char"/>
    <w:rsid w:val="00CE6989"/>
    <w:pPr>
      <w:bidi/>
      <w:spacing w:after="0" w:line="240" w:lineRule="auto"/>
      <w:ind w:left="284" w:firstLine="720"/>
      <w:jc w:val="both"/>
    </w:pPr>
    <w:rPr>
      <w:rFonts w:eastAsia="Times New Roman" w:cs="Times New Roman"/>
      <w:sz w:val="28"/>
      <w:szCs w:val="28"/>
      <w:lang w:eastAsia="ar-SA"/>
    </w:rPr>
  </w:style>
  <w:style w:type="character" w:styleId="afe">
    <w:name w:val="Subtle Reference"/>
    <w:basedOn w:val="a3"/>
    <w:uiPriority w:val="31"/>
    <w:qFormat/>
    <w:rsid w:val="00CE6989"/>
    <w:rPr>
      <w:smallCaps/>
      <w:color w:val="C0504D" w:themeColor="accent2"/>
      <w:u w:val="single"/>
    </w:rPr>
  </w:style>
  <w:style w:type="character" w:styleId="aff">
    <w:name w:val="Intense Reference"/>
    <w:basedOn w:val="af"/>
    <w:uiPriority w:val="32"/>
    <w:qFormat/>
    <w:rsid w:val="00CE6989"/>
    <w:rPr>
      <w:vertAlign w:val="superscript"/>
    </w:rPr>
  </w:style>
  <w:style w:type="character" w:customStyle="1" w:styleId="Char11">
    <w:name w:val="نص تعليق ختامي Char1"/>
    <w:basedOn w:val="a3"/>
    <w:uiPriority w:val="99"/>
    <w:semiHidden/>
    <w:rsid w:val="00CE6989"/>
    <w:rPr>
      <w:rFonts w:ascii="Times New Roman" w:eastAsia="Times New Roman" w:hAnsi="Times New Roman" w:cs="Times New Roman" w:hint="default"/>
      <w:sz w:val="20"/>
      <w:szCs w:val="20"/>
      <w:lang w:bidi="ar-IQ"/>
    </w:rPr>
  </w:style>
  <w:style w:type="character" w:customStyle="1" w:styleId="Char12">
    <w:name w:val="نص أساسي Char1"/>
    <w:basedOn w:val="a3"/>
    <w:semiHidden/>
    <w:rsid w:val="00CE6989"/>
    <w:rPr>
      <w:rFonts w:ascii="Times New Roman" w:eastAsia="Times New Roman" w:hAnsi="Times New Roman" w:cs="Times New Roman" w:hint="default"/>
      <w:lang w:bidi="ar-IQ"/>
    </w:rPr>
  </w:style>
  <w:style w:type="character" w:customStyle="1" w:styleId="Char20">
    <w:name w:val="نص حاشية سفلية Char2"/>
    <w:basedOn w:val="a3"/>
    <w:uiPriority w:val="99"/>
    <w:semiHidden/>
    <w:locked/>
    <w:rsid w:val="00CE6989"/>
    <w:rPr>
      <w:rFonts w:ascii="Times New Roman" w:hAnsi="Times New Roman" w:cs="Times New Roman" w:hint="default"/>
      <w:sz w:val="20"/>
      <w:szCs w:val="20"/>
    </w:rPr>
  </w:style>
  <w:style w:type="character" w:customStyle="1" w:styleId="Hyperlink1">
    <w:name w:val="Hyperlink1"/>
    <w:basedOn w:val="a3"/>
    <w:uiPriority w:val="99"/>
    <w:rsid w:val="00CE6989"/>
    <w:rPr>
      <w:color w:val="0000FF"/>
      <w:u w:val="single"/>
    </w:rPr>
  </w:style>
  <w:style w:type="character" w:customStyle="1" w:styleId="datetime">
    <w:name w:val="datetime"/>
    <w:basedOn w:val="a3"/>
    <w:rsid w:val="00CE6989"/>
  </w:style>
  <w:style w:type="character" w:customStyle="1" w:styleId="hps">
    <w:name w:val="hps"/>
    <w:basedOn w:val="a3"/>
    <w:rsid w:val="00CE6989"/>
  </w:style>
  <w:style w:type="character" w:customStyle="1" w:styleId="longtext">
    <w:name w:val="long_text"/>
    <w:basedOn w:val="a3"/>
    <w:rsid w:val="00CE6989"/>
  </w:style>
  <w:style w:type="table" w:customStyle="1" w:styleId="1111">
    <w:name w:val="شبكة جدول111"/>
    <w:basedOn w:val="a4"/>
    <w:uiPriority w:val="59"/>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4"/>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شبكة جدول41"/>
    <w:basedOn w:val="a4"/>
    <w:uiPriority w:val="59"/>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شبكة جدول5"/>
    <w:basedOn w:val="a4"/>
    <w:uiPriority w:val="59"/>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شبكة جدول6"/>
    <w:basedOn w:val="a4"/>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شبكة جدول7"/>
    <w:basedOn w:val="a4"/>
    <w:uiPriority w:val="59"/>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ملاحق"/>
    <w:basedOn w:val="2"/>
    <w:link w:val="Charc"/>
    <w:qFormat/>
    <w:rsid w:val="00CE6989"/>
    <w:pPr>
      <w:keepNext w:val="0"/>
      <w:tabs>
        <w:tab w:val="clear" w:pos="570"/>
      </w:tabs>
      <w:spacing w:before="0" w:after="0" w:line="276" w:lineRule="auto"/>
      <w:ind w:left="0"/>
      <w:jc w:val="center"/>
    </w:pPr>
    <w:rPr>
      <w:rFonts w:ascii="Times New Roman" w:eastAsia="Calibri" w:hAnsi="Times New Roman" w:cs="Sultan bold"/>
      <w:bCs w:val="0"/>
      <w:i w:val="0"/>
      <w:iCs w:val="0"/>
      <w:sz w:val="32"/>
      <w:szCs w:val="32"/>
      <w:lang w:bidi="ar-IQ"/>
    </w:rPr>
  </w:style>
  <w:style w:type="character" w:customStyle="1" w:styleId="Charc">
    <w:name w:val="ملاحق Char"/>
    <w:basedOn w:val="2Char"/>
    <w:link w:val="aff0"/>
    <w:rsid w:val="00CE6989"/>
    <w:rPr>
      <w:rFonts w:ascii="Times New Roman" w:eastAsia="Calibri" w:hAnsi="Times New Roman" w:cs="Sultan bold"/>
      <w:b/>
      <w:bCs w:val="0"/>
      <w:i w:val="0"/>
      <w:iCs w:val="0"/>
      <w:sz w:val="32"/>
      <w:szCs w:val="32"/>
      <w:lang w:bidi="ar-IQ"/>
    </w:rPr>
  </w:style>
  <w:style w:type="paragraph" w:customStyle="1" w:styleId="aff1">
    <w:name w:val="جداول"/>
    <w:basedOn w:val="a2"/>
    <w:link w:val="Chard"/>
    <w:qFormat/>
    <w:rsid w:val="00CE6989"/>
    <w:pPr>
      <w:keepNext/>
      <w:bidi/>
      <w:spacing w:after="0" w:line="240" w:lineRule="auto"/>
      <w:jc w:val="center"/>
      <w:outlineLvl w:val="1"/>
    </w:pPr>
    <w:rPr>
      <w:rFonts w:ascii="Times New Roman" w:eastAsia="Times New Roman" w:hAnsi="Times New Roman" w:cs="Sultan bold"/>
      <w:sz w:val="28"/>
      <w:szCs w:val="28"/>
    </w:rPr>
  </w:style>
  <w:style w:type="paragraph" w:customStyle="1" w:styleId="aff2">
    <w:name w:val="اشكال بيانية"/>
    <w:basedOn w:val="afb"/>
    <w:link w:val="Chare"/>
    <w:qFormat/>
    <w:rsid w:val="00CE6989"/>
    <w:pPr>
      <w:outlineLvl w:val="1"/>
    </w:pPr>
  </w:style>
  <w:style w:type="character" w:customStyle="1" w:styleId="Chard">
    <w:name w:val="جداول Char"/>
    <w:basedOn w:val="a3"/>
    <w:link w:val="aff1"/>
    <w:rsid w:val="00CE6989"/>
    <w:rPr>
      <w:rFonts w:ascii="Times New Roman" w:eastAsia="Times New Roman" w:hAnsi="Times New Roman" w:cs="Sultan bold"/>
      <w:sz w:val="28"/>
      <w:szCs w:val="28"/>
    </w:rPr>
  </w:style>
  <w:style w:type="character" w:customStyle="1" w:styleId="Chara">
    <w:name w:val="تسمية توضيحية Char"/>
    <w:basedOn w:val="Charb"/>
    <w:link w:val="afb"/>
    <w:uiPriority w:val="35"/>
    <w:rsid w:val="00CE6989"/>
    <w:rPr>
      <w:rFonts w:ascii="Times New Roman" w:eastAsia="Calibri" w:hAnsi="Times New Roman" w:cs="Sultan bold"/>
      <w:b/>
      <w:sz w:val="28"/>
      <w:szCs w:val="28"/>
      <w:lang w:bidi="ar-IQ"/>
    </w:rPr>
  </w:style>
  <w:style w:type="character" w:customStyle="1" w:styleId="Chare">
    <w:name w:val="اشكال بيانية Char"/>
    <w:basedOn w:val="Chara"/>
    <w:link w:val="aff2"/>
    <w:rsid w:val="00CE6989"/>
    <w:rPr>
      <w:rFonts w:ascii="Times New Roman" w:eastAsia="Calibri" w:hAnsi="Times New Roman" w:cs="Sultan bold"/>
      <w:b/>
      <w:sz w:val="28"/>
      <w:szCs w:val="28"/>
      <w:lang w:bidi="ar-IQ"/>
    </w:rPr>
  </w:style>
  <w:style w:type="table" w:customStyle="1" w:styleId="27">
    <w:name w:val="التقويم 2"/>
    <w:basedOn w:val="a4"/>
    <w:uiPriority w:val="99"/>
    <w:qFormat/>
    <w:rsid w:val="00CE6989"/>
    <w:pPr>
      <w:bidi/>
      <w:spacing w:after="0" w:line="240" w:lineRule="auto"/>
      <w:jc w:val="center"/>
    </w:pPr>
    <w:rPr>
      <w:rFonts w:eastAsiaTheme="minorEastAsia"/>
      <w:sz w:val="28"/>
      <w:szCs w:val="28"/>
      <w:rtl/>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hAnsiTheme="majorHAnsi" w:cstheme="majorBidi"/>
        <w:b w:val="0"/>
        <w:bCs w:val="0"/>
        <w:i w:val="0"/>
        <w:iCs w:val="0"/>
        <w:caps/>
        <w:smallCaps w:val="0"/>
        <w:color w:val="4F81BD"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TableGrid1">
    <w:name w:val="Table Grid1"/>
    <w:basedOn w:val="a4"/>
    <w:next w:val="af1"/>
    <w:rsid w:val="00CE6989"/>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شبكة جدول8"/>
    <w:basedOn w:val="a4"/>
    <w:next w:val="af1"/>
    <w:uiPriority w:val="59"/>
    <w:rsid w:val="00CE6989"/>
    <w:pPr>
      <w:spacing w:after="0" w:line="240" w:lineRule="auto"/>
      <w:jc w:val="lowKashida"/>
    </w:pPr>
    <w:rPr>
      <w:rFonts w:ascii="Times New Roman" w:hAnsi="Times New Roman" w:cs="Simplified Arabic"/>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شبكة جدول311"/>
    <w:basedOn w:val="a4"/>
    <w:next w:val="af1"/>
    <w:uiPriority w:val="59"/>
    <w:rsid w:val="00CE69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العنوان الاساس"/>
    <w:basedOn w:val="2"/>
    <w:link w:val="Charf"/>
    <w:rsid w:val="00CE6989"/>
    <w:pPr>
      <w:keepNext w:val="0"/>
      <w:tabs>
        <w:tab w:val="clear" w:pos="570"/>
      </w:tabs>
      <w:spacing w:before="0" w:after="0" w:line="276" w:lineRule="auto"/>
      <w:ind w:left="0"/>
      <w:jc w:val="center"/>
    </w:pPr>
    <w:rPr>
      <w:rFonts w:ascii="Times New Roman" w:eastAsia="Calibri" w:hAnsi="Times New Roman" w:cs="Sultan bold"/>
      <w:bCs w:val="0"/>
      <w:i w:val="0"/>
      <w:iCs w:val="0"/>
      <w:sz w:val="40"/>
      <w:szCs w:val="40"/>
      <w:lang w:bidi="ar-IQ"/>
    </w:rPr>
  </w:style>
  <w:style w:type="character" w:customStyle="1" w:styleId="Charf">
    <w:name w:val="العنوان الاساس Char"/>
    <w:basedOn w:val="2Char"/>
    <w:link w:val="aff3"/>
    <w:rsid w:val="00CE6989"/>
    <w:rPr>
      <w:rFonts w:ascii="Times New Roman" w:eastAsia="Calibri" w:hAnsi="Times New Roman" w:cs="Sultan bold"/>
      <w:b/>
      <w:bCs w:val="0"/>
      <w:i w:val="0"/>
      <w:iCs w:val="0"/>
      <w:sz w:val="40"/>
      <w:szCs w:val="40"/>
      <w:lang w:bidi="ar-IQ"/>
    </w:rPr>
  </w:style>
  <w:style w:type="paragraph" w:customStyle="1" w:styleId="msonospacing0">
    <w:name w:val="msonospacing"/>
    <w:rsid w:val="00CE6989"/>
    <w:pPr>
      <w:bidi/>
      <w:spacing w:after="0" w:line="240" w:lineRule="auto"/>
    </w:pPr>
    <w:rPr>
      <w:rFonts w:ascii="Times New Roman" w:eastAsia="Times New Roman" w:hAnsi="Times New Roman" w:cs="Times New Roman"/>
      <w:sz w:val="24"/>
      <w:szCs w:val="24"/>
    </w:rPr>
  </w:style>
  <w:style w:type="paragraph" w:customStyle="1" w:styleId="aff4">
    <w:name w:val="مخطط"/>
    <w:basedOn w:val="aff1"/>
    <w:link w:val="Charf0"/>
    <w:rsid w:val="00CE6989"/>
  </w:style>
  <w:style w:type="character" w:customStyle="1" w:styleId="Charf0">
    <w:name w:val="مخطط Char"/>
    <w:basedOn w:val="Chard"/>
    <w:link w:val="aff4"/>
    <w:rsid w:val="00CE6989"/>
    <w:rPr>
      <w:rFonts w:ascii="Times New Roman" w:eastAsia="Times New Roman" w:hAnsi="Times New Roman" w:cs="Sultan bold"/>
      <w:sz w:val="28"/>
      <w:szCs w:val="28"/>
    </w:rPr>
  </w:style>
  <w:style w:type="paragraph" w:customStyle="1" w:styleId="msolistparagraph0">
    <w:name w:val="msolistparagraph"/>
    <w:basedOn w:val="a2"/>
    <w:rsid w:val="00CE6989"/>
    <w:pPr>
      <w:bidi/>
      <w:ind w:left="720"/>
      <w:contextualSpacing/>
    </w:pPr>
    <w:rPr>
      <w:rFonts w:ascii="Calibri" w:eastAsia="Times New Roman" w:hAnsi="Calibri" w:cs="Arial"/>
    </w:rPr>
  </w:style>
  <w:style w:type="table" w:customStyle="1" w:styleId="TableNormal1">
    <w:name w:val="Table Normal1"/>
    <w:uiPriority w:val="2"/>
    <w:semiHidden/>
    <w:unhideWhenUsed/>
    <w:qFormat/>
    <w:rsid w:val="00CE698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2"/>
    <w:uiPriority w:val="1"/>
    <w:rsid w:val="00CE6989"/>
    <w:pPr>
      <w:widowControl w:val="0"/>
      <w:autoSpaceDE w:val="0"/>
      <w:autoSpaceDN w:val="0"/>
      <w:spacing w:after="0" w:line="187" w:lineRule="exact"/>
      <w:ind w:left="132" w:right="126"/>
      <w:jc w:val="center"/>
    </w:pPr>
    <w:rPr>
      <w:rFonts w:ascii="Times New Roman" w:eastAsia="Times New Roman" w:hAnsi="Times New Roman" w:cs="Times New Roman"/>
      <w:lang w:bidi="en-US"/>
    </w:rPr>
  </w:style>
  <w:style w:type="table" w:styleId="1-1">
    <w:name w:val="Medium Shading 1 Accent 1"/>
    <w:basedOn w:val="a4"/>
    <w:uiPriority w:val="63"/>
    <w:rsid w:val="00CE698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0">
    <w:name w:val="Light Shading Accent 4"/>
    <w:basedOn w:val="a4"/>
    <w:uiPriority w:val="60"/>
    <w:rsid w:val="00CE6989"/>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List Accent 4"/>
    <w:basedOn w:val="a4"/>
    <w:uiPriority w:val="61"/>
    <w:rsid w:val="00CE698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Charf1">
    <w:name w:val="اشكال Char"/>
    <w:basedOn w:val="a3"/>
    <w:link w:val="aff5"/>
    <w:locked/>
    <w:rsid w:val="00CE6989"/>
    <w:rPr>
      <w:rFonts w:ascii="Times New Roman" w:hAnsi="Times New Roman" w:cs="Sultan bold"/>
      <w:b/>
      <w:sz w:val="28"/>
      <w:szCs w:val="28"/>
      <w:lang w:bidi="ar-IQ"/>
    </w:rPr>
  </w:style>
  <w:style w:type="paragraph" w:customStyle="1" w:styleId="aff5">
    <w:name w:val="اشكال"/>
    <w:basedOn w:val="3"/>
    <w:link w:val="Charf1"/>
    <w:qFormat/>
    <w:rsid w:val="00CE6989"/>
    <w:pPr>
      <w:keepNext w:val="0"/>
      <w:tabs>
        <w:tab w:val="clear" w:pos="570"/>
      </w:tabs>
      <w:spacing w:before="0" w:line="276" w:lineRule="auto"/>
      <w:ind w:left="0" w:firstLine="0"/>
      <w:jc w:val="center"/>
    </w:pPr>
    <w:rPr>
      <w:rFonts w:ascii="Times New Roman" w:eastAsiaTheme="minorHAnsi" w:hAnsi="Times New Roman" w:cs="Sultan bold"/>
      <w:b/>
      <w:sz w:val="28"/>
      <w:szCs w:val="28"/>
      <w:lang w:bidi="ar-IQ"/>
    </w:rPr>
  </w:style>
  <w:style w:type="table" w:styleId="-2">
    <w:name w:val="Light List Accent 2"/>
    <w:basedOn w:val="a4"/>
    <w:uiPriority w:val="61"/>
    <w:rsid w:val="00CE698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4"/>
    <w:uiPriority w:val="61"/>
    <w:rsid w:val="00CE698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ff6">
    <w:name w:val="Bibliography"/>
    <w:basedOn w:val="a2"/>
    <w:next w:val="a2"/>
    <w:uiPriority w:val="37"/>
    <w:unhideWhenUsed/>
    <w:rsid w:val="00CE6989"/>
    <w:pPr>
      <w:bidi/>
      <w:spacing w:after="0" w:line="240" w:lineRule="auto"/>
    </w:pPr>
    <w:rPr>
      <w:sz w:val="28"/>
      <w:szCs w:val="28"/>
      <w:lang w:bidi="ar-IQ"/>
    </w:rPr>
  </w:style>
  <w:style w:type="character" w:customStyle="1" w:styleId="ListParagraphChar">
    <w:name w:val="List Paragraph Char"/>
    <w:link w:val="16"/>
    <w:locked/>
    <w:rsid w:val="00CE6989"/>
    <w:rPr>
      <w:rFonts w:ascii="Calibri" w:eastAsia="Calibri" w:hAnsi="Calibri"/>
    </w:rPr>
  </w:style>
  <w:style w:type="paragraph" w:customStyle="1" w:styleId="16">
    <w:name w:val="سرد الفقرات1"/>
    <w:basedOn w:val="a2"/>
    <w:link w:val="ListParagraphChar"/>
    <w:uiPriority w:val="99"/>
    <w:rsid w:val="00CE6989"/>
    <w:pPr>
      <w:bidi/>
      <w:ind w:left="720"/>
      <w:contextualSpacing/>
    </w:pPr>
    <w:rPr>
      <w:rFonts w:ascii="Calibri" w:eastAsia="Calibri" w:hAnsi="Calibri"/>
    </w:rPr>
  </w:style>
  <w:style w:type="character" w:customStyle="1" w:styleId="11111Char">
    <w:name w:val="11111 Char"/>
    <w:link w:val="11111"/>
    <w:locked/>
    <w:rsid w:val="00CE6989"/>
    <w:rPr>
      <w:rFonts w:ascii="Simplified Arabic" w:hAnsi="Simplified Arabic" w:cs="MCS Taybah S_U normal."/>
      <w:sz w:val="34"/>
      <w:szCs w:val="34"/>
      <w:lang w:bidi="ar-SY"/>
    </w:rPr>
  </w:style>
  <w:style w:type="paragraph" w:customStyle="1" w:styleId="11111">
    <w:name w:val="11111"/>
    <w:basedOn w:val="a2"/>
    <w:link w:val="11111Char"/>
    <w:rsid w:val="00CE6989"/>
    <w:pPr>
      <w:bidi/>
      <w:spacing w:line="240" w:lineRule="auto"/>
    </w:pPr>
    <w:rPr>
      <w:rFonts w:ascii="Simplified Arabic" w:hAnsi="Simplified Arabic" w:cs="MCS Taybah S_U normal."/>
      <w:sz w:val="34"/>
      <w:szCs w:val="34"/>
      <w:lang w:bidi="ar-SY"/>
    </w:rPr>
  </w:style>
  <w:style w:type="paragraph" w:customStyle="1" w:styleId="28">
    <w:name w:val="سرد الفقرات2"/>
    <w:basedOn w:val="a2"/>
    <w:uiPriority w:val="34"/>
    <w:rsid w:val="00CE6989"/>
    <w:pPr>
      <w:bidi/>
      <w:spacing w:after="0" w:line="240" w:lineRule="auto"/>
    </w:pPr>
    <w:rPr>
      <w:rFonts w:ascii="Calibri" w:eastAsia="Times New Roman" w:hAnsi="Calibri" w:cs="Arial"/>
    </w:rPr>
  </w:style>
  <w:style w:type="character" w:customStyle="1" w:styleId="term">
    <w:name w:val="term"/>
    <w:rsid w:val="00CE6989"/>
  </w:style>
  <w:style w:type="character" w:customStyle="1" w:styleId="2Char10">
    <w:name w:val="نص أساسي 2 Char1"/>
    <w:basedOn w:val="a3"/>
    <w:uiPriority w:val="99"/>
    <w:semiHidden/>
    <w:locked/>
    <w:rsid w:val="00CE6989"/>
    <w:rPr>
      <w:rFonts w:ascii="Times New Roman" w:eastAsia="Times New Roman" w:hAnsi="Times New Roman" w:cs="Traditional Arabic"/>
      <w:sz w:val="20"/>
      <w:szCs w:val="20"/>
      <w:lang w:eastAsia="zh-CN"/>
    </w:rPr>
  </w:style>
  <w:style w:type="character" w:customStyle="1" w:styleId="3Char10">
    <w:name w:val="نص أساسي 3 Char1"/>
    <w:basedOn w:val="a3"/>
    <w:uiPriority w:val="99"/>
    <w:semiHidden/>
    <w:locked/>
    <w:rsid w:val="00CE6989"/>
    <w:rPr>
      <w:rFonts w:ascii="Times New Roman" w:eastAsia="Times New Roman" w:hAnsi="Times New Roman" w:cs="Traditional Arabic"/>
      <w:sz w:val="16"/>
      <w:szCs w:val="16"/>
      <w:lang w:eastAsia="zh-CN"/>
    </w:rPr>
  </w:style>
  <w:style w:type="table" w:customStyle="1" w:styleId="-11">
    <w:name w:val="شبكة فاتحة - تمييز 11"/>
    <w:basedOn w:val="a4"/>
    <w:uiPriority w:val="62"/>
    <w:rsid w:val="00CE69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29">
    <w:name w:val="نمط2"/>
    <w:basedOn w:val="a4"/>
    <w:uiPriority w:val="99"/>
    <w:qFormat/>
    <w:rsid w:val="00CE6989"/>
    <w:pPr>
      <w:spacing w:after="0" w:line="240" w:lineRule="auto"/>
    </w:pPr>
    <w:tblPr>
      <w:tblInd w:w="0" w:type="dxa"/>
      <w:tblCellMar>
        <w:top w:w="0" w:type="dxa"/>
        <w:left w:w="108" w:type="dxa"/>
        <w:bottom w:w="0" w:type="dxa"/>
        <w:right w:w="108" w:type="dxa"/>
      </w:tblCellMar>
    </w:tblPr>
    <w:tcPr>
      <w:shd w:val="clear" w:color="auto" w:fill="17365D" w:themeFill="text2" w:themeFillShade="BF"/>
    </w:tcPr>
  </w:style>
  <w:style w:type="character" w:styleId="aff7">
    <w:name w:val="Emphasis"/>
    <w:basedOn w:val="a3"/>
    <w:uiPriority w:val="20"/>
    <w:qFormat/>
    <w:rsid w:val="00CE6989"/>
    <w:rPr>
      <w:i/>
      <w:iCs/>
    </w:rPr>
  </w:style>
  <w:style w:type="paragraph" w:customStyle="1" w:styleId="112">
    <w:name w:val="سرد الفقرات11"/>
    <w:basedOn w:val="a2"/>
    <w:uiPriority w:val="99"/>
    <w:rsid w:val="00CE6989"/>
    <w:pPr>
      <w:bidi/>
      <w:ind w:left="720"/>
    </w:pPr>
    <w:rPr>
      <w:rFonts w:ascii="Calibri" w:eastAsia="Calibri" w:hAnsi="Calibri" w:cs="Arial"/>
    </w:rPr>
  </w:style>
  <w:style w:type="character" w:styleId="aff8">
    <w:name w:val="Subtle Emphasis"/>
    <w:basedOn w:val="a3"/>
    <w:uiPriority w:val="19"/>
    <w:qFormat/>
    <w:rsid w:val="00CE6989"/>
    <w:rPr>
      <w:i/>
      <w:iCs/>
      <w:color w:val="808080" w:themeColor="text1" w:themeTint="7F"/>
    </w:rPr>
  </w:style>
  <w:style w:type="paragraph" w:customStyle="1" w:styleId="610">
    <w:name w:val="عنوان 61"/>
    <w:basedOn w:val="a2"/>
    <w:next w:val="a2"/>
    <w:uiPriority w:val="9"/>
    <w:semiHidden/>
    <w:unhideWhenUsed/>
    <w:qFormat/>
    <w:rsid w:val="00CE6989"/>
    <w:pPr>
      <w:keepNext/>
      <w:keepLines/>
      <w:bidi/>
      <w:spacing w:before="200" w:after="0"/>
      <w:outlineLvl w:val="5"/>
    </w:pPr>
    <w:rPr>
      <w:rFonts w:ascii="Cambria" w:eastAsia="Times New Roman" w:hAnsi="Cambria" w:cs="Times New Roman"/>
      <w:i/>
      <w:iCs/>
      <w:color w:val="243F60"/>
    </w:rPr>
  </w:style>
  <w:style w:type="table" w:customStyle="1" w:styleId="11110">
    <w:name w:val="شبكة جدول1111"/>
    <w:basedOn w:val="a4"/>
    <w:next w:val="af1"/>
    <w:uiPriority w:val="59"/>
    <w:rsid w:val="00CE698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1">
    <w:name w:val="نص أساسي 21"/>
    <w:basedOn w:val="a2"/>
    <w:next w:val="21"/>
    <w:uiPriority w:val="99"/>
    <w:semiHidden/>
    <w:rsid w:val="00CE6989"/>
    <w:pPr>
      <w:bidi/>
      <w:spacing w:after="120" w:line="480" w:lineRule="auto"/>
    </w:pPr>
    <w:rPr>
      <w:sz w:val="28"/>
      <w:szCs w:val="28"/>
      <w:lang w:bidi="ar-IQ"/>
    </w:rPr>
  </w:style>
  <w:style w:type="table" w:customStyle="1" w:styleId="2110">
    <w:name w:val="شبكة جدول211"/>
    <w:basedOn w:val="a4"/>
    <w:uiPriority w:val="59"/>
    <w:rsid w:val="00CE698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0">
    <w:name w:val="شبكة جدول11111"/>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شبكة جدول12"/>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شبكة جدول13"/>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شبكة جدول14"/>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شبكة جدول15"/>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شبكة جدول16"/>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شبكة جدول17"/>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شبكة جدول18"/>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شبكة جدول19"/>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Char1">
    <w:name w:val="عنوان 6 Char1"/>
    <w:basedOn w:val="a3"/>
    <w:uiPriority w:val="9"/>
    <w:semiHidden/>
    <w:rsid w:val="00CE6989"/>
    <w:rPr>
      <w:rFonts w:asciiTheme="majorHAnsi" w:eastAsiaTheme="majorEastAsia" w:hAnsiTheme="majorHAnsi" w:cstheme="majorBidi"/>
      <w:i/>
      <w:iCs/>
      <w:color w:val="243F60" w:themeColor="accent1" w:themeShade="7F"/>
      <w:sz w:val="28"/>
      <w:szCs w:val="28"/>
      <w:lang w:bidi="ar-IQ"/>
    </w:rPr>
  </w:style>
  <w:style w:type="table" w:customStyle="1" w:styleId="3-61">
    <w:name w:val="جدول قائمة 3 - تمييز 61"/>
    <w:basedOn w:val="a4"/>
    <w:uiPriority w:val="48"/>
    <w:rsid w:val="00CE698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character" w:customStyle="1" w:styleId="UnresolvedMention1">
    <w:name w:val="Unresolved Mention1"/>
    <w:basedOn w:val="a3"/>
    <w:uiPriority w:val="99"/>
    <w:semiHidden/>
    <w:unhideWhenUsed/>
    <w:rsid w:val="00CE6989"/>
    <w:rPr>
      <w:color w:val="605E5C"/>
      <w:shd w:val="clear" w:color="auto" w:fill="E1DFDD"/>
    </w:rPr>
  </w:style>
  <w:style w:type="table" w:customStyle="1" w:styleId="100">
    <w:name w:val="10"/>
    <w:basedOn w:val="a4"/>
    <w:rsid w:val="00CE6989"/>
    <w:pPr>
      <w:bidi/>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114">
    <w:name w:val="شبكة جدول114"/>
    <w:basedOn w:val="a4"/>
    <w:next w:val="af1"/>
    <w:uiPriority w:val="39"/>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0">
    <w:name w:val="بلا تباعد1 Char"/>
    <w:link w:val="13"/>
    <w:rsid w:val="00CE6989"/>
    <w:rPr>
      <w:rFonts w:ascii="Calibri" w:eastAsia="Calibri" w:hAnsi="Calibri" w:cs="Arial"/>
    </w:rPr>
  </w:style>
  <w:style w:type="paragraph" w:customStyle="1" w:styleId="aff9">
    <w:name w:val="النص القرآني"/>
    <w:basedOn w:val="a2"/>
    <w:rsid w:val="00CE6989"/>
    <w:pPr>
      <w:bidi/>
      <w:spacing w:after="0" w:line="240" w:lineRule="auto"/>
      <w:jc w:val="both"/>
    </w:pPr>
    <w:rPr>
      <w:rFonts w:ascii="Times New Roman" w:eastAsia="Times New Roman" w:hAnsi="Times New Roman" w:cs="DecoType Naskh"/>
      <w:noProof/>
      <w:sz w:val="28"/>
      <w:szCs w:val="40"/>
    </w:rPr>
  </w:style>
  <w:style w:type="table" w:customStyle="1" w:styleId="91">
    <w:name w:val="شبكة جدول9"/>
    <w:basedOn w:val="a4"/>
    <w:uiPriority w:val="59"/>
    <w:rsid w:val="00CE69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شبكة جدول25"/>
    <w:basedOn w:val="a4"/>
    <w:next w:val="af1"/>
    <w:uiPriority w:val="59"/>
    <w:rsid w:val="00CE69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بلا قائمة21"/>
    <w:next w:val="a5"/>
    <w:uiPriority w:val="99"/>
    <w:semiHidden/>
    <w:unhideWhenUsed/>
    <w:rsid w:val="00CE6989"/>
  </w:style>
  <w:style w:type="table" w:customStyle="1" w:styleId="220">
    <w:name w:val="شبكة جدول22"/>
    <w:basedOn w:val="a4"/>
    <w:next w:val="af1"/>
    <w:rsid w:val="00CE69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تظليل فاتح1"/>
    <w:basedOn w:val="a4"/>
    <w:next w:val="affa"/>
    <w:uiPriority w:val="60"/>
    <w:rsid w:val="00CE6989"/>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30">
    <w:name w:val="شبكة جدول23"/>
    <w:basedOn w:val="affb"/>
    <w:next w:val="af1"/>
    <w:uiPriority w:val="59"/>
    <w:rsid w:val="00CE6989"/>
    <w:pPr>
      <w:spacing w:after="0" w:line="240" w:lineRule="auto"/>
    </w:pPr>
    <w:rPr>
      <w:rFonts w:cs="Simplified Arabic"/>
      <w:sz w:val="20"/>
      <w:szCs w:val="20"/>
      <w:lang w:val="en-GB" w:eastAsia="en-GB"/>
    </w:rPr>
    <w:tblPr>
      <w:tblInd w:w="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b">
    <w:name w:val="Table Elegant"/>
    <w:basedOn w:val="a4"/>
    <w:uiPriority w:val="99"/>
    <w:semiHidden/>
    <w:unhideWhenUsed/>
    <w:rsid w:val="00CE6989"/>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b">
    <w:name w:val="اقتباس1"/>
    <w:basedOn w:val="a2"/>
    <w:next w:val="a2"/>
    <w:uiPriority w:val="29"/>
    <w:rsid w:val="00CE6989"/>
    <w:rPr>
      <w:i/>
      <w:iCs/>
      <w:color w:val="000000"/>
    </w:rPr>
  </w:style>
  <w:style w:type="character" w:customStyle="1" w:styleId="Char13">
    <w:name w:val="اقتباس Char1"/>
    <w:basedOn w:val="a3"/>
    <w:uiPriority w:val="29"/>
    <w:rsid w:val="00CE6989"/>
    <w:rPr>
      <w:i/>
      <w:iCs/>
      <w:color w:val="000000"/>
    </w:rPr>
  </w:style>
  <w:style w:type="table" w:customStyle="1" w:styleId="2111">
    <w:name w:val="شبكة جدول2111"/>
    <w:basedOn w:val="a4"/>
    <w:uiPriority w:val="59"/>
    <w:rsid w:val="00CE6989"/>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Light Shading"/>
    <w:basedOn w:val="a4"/>
    <w:uiPriority w:val="60"/>
    <w:rsid w:val="00CE69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harf2">
    <w:name w:val="نص تعليق Char"/>
    <w:basedOn w:val="a3"/>
    <w:link w:val="affc"/>
    <w:uiPriority w:val="99"/>
    <w:semiHidden/>
    <w:rsid w:val="00CE6989"/>
    <w:rPr>
      <w:sz w:val="20"/>
      <w:szCs w:val="20"/>
    </w:rPr>
  </w:style>
  <w:style w:type="paragraph" w:styleId="affc">
    <w:name w:val="annotation text"/>
    <w:basedOn w:val="a2"/>
    <w:link w:val="Charf2"/>
    <w:uiPriority w:val="99"/>
    <w:semiHidden/>
    <w:unhideWhenUsed/>
    <w:rsid w:val="00CE6989"/>
    <w:pPr>
      <w:bidi/>
      <w:spacing w:after="160" w:line="240" w:lineRule="auto"/>
    </w:pPr>
    <w:rPr>
      <w:sz w:val="20"/>
      <w:szCs w:val="20"/>
    </w:rPr>
  </w:style>
  <w:style w:type="character" w:customStyle="1" w:styleId="Char14">
    <w:name w:val="نص تعليق Char1"/>
    <w:basedOn w:val="a3"/>
    <w:uiPriority w:val="99"/>
    <w:semiHidden/>
    <w:rsid w:val="00CE6989"/>
    <w:rPr>
      <w:sz w:val="20"/>
      <w:szCs w:val="20"/>
    </w:rPr>
  </w:style>
  <w:style w:type="character" w:customStyle="1" w:styleId="Charf3">
    <w:name w:val="موضوع تعليق Char"/>
    <w:basedOn w:val="Charf2"/>
    <w:link w:val="affd"/>
    <w:uiPriority w:val="99"/>
    <w:semiHidden/>
    <w:rsid w:val="00CE6989"/>
    <w:rPr>
      <w:b/>
      <w:bCs/>
      <w:sz w:val="20"/>
      <w:szCs w:val="20"/>
    </w:rPr>
  </w:style>
  <w:style w:type="paragraph" w:styleId="affd">
    <w:name w:val="annotation subject"/>
    <w:basedOn w:val="affc"/>
    <w:next w:val="affc"/>
    <w:link w:val="Charf3"/>
    <w:uiPriority w:val="99"/>
    <w:semiHidden/>
    <w:unhideWhenUsed/>
    <w:rsid w:val="00CE6989"/>
    <w:rPr>
      <w:b/>
      <w:bCs/>
    </w:rPr>
  </w:style>
  <w:style w:type="character" w:customStyle="1" w:styleId="Char15">
    <w:name w:val="موضوع تعليق Char1"/>
    <w:basedOn w:val="Char14"/>
    <w:uiPriority w:val="99"/>
    <w:semiHidden/>
    <w:rsid w:val="00CE6989"/>
    <w:rPr>
      <w:b/>
      <w:bCs/>
      <w:sz w:val="20"/>
      <w:szCs w:val="20"/>
    </w:rPr>
  </w:style>
  <w:style w:type="character" w:customStyle="1" w:styleId="Char16">
    <w:name w:val="نص في بالون Char1"/>
    <w:basedOn w:val="a3"/>
    <w:uiPriority w:val="99"/>
    <w:semiHidden/>
    <w:rsid w:val="00CE6989"/>
    <w:rPr>
      <w:rFonts w:ascii="Tahoma" w:hAnsi="Tahoma" w:cs="Tahoma"/>
      <w:sz w:val="18"/>
      <w:szCs w:val="18"/>
    </w:rPr>
  </w:style>
  <w:style w:type="paragraph" w:customStyle="1" w:styleId="1c">
    <w:name w:val="نص حاشية سفلية1"/>
    <w:basedOn w:val="a2"/>
    <w:next w:val="ae"/>
    <w:uiPriority w:val="99"/>
    <w:unhideWhenUsed/>
    <w:rsid w:val="00CE6989"/>
    <w:pPr>
      <w:bidi/>
      <w:spacing w:after="0" w:line="240" w:lineRule="auto"/>
    </w:pPr>
    <w:rPr>
      <w:rFonts w:ascii="Calibri" w:hAnsi="Calibri" w:cs="Arial"/>
      <w:sz w:val="20"/>
      <w:szCs w:val="20"/>
    </w:rPr>
  </w:style>
  <w:style w:type="paragraph" w:customStyle="1" w:styleId="113">
    <w:name w:val="عنوان 11"/>
    <w:basedOn w:val="a2"/>
    <w:next w:val="a2"/>
    <w:uiPriority w:val="99"/>
    <w:rsid w:val="00CE6989"/>
    <w:pPr>
      <w:keepNext/>
      <w:keepLines/>
      <w:bidi/>
      <w:spacing w:before="480" w:after="0"/>
      <w:outlineLvl w:val="0"/>
    </w:pPr>
    <w:rPr>
      <w:rFonts w:ascii="Cambria" w:eastAsia="Times New Roman" w:hAnsi="Cambria" w:cs="Times New Roman"/>
      <w:b/>
      <w:bCs/>
      <w:color w:val="365F91"/>
      <w:sz w:val="28"/>
      <w:szCs w:val="28"/>
    </w:rPr>
  </w:style>
  <w:style w:type="numbering" w:customStyle="1" w:styleId="11112">
    <w:name w:val="بلا قائمة1111"/>
    <w:next w:val="a5"/>
    <w:uiPriority w:val="99"/>
    <w:semiHidden/>
    <w:unhideWhenUsed/>
    <w:rsid w:val="00CE6989"/>
  </w:style>
  <w:style w:type="character" w:customStyle="1" w:styleId="1Char10">
    <w:name w:val="عنوان 1 Char1"/>
    <w:basedOn w:val="a3"/>
    <w:uiPriority w:val="9"/>
    <w:rsid w:val="00CE6989"/>
    <w:rPr>
      <w:rFonts w:asciiTheme="majorHAnsi" w:eastAsiaTheme="majorEastAsia" w:hAnsiTheme="majorHAnsi" w:cstheme="majorBidi"/>
      <w:color w:val="365F91" w:themeColor="accent1" w:themeShade="BF"/>
      <w:sz w:val="32"/>
      <w:szCs w:val="32"/>
    </w:rPr>
  </w:style>
  <w:style w:type="table" w:customStyle="1" w:styleId="101">
    <w:name w:val="شبكة جدول10"/>
    <w:basedOn w:val="a4"/>
    <w:next w:val="af1"/>
    <w:uiPriority w:val="59"/>
    <w:rsid w:val="00C119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4"/>
    <w:next w:val="af1"/>
    <w:uiPriority w:val="59"/>
    <w:rsid w:val="002D4E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شبكة جدول24"/>
    <w:basedOn w:val="a4"/>
    <w:next w:val="af1"/>
    <w:uiPriority w:val="39"/>
    <w:rsid w:val="00EC4B8A"/>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2"/>
    <w:rsid w:val="00591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omplexArabicTransparent">
    <w:name w:val="Normal + (Complex) Arabic Transparent"/>
    <w:aliases w:val="14 pt,Justified"/>
    <w:basedOn w:val="a2"/>
    <w:uiPriority w:val="99"/>
    <w:rsid w:val="005911AE"/>
    <w:pPr>
      <w:bidi/>
      <w:spacing w:after="0" w:line="240" w:lineRule="auto"/>
      <w:jc w:val="both"/>
    </w:pPr>
    <w:rPr>
      <w:rFonts w:ascii="Times New Roman" w:eastAsia="Times New Roman" w:hAnsi="Times New Roman" w:cs="Arabic Transparent"/>
      <w:sz w:val="28"/>
      <w:szCs w:val="28"/>
    </w:rPr>
  </w:style>
  <w:style w:type="table" w:customStyle="1" w:styleId="260">
    <w:name w:val="شبكة جدول26"/>
    <w:basedOn w:val="a4"/>
    <w:next w:val="af1"/>
    <w:uiPriority w:val="59"/>
    <w:rsid w:val="00D128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شبكة جدول27"/>
    <w:basedOn w:val="a4"/>
    <w:next w:val="af1"/>
    <w:uiPriority w:val="59"/>
    <w:rsid w:val="00F62D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بلا قائمة6"/>
    <w:next w:val="a5"/>
    <w:uiPriority w:val="99"/>
    <w:semiHidden/>
    <w:unhideWhenUsed/>
    <w:rsid w:val="00663200"/>
  </w:style>
  <w:style w:type="paragraph" w:customStyle="1" w:styleId="affe">
    <w:name w:val="تذييل صفحة"/>
    <w:basedOn w:val="a2"/>
    <w:link w:val="Charf4"/>
    <w:uiPriority w:val="99"/>
    <w:rsid w:val="00663200"/>
    <w:pPr>
      <w:tabs>
        <w:tab w:val="center" w:pos="4153"/>
        <w:tab w:val="right" w:pos="8306"/>
      </w:tabs>
      <w:bidi/>
      <w:spacing w:after="0" w:line="240" w:lineRule="auto"/>
    </w:pPr>
    <w:rPr>
      <w:rFonts w:ascii="Times New Roman" w:eastAsia="Times New Roman" w:hAnsi="Times New Roman" w:cs="Simplified Arabic"/>
      <w:sz w:val="28"/>
      <w:szCs w:val="33"/>
    </w:rPr>
  </w:style>
  <w:style w:type="character" w:customStyle="1" w:styleId="Charf4">
    <w:name w:val="تذييل صفحة Char"/>
    <w:link w:val="affe"/>
    <w:uiPriority w:val="99"/>
    <w:locked/>
    <w:rsid w:val="00663200"/>
    <w:rPr>
      <w:rFonts w:ascii="Times New Roman" w:eastAsia="Times New Roman" w:hAnsi="Times New Roman" w:cs="Simplified Arabic"/>
      <w:sz w:val="28"/>
      <w:szCs w:val="33"/>
    </w:rPr>
  </w:style>
  <w:style w:type="character" w:customStyle="1" w:styleId="y2iqfc">
    <w:name w:val="y2iqfc"/>
    <w:basedOn w:val="a3"/>
    <w:rsid w:val="00663200"/>
  </w:style>
  <w:style w:type="numbering" w:customStyle="1" w:styleId="72">
    <w:name w:val="بلا قائمة7"/>
    <w:next w:val="a5"/>
    <w:uiPriority w:val="99"/>
    <w:semiHidden/>
    <w:unhideWhenUsed/>
    <w:rsid w:val="005A1678"/>
  </w:style>
  <w:style w:type="table" w:customStyle="1" w:styleId="280">
    <w:name w:val="شبكة جدول28"/>
    <w:basedOn w:val="a4"/>
    <w:next w:val="af1"/>
    <w:uiPriority w:val="59"/>
    <w:unhideWhenUsed/>
    <w:rsid w:val="00B525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بلا قائمة8"/>
    <w:next w:val="a5"/>
    <w:uiPriority w:val="99"/>
    <w:semiHidden/>
    <w:unhideWhenUsed/>
    <w:rsid w:val="00033224"/>
  </w:style>
  <w:style w:type="table" w:customStyle="1" w:styleId="1100">
    <w:name w:val="شبكة جدول110"/>
    <w:basedOn w:val="a4"/>
    <w:next w:val="af1"/>
    <w:uiPriority w:val="59"/>
    <w:rsid w:val="0003322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شبكة جدول29"/>
    <w:basedOn w:val="a4"/>
    <w:next w:val="af1"/>
    <w:uiPriority w:val="39"/>
    <w:rsid w:val="00033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شبكة جدول11112"/>
    <w:basedOn w:val="a4"/>
    <w:next w:val="af1"/>
    <w:uiPriority w:val="39"/>
    <w:rsid w:val="00033224"/>
    <w:pPr>
      <w:bidi/>
      <w:spacing w:after="0" w:line="240" w:lineRule="auto"/>
      <w:jc w:val="highKashida"/>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شبكة جدول131"/>
    <w:basedOn w:val="a4"/>
    <w:next w:val="af1"/>
    <w:uiPriority w:val="39"/>
    <w:rsid w:val="00033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4"/>
    <w:next w:val="af1"/>
    <w:rsid w:val="00033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بلا قائمة9"/>
    <w:next w:val="a5"/>
    <w:uiPriority w:val="99"/>
    <w:semiHidden/>
    <w:unhideWhenUsed/>
    <w:rsid w:val="00B43F9B"/>
  </w:style>
  <w:style w:type="paragraph" w:customStyle="1" w:styleId="63">
    <w:name w:val="نمط6"/>
    <w:basedOn w:val="a2"/>
    <w:link w:val="6Char0"/>
    <w:qFormat/>
    <w:rsid w:val="00B43F9B"/>
    <w:pPr>
      <w:bidi/>
      <w:spacing w:after="0" w:line="240" w:lineRule="auto"/>
      <w:jc w:val="center"/>
    </w:pPr>
    <w:rPr>
      <w:rFonts w:ascii="Times New Roman" w:eastAsia="Times New Roman" w:hAnsi="Times New Roman" w:cs="Simplified Arabic"/>
      <w:b/>
      <w:sz w:val="24"/>
      <w:szCs w:val="28"/>
      <w:lang w:bidi="ar-IQ"/>
    </w:rPr>
  </w:style>
  <w:style w:type="character" w:customStyle="1" w:styleId="6Char0">
    <w:name w:val="نمط6 Char"/>
    <w:link w:val="63"/>
    <w:rsid w:val="00B43F9B"/>
    <w:rPr>
      <w:rFonts w:ascii="Times New Roman" w:eastAsia="Times New Roman" w:hAnsi="Times New Roman" w:cs="Simplified Arabic"/>
      <w:b/>
      <w:sz w:val="24"/>
      <w:szCs w:val="28"/>
      <w:lang w:bidi="ar-IQ"/>
    </w:rPr>
  </w:style>
  <w:style w:type="character" w:customStyle="1" w:styleId="2Char2">
    <w:name w:val="نمط2 Char"/>
    <w:rsid w:val="00B43F9B"/>
    <w:rPr>
      <w:rFonts w:ascii="Times New Roman" w:eastAsia="Times New Roman" w:hAnsi="Times New Roman" w:cs="Simplified Arabic"/>
      <w:b/>
      <w:bCs/>
      <w:sz w:val="20"/>
      <w:szCs w:val="26"/>
      <w:lang w:bidi="ar-IQ"/>
    </w:rPr>
  </w:style>
  <w:style w:type="character" w:customStyle="1" w:styleId="Char17">
    <w:name w:val="عنوان فرعي Char1"/>
    <w:basedOn w:val="a3"/>
    <w:uiPriority w:val="11"/>
    <w:rsid w:val="00B43F9B"/>
    <w:rPr>
      <w:rFonts w:ascii="Cambria" w:eastAsia="SimSun" w:hAnsi="Cambria" w:cs="Times New Roman"/>
      <w:i/>
      <w:iCs/>
      <w:color w:val="4F81BD"/>
      <w:spacing w:val="15"/>
      <w:sz w:val="24"/>
      <w:szCs w:val="24"/>
    </w:rPr>
  </w:style>
  <w:style w:type="numbering" w:customStyle="1" w:styleId="17">
    <w:name w:val="نمط مستورد 17"/>
    <w:rsid w:val="00B43F9B"/>
    <w:pPr>
      <w:numPr>
        <w:numId w:val="6"/>
      </w:numPr>
    </w:pPr>
  </w:style>
  <w:style w:type="table" w:customStyle="1" w:styleId="300">
    <w:name w:val="شبكة جدول30"/>
    <w:basedOn w:val="a4"/>
    <w:next w:val="af1"/>
    <w:uiPriority w:val="59"/>
    <w:rsid w:val="003C71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شبكة جدول32"/>
    <w:basedOn w:val="a4"/>
    <w:next w:val="af1"/>
    <w:uiPriority w:val="39"/>
    <w:rsid w:val="00000B71"/>
    <w:pPr>
      <w:spacing w:after="0" w:line="240" w:lineRule="auto"/>
      <w:ind w:right="255"/>
      <w:jc w:val="right"/>
    </w:pPr>
    <w:rPr>
      <w:rFonts w:ascii="Arabic Typesetting" w:eastAsia="Times New Roman" w:hAnsi="Arabic Typesetting" w:cs="Arabic Typesetting"/>
      <w:color w:val="000000"/>
      <w:sz w:val="28"/>
      <w:szCs w:val="28"/>
      <w:lang w:val="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شبكة جدول33"/>
    <w:basedOn w:val="a4"/>
    <w:next w:val="af1"/>
    <w:uiPriority w:val="59"/>
    <w:rsid w:val="00B931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شبكة جدول34"/>
    <w:basedOn w:val="a4"/>
    <w:next w:val="af1"/>
    <w:uiPriority w:val="59"/>
    <w:rsid w:val="00F226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بلا قائمة10"/>
    <w:next w:val="a5"/>
    <w:uiPriority w:val="99"/>
    <w:semiHidden/>
    <w:unhideWhenUsed/>
    <w:rsid w:val="00EE57FA"/>
  </w:style>
  <w:style w:type="paragraph" w:customStyle="1" w:styleId="afff">
    <w:name w:val="الاشراف والطالب"/>
    <w:basedOn w:val="a2"/>
    <w:link w:val="Charf5"/>
    <w:autoRedefine/>
    <w:qFormat/>
    <w:rsid w:val="00EE57FA"/>
    <w:pPr>
      <w:bidi/>
      <w:spacing w:line="360" w:lineRule="auto"/>
      <w:jc w:val="center"/>
    </w:pPr>
    <w:rPr>
      <w:rFonts w:ascii="Calibri" w:eastAsia="Calibri" w:hAnsi="Calibri" w:cs="Arial"/>
      <w:b/>
      <w:sz w:val="32"/>
    </w:rPr>
  </w:style>
  <w:style w:type="character" w:customStyle="1" w:styleId="Charf5">
    <w:name w:val="الاشراف والطالب Char"/>
    <w:basedOn w:val="a3"/>
    <w:link w:val="afff"/>
    <w:rsid w:val="00EE57FA"/>
    <w:rPr>
      <w:rFonts w:ascii="Calibri" w:eastAsia="Calibri" w:hAnsi="Calibri" w:cs="Arial"/>
      <w:b/>
      <w:sz w:val="32"/>
    </w:rPr>
  </w:style>
  <w:style w:type="character" w:customStyle="1" w:styleId="FootnoteTextChar">
    <w:name w:val="Footnote Text Char"/>
    <w:basedOn w:val="a3"/>
    <w:uiPriority w:val="99"/>
    <w:semiHidden/>
    <w:rsid w:val="00EE57FA"/>
    <w:rPr>
      <w:rFonts w:ascii="Calibri" w:eastAsia="Calibri" w:hAnsi="Calibri" w:cs="Arial"/>
      <w:sz w:val="20"/>
      <w:szCs w:val="20"/>
    </w:rPr>
  </w:style>
  <w:style w:type="paragraph" w:customStyle="1" w:styleId="103">
    <w:name w:val="عنوان 10"/>
    <w:next w:val="a2"/>
    <w:uiPriority w:val="99"/>
    <w:rsid w:val="00EE57FA"/>
    <w:pPr>
      <w:bidi/>
      <w:spacing w:after="0" w:line="240" w:lineRule="auto"/>
    </w:pPr>
    <w:rPr>
      <w:rFonts w:ascii="Tahoma" w:eastAsia="Times New Roman" w:hAnsi="Tahoma" w:cs="Monotype Koufi"/>
      <w:bCs/>
      <w:color w:val="000000"/>
      <w:sz w:val="36"/>
      <w:szCs w:val="40"/>
      <w:lang w:eastAsia="ar-SA"/>
    </w:rPr>
  </w:style>
  <w:style w:type="paragraph" w:customStyle="1" w:styleId="122">
    <w:name w:val="عنوان 12"/>
    <w:next w:val="a2"/>
    <w:uiPriority w:val="99"/>
    <w:rsid w:val="00EE57FA"/>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2">
    <w:name w:val="عنوان 13"/>
    <w:next w:val="a2"/>
    <w:uiPriority w:val="99"/>
    <w:rsid w:val="00EE57FA"/>
    <w:pPr>
      <w:spacing w:after="0" w:line="240" w:lineRule="auto"/>
    </w:pPr>
    <w:rPr>
      <w:rFonts w:ascii="Tahoma" w:eastAsia="Times New Roman" w:hAnsi="Tahoma" w:cs="Simplified Arabic"/>
      <w:b/>
      <w:bCs/>
      <w:i/>
      <w:iCs/>
      <w:color w:val="000000"/>
      <w:sz w:val="36"/>
      <w:szCs w:val="36"/>
      <w:lang w:eastAsia="ar-SA"/>
    </w:rPr>
  </w:style>
  <w:style w:type="paragraph" w:customStyle="1" w:styleId="141">
    <w:name w:val="عنوان 14"/>
    <w:next w:val="a2"/>
    <w:uiPriority w:val="99"/>
    <w:rsid w:val="00EE57FA"/>
    <w:pPr>
      <w:spacing w:after="0" w:line="240" w:lineRule="auto"/>
    </w:pPr>
    <w:rPr>
      <w:rFonts w:ascii="Tahoma" w:eastAsia="Times New Roman" w:hAnsi="Tahoma" w:cs="Traditional Arabic"/>
      <w:b/>
      <w:bCs/>
      <w:color w:val="000000"/>
      <w:sz w:val="32"/>
      <w:szCs w:val="32"/>
      <w:lang w:eastAsia="ar-SA"/>
    </w:rPr>
  </w:style>
  <w:style w:type="paragraph" w:customStyle="1" w:styleId="afff0">
    <w:name w:val="نمط الشعر"/>
    <w:autoRedefine/>
    <w:uiPriority w:val="99"/>
    <w:rsid w:val="00EE57FA"/>
    <w:pPr>
      <w:spacing w:after="0" w:line="240" w:lineRule="auto"/>
    </w:pPr>
    <w:rPr>
      <w:rFonts w:ascii="Tahoma" w:eastAsia="Times New Roman" w:hAnsi="Tahoma" w:cs="Traditional Arabic"/>
      <w:noProof/>
      <w:color w:val="000000"/>
      <w:sz w:val="36"/>
      <w:szCs w:val="36"/>
      <w:lang w:eastAsia="ar-SA"/>
    </w:rPr>
  </w:style>
  <w:style w:type="paragraph" w:customStyle="1" w:styleId="66">
    <w:name w:val="نمط قبل:  6 نقطة بعد:  6 نقطة"/>
    <w:basedOn w:val="a2"/>
    <w:uiPriority w:val="99"/>
    <w:rsid w:val="00EE57FA"/>
    <w:pPr>
      <w:widowControl w:val="0"/>
      <w:bidi/>
      <w:spacing w:before="120" w:after="120" w:line="240" w:lineRule="auto"/>
      <w:ind w:firstLine="454"/>
      <w:jc w:val="both"/>
    </w:pPr>
    <w:rPr>
      <w:rFonts w:ascii="Tahoma" w:eastAsia="Times New Roman" w:hAnsi="Tahoma" w:cs="Traditional Arabic"/>
      <w:color w:val="000000"/>
      <w:sz w:val="36"/>
      <w:szCs w:val="36"/>
      <w:lang w:eastAsia="ar-SA"/>
    </w:rPr>
  </w:style>
  <w:style w:type="paragraph" w:customStyle="1" w:styleId="0966">
    <w:name w:val="نمط مضبوطة السطر الأول:  0.9 سم قبل:  6 نقطة بعد:  6 نقطة"/>
    <w:basedOn w:val="a2"/>
    <w:uiPriority w:val="99"/>
    <w:rsid w:val="00EE57FA"/>
    <w:pPr>
      <w:widowControl w:val="0"/>
      <w:bidi/>
      <w:spacing w:before="120" w:after="120" w:line="240" w:lineRule="auto"/>
      <w:ind w:firstLine="510"/>
      <w:jc w:val="both"/>
    </w:pPr>
    <w:rPr>
      <w:rFonts w:ascii="Tahoma" w:eastAsia="Times New Roman" w:hAnsi="Tahoma" w:cs="Traditional Arabic"/>
      <w:color w:val="000000"/>
      <w:sz w:val="36"/>
      <w:szCs w:val="36"/>
      <w:lang w:eastAsia="ar-SA"/>
    </w:rPr>
  </w:style>
  <w:style w:type="paragraph" w:styleId="Index1">
    <w:name w:val="index 1"/>
    <w:basedOn w:val="a2"/>
    <w:next w:val="a2"/>
    <w:autoRedefine/>
    <w:uiPriority w:val="99"/>
    <w:semiHidden/>
    <w:rsid w:val="00EE57FA"/>
    <w:pPr>
      <w:widowControl w:val="0"/>
      <w:bidi/>
      <w:spacing w:after="0" w:line="240" w:lineRule="auto"/>
      <w:ind w:left="360" w:hanging="360"/>
      <w:jc w:val="both"/>
    </w:pPr>
    <w:rPr>
      <w:rFonts w:ascii="Tahoma" w:eastAsia="Times New Roman" w:hAnsi="Tahoma" w:cs="Traditional Arabic"/>
      <w:color w:val="000000"/>
      <w:sz w:val="36"/>
      <w:szCs w:val="36"/>
      <w:lang w:eastAsia="ar-SA"/>
    </w:rPr>
  </w:style>
  <w:style w:type="paragraph" w:styleId="Index2">
    <w:name w:val="index 2"/>
    <w:basedOn w:val="a2"/>
    <w:next w:val="a2"/>
    <w:autoRedefine/>
    <w:uiPriority w:val="99"/>
    <w:semiHidden/>
    <w:rsid w:val="00EE57FA"/>
    <w:pPr>
      <w:widowControl w:val="0"/>
      <w:bidi/>
      <w:spacing w:after="0" w:line="240" w:lineRule="auto"/>
      <w:ind w:left="720" w:hanging="360"/>
      <w:jc w:val="both"/>
    </w:pPr>
    <w:rPr>
      <w:rFonts w:ascii="Tahoma" w:eastAsia="Times New Roman" w:hAnsi="Tahoma" w:cs="Traditional Arabic"/>
      <w:color w:val="000000"/>
      <w:sz w:val="36"/>
      <w:szCs w:val="36"/>
      <w:lang w:eastAsia="ar-SA"/>
    </w:rPr>
  </w:style>
  <w:style w:type="paragraph" w:styleId="Index3">
    <w:name w:val="index 3"/>
    <w:basedOn w:val="a2"/>
    <w:next w:val="a2"/>
    <w:autoRedefine/>
    <w:uiPriority w:val="99"/>
    <w:semiHidden/>
    <w:rsid w:val="00EE57FA"/>
    <w:pPr>
      <w:widowControl w:val="0"/>
      <w:bidi/>
      <w:spacing w:after="0" w:line="240" w:lineRule="auto"/>
      <w:ind w:left="1080" w:hanging="360"/>
      <w:jc w:val="both"/>
    </w:pPr>
    <w:rPr>
      <w:rFonts w:ascii="Tahoma" w:eastAsia="Times New Roman" w:hAnsi="Tahoma" w:cs="Traditional Arabic"/>
      <w:color w:val="000000"/>
      <w:sz w:val="36"/>
      <w:szCs w:val="36"/>
      <w:lang w:eastAsia="ar-SA"/>
    </w:rPr>
  </w:style>
  <w:style w:type="paragraph" w:styleId="Index4">
    <w:name w:val="index 4"/>
    <w:basedOn w:val="a2"/>
    <w:next w:val="a2"/>
    <w:autoRedefine/>
    <w:uiPriority w:val="99"/>
    <w:semiHidden/>
    <w:rsid w:val="00EE57FA"/>
    <w:pPr>
      <w:widowControl w:val="0"/>
      <w:bidi/>
      <w:spacing w:after="0" w:line="240" w:lineRule="auto"/>
      <w:ind w:left="1440" w:hanging="360"/>
      <w:jc w:val="both"/>
    </w:pPr>
    <w:rPr>
      <w:rFonts w:ascii="Tahoma" w:eastAsia="Times New Roman" w:hAnsi="Tahoma" w:cs="Traditional Arabic"/>
      <w:color w:val="000000"/>
      <w:sz w:val="36"/>
      <w:szCs w:val="36"/>
      <w:lang w:eastAsia="ar-SA"/>
    </w:rPr>
  </w:style>
  <w:style w:type="paragraph" w:styleId="Index5">
    <w:name w:val="index 5"/>
    <w:basedOn w:val="a2"/>
    <w:next w:val="a2"/>
    <w:autoRedefine/>
    <w:uiPriority w:val="99"/>
    <w:semiHidden/>
    <w:rsid w:val="00EE57FA"/>
    <w:pPr>
      <w:widowControl w:val="0"/>
      <w:bidi/>
      <w:spacing w:after="0" w:line="240" w:lineRule="auto"/>
      <w:ind w:left="1800" w:hanging="360"/>
      <w:jc w:val="both"/>
    </w:pPr>
    <w:rPr>
      <w:rFonts w:ascii="Tahoma" w:eastAsia="Times New Roman" w:hAnsi="Tahoma" w:cs="Traditional Arabic"/>
      <w:color w:val="000000"/>
      <w:sz w:val="36"/>
      <w:szCs w:val="36"/>
      <w:lang w:eastAsia="ar-SA"/>
    </w:rPr>
  </w:style>
  <w:style w:type="paragraph" w:styleId="Index6">
    <w:name w:val="index 6"/>
    <w:basedOn w:val="a2"/>
    <w:next w:val="a2"/>
    <w:autoRedefine/>
    <w:uiPriority w:val="99"/>
    <w:semiHidden/>
    <w:rsid w:val="00EE57FA"/>
    <w:pPr>
      <w:widowControl w:val="0"/>
      <w:bidi/>
      <w:spacing w:after="0" w:line="240" w:lineRule="auto"/>
      <w:ind w:left="2160" w:hanging="360"/>
      <w:jc w:val="both"/>
    </w:pPr>
    <w:rPr>
      <w:rFonts w:ascii="Tahoma" w:eastAsia="Times New Roman" w:hAnsi="Tahoma" w:cs="Traditional Arabic"/>
      <w:color w:val="000000"/>
      <w:sz w:val="36"/>
      <w:szCs w:val="36"/>
      <w:lang w:eastAsia="ar-SA"/>
    </w:rPr>
  </w:style>
  <w:style w:type="paragraph" w:styleId="Index7">
    <w:name w:val="index 7"/>
    <w:basedOn w:val="a2"/>
    <w:next w:val="a2"/>
    <w:autoRedefine/>
    <w:uiPriority w:val="99"/>
    <w:semiHidden/>
    <w:rsid w:val="00EE57FA"/>
    <w:pPr>
      <w:widowControl w:val="0"/>
      <w:bidi/>
      <w:spacing w:after="0" w:line="240" w:lineRule="auto"/>
      <w:ind w:left="2520" w:hanging="360"/>
      <w:jc w:val="both"/>
    </w:pPr>
    <w:rPr>
      <w:rFonts w:ascii="Tahoma" w:eastAsia="Times New Roman" w:hAnsi="Tahoma" w:cs="Traditional Arabic"/>
      <w:color w:val="000000"/>
      <w:sz w:val="36"/>
      <w:szCs w:val="36"/>
      <w:lang w:eastAsia="ar-SA"/>
    </w:rPr>
  </w:style>
  <w:style w:type="paragraph" w:styleId="Index8">
    <w:name w:val="index 8"/>
    <w:basedOn w:val="a2"/>
    <w:next w:val="a2"/>
    <w:autoRedefine/>
    <w:uiPriority w:val="99"/>
    <w:semiHidden/>
    <w:rsid w:val="00EE57FA"/>
    <w:pPr>
      <w:widowControl w:val="0"/>
      <w:bidi/>
      <w:spacing w:after="0" w:line="240" w:lineRule="auto"/>
      <w:ind w:left="2880" w:hanging="360"/>
      <w:jc w:val="both"/>
    </w:pPr>
    <w:rPr>
      <w:rFonts w:ascii="Tahoma" w:eastAsia="Times New Roman" w:hAnsi="Tahoma" w:cs="Traditional Arabic"/>
      <w:color w:val="000000"/>
      <w:sz w:val="36"/>
      <w:szCs w:val="36"/>
      <w:lang w:eastAsia="ar-SA"/>
    </w:rPr>
  </w:style>
  <w:style w:type="paragraph" w:styleId="Index9">
    <w:name w:val="index 9"/>
    <w:basedOn w:val="a2"/>
    <w:next w:val="a2"/>
    <w:autoRedefine/>
    <w:uiPriority w:val="99"/>
    <w:semiHidden/>
    <w:rsid w:val="00EE57FA"/>
    <w:pPr>
      <w:widowControl w:val="0"/>
      <w:bidi/>
      <w:spacing w:after="0" w:line="240" w:lineRule="auto"/>
      <w:ind w:left="3240" w:hanging="360"/>
      <w:jc w:val="both"/>
    </w:pPr>
    <w:rPr>
      <w:rFonts w:ascii="Tahoma" w:eastAsia="Times New Roman" w:hAnsi="Tahoma" w:cs="Traditional Arabic"/>
      <w:color w:val="000000"/>
      <w:sz w:val="36"/>
      <w:szCs w:val="36"/>
      <w:lang w:eastAsia="ar-SA"/>
    </w:rPr>
  </w:style>
  <w:style w:type="paragraph" w:styleId="afff1">
    <w:name w:val="table of figures"/>
    <w:basedOn w:val="a2"/>
    <w:next w:val="a2"/>
    <w:uiPriority w:val="99"/>
    <w:semiHidden/>
    <w:rsid w:val="00EE57FA"/>
    <w:pPr>
      <w:widowControl w:val="0"/>
      <w:bidi/>
      <w:spacing w:after="0" w:line="240" w:lineRule="auto"/>
      <w:ind w:left="720" w:hanging="720"/>
      <w:jc w:val="both"/>
    </w:pPr>
    <w:rPr>
      <w:rFonts w:ascii="Tahoma" w:eastAsia="Times New Roman" w:hAnsi="Tahoma" w:cs="Traditional Arabic"/>
      <w:color w:val="000000"/>
      <w:sz w:val="36"/>
      <w:szCs w:val="36"/>
      <w:lang w:eastAsia="ar-SA"/>
    </w:rPr>
  </w:style>
  <w:style w:type="paragraph" w:styleId="afff2">
    <w:name w:val="table of authorities"/>
    <w:basedOn w:val="a2"/>
    <w:next w:val="a2"/>
    <w:uiPriority w:val="99"/>
    <w:semiHidden/>
    <w:rsid w:val="00EE57FA"/>
    <w:pPr>
      <w:widowControl w:val="0"/>
      <w:bidi/>
      <w:spacing w:after="0" w:line="240" w:lineRule="auto"/>
      <w:ind w:left="360" w:hanging="360"/>
      <w:jc w:val="both"/>
    </w:pPr>
    <w:rPr>
      <w:rFonts w:ascii="Tahoma" w:eastAsia="Times New Roman" w:hAnsi="Tahoma" w:cs="Traditional Arabic"/>
      <w:color w:val="000000"/>
      <w:sz w:val="36"/>
      <w:szCs w:val="36"/>
      <w:lang w:eastAsia="ar-SA"/>
    </w:rPr>
  </w:style>
  <w:style w:type="paragraph" w:styleId="afff3">
    <w:name w:val="Document Map"/>
    <w:basedOn w:val="a2"/>
    <w:link w:val="Charf6"/>
    <w:uiPriority w:val="99"/>
    <w:semiHidden/>
    <w:rsid w:val="00EE57FA"/>
    <w:pPr>
      <w:widowControl w:val="0"/>
      <w:shd w:val="clear" w:color="auto" w:fill="000080"/>
      <w:bidi/>
      <w:spacing w:after="0" w:line="240" w:lineRule="auto"/>
      <w:ind w:firstLine="454"/>
      <w:jc w:val="both"/>
    </w:pPr>
    <w:rPr>
      <w:rFonts w:ascii="Tahoma" w:eastAsia="Times New Roman" w:hAnsi="Tahoma" w:cs="Times New Roman"/>
      <w:color w:val="000000"/>
      <w:sz w:val="36"/>
      <w:szCs w:val="36"/>
      <w:lang w:eastAsia="ar-SA"/>
    </w:rPr>
  </w:style>
  <w:style w:type="character" w:customStyle="1" w:styleId="Charf6">
    <w:name w:val="مخطط المستند Char"/>
    <w:basedOn w:val="a3"/>
    <w:link w:val="afff3"/>
    <w:uiPriority w:val="99"/>
    <w:semiHidden/>
    <w:rsid w:val="00EE57FA"/>
    <w:rPr>
      <w:rFonts w:ascii="Tahoma" w:eastAsia="Times New Roman" w:hAnsi="Tahoma" w:cs="Times New Roman"/>
      <w:color w:val="000000"/>
      <w:sz w:val="36"/>
      <w:szCs w:val="36"/>
      <w:shd w:val="clear" w:color="auto" w:fill="000080"/>
      <w:lang w:eastAsia="ar-SA"/>
    </w:rPr>
  </w:style>
  <w:style w:type="paragraph" w:styleId="afff4">
    <w:name w:val="toa heading"/>
    <w:basedOn w:val="a2"/>
    <w:next w:val="a2"/>
    <w:uiPriority w:val="99"/>
    <w:semiHidden/>
    <w:rsid w:val="00EE57FA"/>
    <w:pPr>
      <w:widowControl w:val="0"/>
      <w:bidi/>
      <w:spacing w:before="120" w:after="0" w:line="240" w:lineRule="auto"/>
      <w:ind w:firstLine="454"/>
      <w:jc w:val="both"/>
    </w:pPr>
    <w:rPr>
      <w:rFonts w:ascii="Arial" w:eastAsia="Times New Roman" w:hAnsi="Arial" w:cs="Arial"/>
      <w:b/>
      <w:bCs/>
      <w:color w:val="000000"/>
      <w:sz w:val="24"/>
      <w:szCs w:val="24"/>
      <w:lang w:eastAsia="ar-SA"/>
    </w:rPr>
  </w:style>
  <w:style w:type="paragraph" w:styleId="afff5">
    <w:name w:val="index heading"/>
    <w:basedOn w:val="a2"/>
    <w:next w:val="Index1"/>
    <w:uiPriority w:val="99"/>
    <w:semiHidden/>
    <w:rsid w:val="00EE57FA"/>
    <w:pPr>
      <w:widowControl w:val="0"/>
      <w:bidi/>
      <w:spacing w:after="0" w:line="240" w:lineRule="auto"/>
      <w:ind w:firstLine="454"/>
      <w:jc w:val="both"/>
    </w:pPr>
    <w:rPr>
      <w:rFonts w:ascii="Arial" w:eastAsia="Times New Roman" w:hAnsi="Arial" w:cs="Arial"/>
      <w:b/>
      <w:bCs/>
      <w:color w:val="000000"/>
      <w:sz w:val="36"/>
      <w:szCs w:val="36"/>
      <w:lang w:eastAsia="ar-SA"/>
    </w:rPr>
  </w:style>
  <w:style w:type="character" w:styleId="afff6">
    <w:name w:val="annotation reference"/>
    <w:uiPriority w:val="99"/>
    <w:semiHidden/>
    <w:rsid w:val="00EE57FA"/>
    <w:rPr>
      <w:rFonts w:cs="Times New Roman"/>
      <w:sz w:val="16"/>
    </w:rPr>
  </w:style>
  <w:style w:type="paragraph" w:customStyle="1" w:styleId="afff7">
    <w:name w:val="المتن"/>
    <w:basedOn w:val="a2"/>
    <w:autoRedefine/>
    <w:uiPriority w:val="99"/>
    <w:rsid w:val="00EE57FA"/>
    <w:pPr>
      <w:widowControl w:val="0"/>
      <w:bidi/>
      <w:spacing w:before="120" w:after="120" w:line="240" w:lineRule="auto"/>
      <w:ind w:firstLine="454"/>
      <w:jc w:val="lowKashida"/>
    </w:pPr>
    <w:rPr>
      <w:rFonts w:ascii="Arial" w:eastAsia="Times New Roman" w:hAnsi="Arial" w:cs="Traditional Arabic"/>
      <w:color w:val="000000"/>
      <w:kern w:val="28"/>
      <w:sz w:val="36"/>
      <w:szCs w:val="36"/>
      <w:lang w:eastAsia="ar-SA"/>
    </w:rPr>
  </w:style>
  <w:style w:type="paragraph" w:styleId="afff8">
    <w:name w:val="macro"/>
    <w:link w:val="Charf7"/>
    <w:uiPriority w:val="99"/>
    <w:semiHidden/>
    <w:rsid w:val="00EE57FA"/>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f7">
    <w:name w:val="نص ماكرو Char"/>
    <w:basedOn w:val="a3"/>
    <w:link w:val="afff8"/>
    <w:uiPriority w:val="99"/>
    <w:semiHidden/>
    <w:rsid w:val="00EE57FA"/>
    <w:rPr>
      <w:rFonts w:ascii="Courier New" w:eastAsia="Times New Roman" w:hAnsi="Courier New" w:cs="Courier New"/>
      <w:color w:val="000000"/>
      <w:sz w:val="20"/>
      <w:szCs w:val="20"/>
      <w:lang w:eastAsia="ar-SA"/>
    </w:rPr>
  </w:style>
  <w:style w:type="character" w:customStyle="1" w:styleId="1d">
    <w:name w:val="نمط حرفي 1"/>
    <w:uiPriority w:val="99"/>
    <w:rsid w:val="00EE57FA"/>
    <w:rPr>
      <w:sz w:val="40"/>
    </w:rPr>
  </w:style>
  <w:style w:type="character" w:customStyle="1" w:styleId="2a">
    <w:name w:val="نمط حرفي 2"/>
    <w:uiPriority w:val="99"/>
    <w:rsid w:val="00EE57FA"/>
    <w:rPr>
      <w:rFonts w:ascii="Times New Roman" w:hAnsi="Times New Roman"/>
      <w:sz w:val="40"/>
    </w:rPr>
  </w:style>
  <w:style w:type="character" w:customStyle="1" w:styleId="35">
    <w:name w:val="نمط حرفي 3"/>
    <w:uiPriority w:val="99"/>
    <w:rsid w:val="00EE57FA"/>
    <w:rPr>
      <w:rFonts w:ascii="Times New Roman" w:hAnsi="Times New Roman"/>
      <w:sz w:val="40"/>
    </w:rPr>
  </w:style>
  <w:style w:type="character" w:customStyle="1" w:styleId="54">
    <w:name w:val="نمط حرفي 5"/>
    <w:uiPriority w:val="99"/>
    <w:rsid w:val="00EE57FA"/>
    <w:rPr>
      <w:sz w:val="40"/>
    </w:rPr>
  </w:style>
  <w:style w:type="character" w:customStyle="1" w:styleId="44">
    <w:name w:val="نمط حرفي 4"/>
    <w:uiPriority w:val="99"/>
    <w:rsid w:val="00EE57FA"/>
    <w:rPr>
      <w:sz w:val="40"/>
    </w:rPr>
  </w:style>
  <w:style w:type="paragraph" w:customStyle="1" w:styleId="2b">
    <w:name w:val="عنوان 2 جانبي"/>
    <w:basedOn w:val="afff7"/>
    <w:next w:val="afff7"/>
    <w:uiPriority w:val="99"/>
    <w:rsid w:val="00EE57FA"/>
    <w:pPr>
      <w:ind w:firstLine="0"/>
      <w:jc w:val="both"/>
    </w:pPr>
    <w:rPr>
      <w:bCs/>
      <w:szCs w:val="40"/>
    </w:rPr>
  </w:style>
  <w:style w:type="paragraph" w:customStyle="1" w:styleId="1e">
    <w:name w:val="عنوان1 وسط"/>
    <w:basedOn w:val="30"/>
    <w:next w:val="afff7"/>
    <w:uiPriority w:val="99"/>
    <w:rsid w:val="00EE57FA"/>
    <w:pPr>
      <w:widowControl w:val="0"/>
      <w:tabs>
        <w:tab w:val="clear" w:pos="570"/>
      </w:tabs>
      <w:ind w:left="0"/>
    </w:pPr>
    <w:rPr>
      <w:rFonts w:ascii="Arial" w:hAnsi="Arial" w:cs="Times New Roman"/>
      <w:b w:val="0"/>
      <w:color w:val="000000"/>
      <w:kern w:val="28"/>
      <w:sz w:val="36"/>
      <w:szCs w:val="48"/>
      <w:lang w:eastAsia="ar-SA"/>
    </w:rPr>
  </w:style>
  <w:style w:type="paragraph" w:customStyle="1" w:styleId="1f">
    <w:name w:val="نمط إضافي 1"/>
    <w:basedOn w:val="a2"/>
    <w:next w:val="a2"/>
    <w:uiPriority w:val="99"/>
    <w:rsid w:val="00EE57FA"/>
    <w:pPr>
      <w:widowControl w:val="0"/>
      <w:bidi/>
      <w:spacing w:after="0" w:line="240" w:lineRule="auto"/>
    </w:pPr>
    <w:rPr>
      <w:rFonts w:ascii="Tahoma" w:eastAsia="Times New Roman" w:hAnsi="Tahoma" w:cs="Andalus"/>
      <w:color w:val="0000FF"/>
      <w:sz w:val="36"/>
      <w:szCs w:val="40"/>
      <w:lang w:eastAsia="ar-SA"/>
    </w:rPr>
  </w:style>
  <w:style w:type="paragraph" w:customStyle="1" w:styleId="2c">
    <w:name w:val="نمط إضافي 2"/>
    <w:basedOn w:val="a2"/>
    <w:next w:val="a2"/>
    <w:uiPriority w:val="99"/>
    <w:rsid w:val="00EE57FA"/>
    <w:pPr>
      <w:widowControl w:val="0"/>
      <w:bidi/>
      <w:spacing w:after="0" w:line="240" w:lineRule="auto"/>
    </w:pPr>
    <w:rPr>
      <w:rFonts w:ascii="Tahoma" w:eastAsia="Times New Roman" w:hAnsi="Tahoma" w:cs="Monotype Koufi"/>
      <w:bCs/>
      <w:color w:val="008000"/>
      <w:sz w:val="36"/>
      <w:szCs w:val="44"/>
      <w:lang w:eastAsia="ar-SA"/>
    </w:rPr>
  </w:style>
  <w:style w:type="paragraph" w:customStyle="1" w:styleId="36">
    <w:name w:val="نمط إضافي 3"/>
    <w:basedOn w:val="a2"/>
    <w:next w:val="a2"/>
    <w:uiPriority w:val="99"/>
    <w:rsid w:val="00EE57FA"/>
    <w:pPr>
      <w:widowControl w:val="0"/>
      <w:bidi/>
      <w:spacing w:after="0" w:line="240" w:lineRule="auto"/>
    </w:pPr>
    <w:rPr>
      <w:rFonts w:ascii="Tahoma" w:eastAsia="Times New Roman" w:hAnsi="Tahoma" w:cs="Tahoma"/>
      <w:color w:val="800080"/>
      <w:sz w:val="36"/>
      <w:szCs w:val="36"/>
      <w:lang w:eastAsia="ar-SA"/>
    </w:rPr>
  </w:style>
  <w:style w:type="paragraph" w:customStyle="1" w:styleId="45">
    <w:name w:val="نمط إضافي 4"/>
    <w:basedOn w:val="a2"/>
    <w:next w:val="a2"/>
    <w:uiPriority w:val="99"/>
    <w:rsid w:val="00EE57FA"/>
    <w:pPr>
      <w:widowControl w:val="0"/>
      <w:bidi/>
      <w:spacing w:after="0" w:line="240" w:lineRule="auto"/>
    </w:pPr>
    <w:rPr>
      <w:rFonts w:ascii="Tahoma" w:eastAsia="Times New Roman" w:hAnsi="Tahoma" w:cs="Simplified Arabic Fixed"/>
      <w:color w:val="FF6600"/>
      <w:sz w:val="44"/>
      <w:szCs w:val="36"/>
      <w:lang w:eastAsia="ar-SA"/>
    </w:rPr>
  </w:style>
  <w:style w:type="paragraph" w:customStyle="1" w:styleId="55">
    <w:name w:val="نمط إضافي 5"/>
    <w:basedOn w:val="a2"/>
    <w:next w:val="a2"/>
    <w:uiPriority w:val="99"/>
    <w:rsid w:val="00EE57FA"/>
    <w:pPr>
      <w:widowControl w:val="0"/>
      <w:bidi/>
      <w:spacing w:after="0" w:line="240" w:lineRule="auto"/>
    </w:pPr>
    <w:rPr>
      <w:rFonts w:ascii="Tahoma" w:eastAsia="Times New Roman" w:hAnsi="Tahoma" w:cs="DecoType Naskh"/>
      <w:color w:val="3366FF"/>
      <w:sz w:val="36"/>
      <w:szCs w:val="44"/>
      <w:lang w:eastAsia="ar-SA"/>
    </w:rPr>
  </w:style>
  <w:style w:type="paragraph" w:styleId="2d">
    <w:name w:val="Body Text First Indent 2"/>
    <w:basedOn w:val="af0"/>
    <w:link w:val="2Char3"/>
    <w:uiPriority w:val="99"/>
    <w:rsid w:val="00EE57FA"/>
    <w:pPr>
      <w:tabs>
        <w:tab w:val="clear" w:pos="368"/>
        <w:tab w:val="clear" w:pos="570"/>
      </w:tabs>
      <w:spacing w:after="120"/>
      <w:ind w:left="283" w:firstLine="210"/>
      <w:jc w:val="left"/>
    </w:pPr>
    <w:rPr>
      <w:rFonts w:ascii="Times New Roman" w:hAnsi="Times New Roman" w:cs="Times New Roman"/>
      <w:color w:val="000000"/>
      <w:sz w:val="24"/>
      <w:szCs w:val="24"/>
      <w:lang w:eastAsia="ar-SA"/>
    </w:rPr>
  </w:style>
  <w:style w:type="character" w:customStyle="1" w:styleId="2Char3">
    <w:name w:val="نص أساسي بمسافة بادئة للسطر الأول 2 Char"/>
    <w:basedOn w:val="Char6"/>
    <w:link w:val="2d"/>
    <w:uiPriority w:val="99"/>
    <w:rsid w:val="00EE57FA"/>
    <w:rPr>
      <w:rFonts w:ascii="Times New Roman" w:eastAsia="Times New Roman" w:hAnsi="Times New Roman" w:cs="Times New Roman"/>
      <w:color w:val="000000"/>
      <w:sz w:val="24"/>
      <w:szCs w:val="24"/>
      <w:lang w:eastAsia="ar-SA"/>
    </w:rPr>
  </w:style>
  <w:style w:type="table" w:customStyle="1" w:styleId="1120">
    <w:name w:val="شبكة جدول112"/>
    <w:uiPriority w:val="39"/>
    <w:rsid w:val="00EE57F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2">
    <w:name w:val="Footnote Text Char2"/>
    <w:uiPriority w:val="99"/>
    <w:locked/>
    <w:rsid w:val="00EE57FA"/>
    <w:rPr>
      <w:rFonts w:ascii="Times New Roman" w:hAnsi="Times New Roman"/>
      <w:sz w:val="24"/>
    </w:rPr>
  </w:style>
  <w:style w:type="table" w:styleId="afff9">
    <w:name w:val="Table Contemporary"/>
    <w:basedOn w:val="a4"/>
    <w:rsid w:val="00EE57FA"/>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37">
    <w:name w:val="Table 3D effects 3"/>
    <w:basedOn w:val="a4"/>
    <w:uiPriority w:val="99"/>
    <w:rsid w:val="00EE57FA"/>
    <w:pPr>
      <w:bidi/>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a">
    <w:name w:val="ترقيم نقطي"/>
    <w:rsid w:val="00EE57FA"/>
    <w:pPr>
      <w:numPr>
        <w:numId w:val="9"/>
      </w:numPr>
    </w:pPr>
  </w:style>
  <w:style w:type="numbering" w:customStyle="1" w:styleId="a0">
    <w:name w:val="ترقيم بثلاثة مستويات"/>
    <w:rsid w:val="00EE57FA"/>
    <w:pPr>
      <w:numPr>
        <w:numId w:val="7"/>
      </w:numPr>
    </w:pPr>
  </w:style>
  <w:style w:type="numbering" w:customStyle="1" w:styleId="a1">
    <w:name w:val="ترقيم بحروف بمستويين"/>
    <w:rsid w:val="00EE57FA"/>
    <w:pPr>
      <w:numPr>
        <w:numId w:val="8"/>
      </w:numPr>
    </w:pPr>
  </w:style>
  <w:style w:type="table" w:customStyle="1" w:styleId="611">
    <w:name w:val="شبكة جدول61"/>
    <w:basedOn w:val="a4"/>
    <w:next w:val="af1"/>
    <w:rsid w:val="00EE57F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بلا قائمة13"/>
    <w:next w:val="a5"/>
    <w:uiPriority w:val="99"/>
    <w:semiHidden/>
    <w:unhideWhenUsed/>
    <w:rsid w:val="00EE57FA"/>
  </w:style>
  <w:style w:type="table" w:customStyle="1" w:styleId="2100">
    <w:name w:val="شبكة جدول210"/>
    <w:basedOn w:val="a4"/>
    <w:next w:val="af1"/>
    <w:uiPriority w:val="59"/>
    <w:rsid w:val="00EE57F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شبكة جدول113"/>
    <w:uiPriority w:val="99"/>
    <w:rsid w:val="00EE57F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0">
    <w:name w:val="جدول معاصر1"/>
    <w:basedOn w:val="a4"/>
    <w:next w:val="afff9"/>
    <w:rsid w:val="00EE57FA"/>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312">
    <w:name w:val="جدول بتأثير ثلاثي أبعاد 31"/>
    <w:basedOn w:val="a4"/>
    <w:next w:val="37"/>
    <w:uiPriority w:val="99"/>
    <w:rsid w:val="00EE57FA"/>
    <w:pPr>
      <w:bidi/>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f1">
    <w:name w:val="ترقيم نقطي1"/>
    <w:rsid w:val="00EE57FA"/>
  </w:style>
  <w:style w:type="numbering" w:customStyle="1" w:styleId="1f2">
    <w:name w:val="ترقيم بثلاثة مستويات1"/>
    <w:rsid w:val="00EE57FA"/>
  </w:style>
  <w:style w:type="numbering" w:customStyle="1" w:styleId="1f3">
    <w:name w:val="ترقيم بحروف بمستويين1"/>
    <w:rsid w:val="00EE57FA"/>
  </w:style>
  <w:style w:type="table" w:customStyle="1" w:styleId="5-41">
    <w:name w:val="جدول شبكة 5 داكن - تمييز 41"/>
    <w:basedOn w:val="a4"/>
    <w:next w:val="GridTable5DarkAccent4"/>
    <w:uiPriority w:val="50"/>
    <w:rsid w:val="00EE57FA"/>
    <w:pPr>
      <w:spacing w:after="0" w:line="240" w:lineRule="auto"/>
      <w:jc w:val="both"/>
    </w:pPr>
    <w:rPr>
      <w:rFonts w:ascii="Simplified Arabic" w:eastAsia="Calibri" w:hAnsi="Simplified Arabic" w:cs="Simplified Arabic"/>
      <w:sz w:val="32"/>
      <w:szCs w:val="3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GridTable5DarkAccent4">
    <w:name w:val="Grid Table 5 Dark Accent 4"/>
    <w:basedOn w:val="a4"/>
    <w:uiPriority w:val="50"/>
    <w:rsid w:val="00EE57F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paragraph" w:customStyle="1" w:styleId="afffa">
    <w:name w:val="العناوين الفرعية"/>
    <w:basedOn w:val="a2"/>
    <w:link w:val="Charf8"/>
    <w:qFormat/>
    <w:rsid w:val="00EE57FA"/>
    <w:pPr>
      <w:bidi/>
      <w:jc w:val="both"/>
    </w:pPr>
    <w:rPr>
      <w:rFonts w:ascii="Simplified Arabic" w:hAnsi="Simplified Arabic" w:cs="Simplified Arabic"/>
      <w:b/>
      <w:bCs/>
      <w:sz w:val="28"/>
      <w:szCs w:val="28"/>
    </w:rPr>
  </w:style>
  <w:style w:type="character" w:customStyle="1" w:styleId="Charf8">
    <w:name w:val="العناوين الفرعية Char"/>
    <w:basedOn w:val="a3"/>
    <w:link w:val="afffa"/>
    <w:rsid w:val="00EE57FA"/>
    <w:rPr>
      <w:rFonts w:ascii="Simplified Arabic" w:hAnsi="Simplified Arabic" w:cs="Simplified Arabic"/>
      <w:b/>
      <w:bCs/>
      <w:sz w:val="28"/>
      <w:szCs w:val="28"/>
    </w:rPr>
  </w:style>
  <w:style w:type="paragraph" w:customStyle="1" w:styleId="afffb">
    <w:name w:val="الجداول"/>
    <w:basedOn w:val="a2"/>
    <w:link w:val="Charf9"/>
    <w:qFormat/>
    <w:rsid w:val="00EE57FA"/>
    <w:pPr>
      <w:bidi/>
      <w:spacing w:after="80" w:line="360" w:lineRule="auto"/>
      <w:jc w:val="center"/>
    </w:pPr>
    <w:rPr>
      <w:rFonts w:ascii="Simplified Arabic" w:hAnsi="Simplified Arabic" w:cs="Simplified Arabic"/>
      <w:b/>
      <w:bCs/>
      <w:sz w:val="28"/>
      <w:szCs w:val="28"/>
    </w:rPr>
  </w:style>
  <w:style w:type="character" w:customStyle="1" w:styleId="Charf9">
    <w:name w:val="الجداول Char"/>
    <w:basedOn w:val="a3"/>
    <w:link w:val="afffb"/>
    <w:rsid w:val="00EE57FA"/>
    <w:rPr>
      <w:rFonts w:ascii="Simplified Arabic" w:hAnsi="Simplified Arabic" w:cs="Simplified Arabic"/>
      <w:b/>
      <w:bCs/>
      <w:sz w:val="28"/>
      <w:szCs w:val="28"/>
    </w:rPr>
  </w:style>
  <w:style w:type="paragraph" w:customStyle="1" w:styleId="afffc">
    <w:name w:val="العناوين الثانوية"/>
    <w:basedOn w:val="a2"/>
    <w:link w:val="Charfa"/>
    <w:qFormat/>
    <w:rsid w:val="00EE57FA"/>
    <w:pPr>
      <w:bidi/>
      <w:spacing w:after="0"/>
      <w:jc w:val="both"/>
    </w:pPr>
    <w:rPr>
      <w:rFonts w:ascii="Simplified Arabic" w:hAnsi="Simplified Arabic" w:cs="Simplified Arabic"/>
      <w:b/>
      <w:bCs/>
      <w:sz w:val="32"/>
      <w:szCs w:val="32"/>
    </w:rPr>
  </w:style>
  <w:style w:type="character" w:customStyle="1" w:styleId="Charfa">
    <w:name w:val="العناوين الثانوية Char"/>
    <w:basedOn w:val="a3"/>
    <w:link w:val="afffc"/>
    <w:rsid w:val="00EE57FA"/>
    <w:rPr>
      <w:rFonts w:ascii="Simplified Arabic" w:hAnsi="Simplified Arabic" w:cs="Simplified Arabic"/>
      <w:b/>
      <w:bCs/>
      <w:sz w:val="32"/>
      <w:szCs w:val="32"/>
    </w:rPr>
  </w:style>
  <w:style w:type="paragraph" w:customStyle="1" w:styleId="afffd">
    <w:name w:val="جدولي"/>
    <w:basedOn w:val="a2"/>
    <w:link w:val="Charfb"/>
    <w:qFormat/>
    <w:rsid w:val="00EE57FA"/>
    <w:pPr>
      <w:bidi/>
      <w:spacing w:before="240" w:after="240" w:line="240" w:lineRule="auto"/>
      <w:jc w:val="center"/>
    </w:pPr>
    <w:rPr>
      <w:rFonts w:ascii="Ali-A-Traditional" w:eastAsia="Calibri" w:hAnsi="Ali-A-Traditional" w:cs="Ali-A-Traditional"/>
      <w:b/>
      <w:bCs/>
      <w:noProof/>
      <w:sz w:val="28"/>
      <w:szCs w:val="28"/>
      <w:lang w:bidi="ar-IQ"/>
    </w:rPr>
  </w:style>
  <w:style w:type="character" w:customStyle="1" w:styleId="Charfb">
    <w:name w:val="جدولي Char"/>
    <w:basedOn w:val="a3"/>
    <w:link w:val="afffd"/>
    <w:rsid w:val="00EE57FA"/>
    <w:rPr>
      <w:rFonts w:ascii="Ali-A-Traditional" w:eastAsia="Calibri" w:hAnsi="Ali-A-Traditional" w:cs="Ali-A-Traditional"/>
      <w:b/>
      <w:bCs/>
      <w:noProof/>
      <w:sz w:val="28"/>
      <w:szCs w:val="28"/>
      <w:lang w:bidi="ar-IQ"/>
    </w:rPr>
  </w:style>
  <w:style w:type="numbering" w:customStyle="1" w:styleId="142">
    <w:name w:val="بلا قائمة14"/>
    <w:next w:val="a5"/>
    <w:uiPriority w:val="99"/>
    <w:semiHidden/>
    <w:unhideWhenUsed/>
    <w:rsid w:val="00B97586"/>
  </w:style>
  <w:style w:type="table" w:customStyle="1" w:styleId="350">
    <w:name w:val="شبكة جدول35"/>
    <w:basedOn w:val="a4"/>
    <w:next w:val="af1"/>
    <w:uiPriority w:val="39"/>
    <w:rsid w:val="00B975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شبكة جدول36"/>
    <w:basedOn w:val="a4"/>
    <w:next w:val="af1"/>
    <w:uiPriority w:val="59"/>
    <w:rsid w:val="00EB3D9F"/>
    <w:pPr>
      <w:spacing w:after="0" w:line="240" w:lineRule="auto"/>
      <w:jc w:val="center"/>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شبكة جدول37"/>
    <w:basedOn w:val="a4"/>
    <w:next w:val="af1"/>
    <w:uiPriority w:val="39"/>
    <w:rsid w:val="00874B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شبكة جدول38"/>
    <w:basedOn w:val="a4"/>
    <w:next w:val="af1"/>
    <w:uiPriority w:val="39"/>
    <w:rsid w:val="00437B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شبكة جدول39"/>
    <w:basedOn w:val="a4"/>
    <w:next w:val="af1"/>
    <w:uiPriority w:val="59"/>
    <w:rsid w:val="00215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بلا قائمة15"/>
    <w:next w:val="a5"/>
    <w:uiPriority w:val="99"/>
    <w:semiHidden/>
    <w:unhideWhenUsed/>
    <w:rsid w:val="00C70C65"/>
  </w:style>
  <w:style w:type="table" w:customStyle="1" w:styleId="400">
    <w:name w:val="شبكة جدول40"/>
    <w:basedOn w:val="a4"/>
    <w:next w:val="af1"/>
    <w:uiPriority w:val="59"/>
    <w:rsid w:val="00C70C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بلا قائمة16"/>
    <w:next w:val="a5"/>
    <w:uiPriority w:val="99"/>
    <w:semiHidden/>
    <w:unhideWhenUsed/>
    <w:rsid w:val="00926A81"/>
  </w:style>
  <w:style w:type="table" w:customStyle="1" w:styleId="115">
    <w:name w:val="شبكة جدول115"/>
    <w:basedOn w:val="a4"/>
    <w:next w:val="af1"/>
    <w:uiPriority w:val="59"/>
    <w:rsid w:val="00926A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شبكة جدول212"/>
    <w:basedOn w:val="a4"/>
    <w:next w:val="af1"/>
    <w:uiPriority w:val="39"/>
    <w:rsid w:val="00926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شبكة جدول11113"/>
    <w:basedOn w:val="a4"/>
    <w:next w:val="af1"/>
    <w:uiPriority w:val="39"/>
    <w:rsid w:val="00926A81"/>
    <w:pPr>
      <w:bidi/>
      <w:spacing w:after="0" w:line="240" w:lineRule="auto"/>
      <w:jc w:val="highKashida"/>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شبكة جدول132"/>
    <w:basedOn w:val="a4"/>
    <w:next w:val="af1"/>
    <w:uiPriority w:val="39"/>
    <w:rsid w:val="00926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شبكة جدول42"/>
    <w:basedOn w:val="a4"/>
    <w:next w:val="af1"/>
    <w:uiPriority w:val="59"/>
    <w:rsid w:val="002E2019"/>
    <w:pPr>
      <w:spacing w:after="0" w:line="240" w:lineRule="auto"/>
    </w:pPr>
    <w:rPr>
      <w:rFonts w:ascii="Simplified Arabic" w:eastAsia="Calibri" w:hAnsi="Simplified Arabic" w:cs="Simplified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بلا قائمة17"/>
    <w:next w:val="a5"/>
    <w:uiPriority w:val="99"/>
    <w:semiHidden/>
    <w:unhideWhenUsed/>
    <w:rsid w:val="00C75E59"/>
  </w:style>
  <w:style w:type="numbering" w:customStyle="1" w:styleId="180">
    <w:name w:val="بلا قائمة18"/>
    <w:next w:val="a5"/>
    <w:uiPriority w:val="99"/>
    <w:semiHidden/>
    <w:unhideWhenUsed/>
    <w:rsid w:val="00C75E59"/>
  </w:style>
  <w:style w:type="numbering" w:customStyle="1" w:styleId="221">
    <w:name w:val="بلا قائمة22"/>
    <w:next w:val="a5"/>
    <w:semiHidden/>
    <w:rsid w:val="00C75E59"/>
  </w:style>
  <w:style w:type="numbering" w:customStyle="1" w:styleId="190">
    <w:name w:val="بلا قائمة19"/>
    <w:next w:val="a5"/>
    <w:uiPriority w:val="99"/>
    <w:semiHidden/>
    <w:unhideWhenUsed/>
    <w:rsid w:val="0021189A"/>
  </w:style>
  <w:style w:type="table" w:customStyle="1" w:styleId="TableNormal11">
    <w:name w:val="Table Normal11"/>
    <w:rsid w:val="0021189A"/>
    <w:pPr>
      <w:bidi/>
    </w:pPr>
    <w:rPr>
      <w:rFonts w:ascii="Calibri" w:eastAsia="Calibri" w:hAnsi="Calibri" w:cs="Calibri"/>
    </w:rPr>
    <w:tblPr>
      <w:tblCellMar>
        <w:top w:w="0" w:type="dxa"/>
        <w:left w:w="0" w:type="dxa"/>
        <w:bottom w:w="0" w:type="dxa"/>
        <w:right w:w="0" w:type="dxa"/>
      </w:tblCellMar>
    </w:tblPr>
  </w:style>
  <w:style w:type="numbering" w:customStyle="1" w:styleId="201">
    <w:name w:val="بلا قائمة20"/>
    <w:next w:val="a5"/>
    <w:uiPriority w:val="99"/>
    <w:semiHidden/>
    <w:unhideWhenUsed/>
    <w:rsid w:val="000243BD"/>
  </w:style>
  <w:style w:type="paragraph" w:customStyle="1" w:styleId="1f4">
    <w:name w:val="العنوان 1"/>
    <w:basedOn w:val="a2"/>
    <w:next w:val="a2"/>
    <w:link w:val="1Char2"/>
    <w:uiPriority w:val="9"/>
    <w:qFormat/>
    <w:rsid w:val="000243BD"/>
    <w:pPr>
      <w:keepNext/>
      <w:keepLines/>
      <w:bidi/>
      <w:spacing w:before="240" w:after="0" w:line="259" w:lineRule="auto"/>
      <w:outlineLvl w:val="0"/>
    </w:pPr>
    <w:rPr>
      <w:rFonts w:ascii="Cambria" w:eastAsia="Times New Roman" w:hAnsi="Cambria" w:cs="Times New Roman"/>
      <w:color w:val="365F91"/>
      <w:sz w:val="32"/>
      <w:szCs w:val="32"/>
    </w:rPr>
  </w:style>
  <w:style w:type="table" w:customStyle="1" w:styleId="430">
    <w:name w:val="شبكة جدول43"/>
    <w:basedOn w:val="a4"/>
    <w:next w:val="af1"/>
    <w:rsid w:val="000243BD"/>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2">
    <w:name w:val="العنوان 1 Char"/>
    <w:link w:val="1f4"/>
    <w:uiPriority w:val="9"/>
    <w:rsid w:val="000243BD"/>
    <w:rPr>
      <w:rFonts w:ascii="Cambria" w:eastAsia="Times New Roman" w:hAnsi="Cambria" w:cs="Times New Roman"/>
      <w:color w:val="365F91"/>
      <w:sz w:val="32"/>
      <w:szCs w:val="32"/>
    </w:rPr>
  </w:style>
  <w:style w:type="paragraph" w:styleId="afffe">
    <w:name w:val="Intense Quote"/>
    <w:basedOn w:val="a2"/>
    <w:next w:val="a2"/>
    <w:link w:val="Charfc"/>
    <w:uiPriority w:val="30"/>
    <w:qFormat/>
    <w:rsid w:val="000243BD"/>
    <w:pPr>
      <w:pBdr>
        <w:top w:val="single" w:sz="4" w:space="10" w:color="4F81BD"/>
        <w:bottom w:val="single" w:sz="4" w:space="10" w:color="4F81BD"/>
      </w:pBdr>
      <w:bidi/>
      <w:spacing w:before="360" w:after="360" w:line="259" w:lineRule="auto"/>
      <w:ind w:left="864" w:right="864"/>
      <w:jc w:val="center"/>
    </w:pPr>
    <w:rPr>
      <w:rFonts w:ascii="Calibri" w:eastAsia="Times New Roman" w:hAnsi="Calibri" w:cs="Arial"/>
      <w:i/>
      <w:iCs/>
      <w:color w:val="4F81BD"/>
    </w:rPr>
  </w:style>
  <w:style w:type="character" w:customStyle="1" w:styleId="Charfc">
    <w:name w:val="اقتباس مكثف Char"/>
    <w:basedOn w:val="a3"/>
    <w:link w:val="afffe"/>
    <w:uiPriority w:val="30"/>
    <w:rsid w:val="000243BD"/>
    <w:rPr>
      <w:rFonts w:ascii="Calibri" w:eastAsia="Times New Roman" w:hAnsi="Calibri" w:cs="Arial"/>
      <w:i/>
      <w:iCs/>
      <w:color w:val="4F81BD"/>
    </w:rPr>
  </w:style>
  <w:style w:type="character" w:styleId="affff">
    <w:name w:val="Intense Emphasis"/>
    <w:uiPriority w:val="21"/>
    <w:qFormat/>
    <w:rsid w:val="000243BD"/>
    <w:rPr>
      <w:i/>
      <w:iCs/>
      <w:color w:val="4F81BD"/>
    </w:rPr>
  </w:style>
  <w:style w:type="character" w:styleId="affff0">
    <w:name w:val="Book Title"/>
    <w:uiPriority w:val="33"/>
    <w:qFormat/>
    <w:rsid w:val="000243BD"/>
    <w:rPr>
      <w:b/>
      <w:bCs/>
      <w:i/>
      <w:iCs/>
      <w:spacing w:val="5"/>
    </w:rPr>
  </w:style>
  <w:style w:type="paragraph" w:styleId="affff1">
    <w:name w:val="TOC Heading"/>
    <w:basedOn w:val="1f4"/>
    <w:next w:val="a2"/>
    <w:uiPriority w:val="39"/>
    <w:semiHidden/>
    <w:unhideWhenUsed/>
    <w:qFormat/>
    <w:rsid w:val="000243BD"/>
    <w:pPr>
      <w:outlineLvl w:val="9"/>
    </w:pPr>
  </w:style>
  <w:style w:type="table" w:styleId="-20">
    <w:name w:val="Light Grid Accent 2"/>
    <w:basedOn w:val="a4"/>
    <w:uiPriority w:val="62"/>
    <w:rsid w:val="000243BD"/>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arlett" w:eastAsia="Times New Roman" w:hAnsi="Marlet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231">
    <w:name w:val="بلا قائمة23"/>
    <w:next w:val="a5"/>
    <w:uiPriority w:val="99"/>
    <w:semiHidden/>
    <w:unhideWhenUsed/>
    <w:rsid w:val="00CB28D0"/>
  </w:style>
  <w:style w:type="table" w:customStyle="1" w:styleId="440">
    <w:name w:val="شبكة جدول44"/>
    <w:basedOn w:val="a4"/>
    <w:next w:val="af1"/>
    <w:uiPriority w:val="59"/>
    <w:rsid w:val="00CB28D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6">
    <w:name w:val="شبكة جدول116"/>
    <w:basedOn w:val="a4"/>
    <w:next w:val="af1"/>
    <w:rsid w:val="00CB28D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شبكة جدول45"/>
    <w:basedOn w:val="a4"/>
    <w:next w:val="af1"/>
    <w:uiPriority w:val="59"/>
    <w:rsid w:val="005E7B32"/>
    <w:pPr>
      <w:spacing w:after="0" w:line="240" w:lineRule="auto"/>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بلا قائمة24"/>
    <w:next w:val="a5"/>
    <w:uiPriority w:val="99"/>
    <w:semiHidden/>
    <w:unhideWhenUsed/>
    <w:rsid w:val="00591401"/>
  </w:style>
  <w:style w:type="table" w:customStyle="1" w:styleId="46">
    <w:name w:val="شبكة جدول46"/>
    <w:basedOn w:val="a4"/>
    <w:next w:val="af1"/>
    <w:uiPriority w:val="39"/>
    <w:rsid w:val="00591401"/>
    <w:pPr>
      <w:bidi/>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
    <w:name w:val="Grid Table 4 Accent 2"/>
    <w:basedOn w:val="a4"/>
    <w:uiPriority w:val="49"/>
    <w:rsid w:val="00591401"/>
    <w:pPr>
      <w:bidi/>
      <w:spacing w:after="0" w:line="240" w:lineRule="auto"/>
    </w:p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2">
    <w:name w:val="List Table 6 Colorful Accent 2"/>
    <w:basedOn w:val="a4"/>
    <w:uiPriority w:val="51"/>
    <w:rsid w:val="00591401"/>
    <w:pPr>
      <w:bidi/>
      <w:spacing w:after="0" w:line="240" w:lineRule="auto"/>
    </w:pPr>
    <w:rPr>
      <w:color w:val="C45911"/>
    </w:rPr>
    <w:tblPr>
      <w:tblStyleRowBandSize w:val="1"/>
      <w:tblStyleColBandSize w:val="1"/>
      <w:tblInd w:w="0" w:type="dxa"/>
      <w:tblBorders>
        <w:top w:val="single" w:sz="4" w:space="0" w:color="ED7D31"/>
        <w:bottom w:val="single" w:sz="4" w:space="0" w:color="ED7D31"/>
      </w:tblBorders>
      <w:tblCellMar>
        <w:top w:w="0" w:type="dxa"/>
        <w:left w:w="108" w:type="dxa"/>
        <w:bottom w:w="0" w:type="dxa"/>
        <w:right w:w="108" w:type="dxa"/>
      </w:tblCellMar>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3Accent2">
    <w:name w:val="List Table 3 Accent 2"/>
    <w:basedOn w:val="a4"/>
    <w:uiPriority w:val="48"/>
    <w:rsid w:val="00591401"/>
    <w:pPr>
      <w:bidi/>
      <w:spacing w:after="0" w:line="240" w:lineRule="auto"/>
    </w:pPr>
    <w:tblPr>
      <w:tblStyleRowBandSize w:val="1"/>
      <w:tblStyleCol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47">
    <w:name w:val="شبكة جدول47"/>
    <w:basedOn w:val="a4"/>
    <w:next w:val="af1"/>
    <w:uiPriority w:val="59"/>
    <w:rsid w:val="00717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بلا قائمة25"/>
    <w:next w:val="a5"/>
    <w:uiPriority w:val="99"/>
    <w:semiHidden/>
    <w:unhideWhenUsed/>
    <w:rsid w:val="00E40D0C"/>
  </w:style>
  <w:style w:type="table" w:customStyle="1" w:styleId="48">
    <w:name w:val="شبكة جدول48"/>
    <w:basedOn w:val="a4"/>
    <w:next w:val="af1"/>
    <w:uiPriority w:val="39"/>
    <w:rsid w:val="00E40D0C"/>
    <w:pPr>
      <w:bidi/>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4"/>
    <w:uiPriority w:val="40"/>
    <w:rsid w:val="00E40D0C"/>
    <w:pPr>
      <w:bidi/>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11">
    <w:name w:val="Plain Table 11"/>
    <w:basedOn w:val="a4"/>
    <w:uiPriority w:val="41"/>
    <w:rsid w:val="00E40D0C"/>
    <w:pPr>
      <w:bidi/>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9">
    <w:name w:val="شبكة جدول49"/>
    <w:basedOn w:val="a4"/>
    <w:next w:val="af1"/>
    <w:uiPriority w:val="59"/>
    <w:rsid w:val="00F427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شبكة جدول50"/>
    <w:basedOn w:val="a4"/>
    <w:next w:val="af1"/>
    <w:uiPriority w:val="59"/>
    <w:rsid w:val="00A404F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شبكة جدول117"/>
    <w:basedOn w:val="a4"/>
    <w:next w:val="af1"/>
    <w:uiPriority w:val="59"/>
    <w:rsid w:val="00A404F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footnote text" w:qFormat="1"/>
    <w:lsdException w:name="caption" w:uiPriority="35" w:qFormat="1"/>
    <w:lsdException w:name="footnote reference" w:qFormat="1"/>
    <w:lsdException w:name="page number" w:uiPriority="0"/>
    <w:lsdException w:name="List 4"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Contemporary"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D1DE6"/>
  </w:style>
  <w:style w:type="paragraph" w:styleId="1">
    <w:name w:val="heading 1"/>
    <w:basedOn w:val="a2"/>
    <w:next w:val="a2"/>
    <w:link w:val="1Char"/>
    <w:uiPriority w:val="9"/>
    <w:qFormat/>
    <w:rsid w:val="00E47737"/>
    <w:pPr>
      <w:keepNext/>
      <w:tabs>
        <w:tab w:val="num" w:pos="570"/>
      </w:tabs>
      <w:bidi/>
      <w:spacing w:after="0" w:line="240" w:lineRule="auto"/>
      <w:ind w:left="288"/>
      <w:jc w:val="lowKashida"/>
      <w:outlineLvl w:val="0"/>
    </w:pPr>
    <w:rPr>
      <w:rFonts w:ascii="Simplified Arabic" w:eastAsia="Times New Roman" w:hAnsi="Simplified Arabic" w:cs="Simplified Arabic"/>
      <w:sz w:val="20"/>
      <w:szCs w:val="28"/>
    </w:rPr>
  </w:style>
  <w:style w:type="paragraph" w:styleId="2">
    <w:name w:val="heading 2"/>
    <w:basedOn w:val="a2"/>
    <w:next w:val="a2"/>
    <w:link w:val="2Char"/>
    <w:uiPriority w:val="9"/>
    <w:qFormat/>
    <w:rsid w:val="00E47737"/>
    <w:pPr>
      <w:keepNext/>
      <w:tabs>
        <w:tab w:val="num" w:pos="570"/>
      </w:tabs>
      <w:bidi/>
      <w:spacing w:before="240" w:after="60" w:line="240" w:lineRule="auto"/>
      <w:ind w:left="288"/>
      <w:jc w:val="both"/>
      <w:outlineLvl w:val="1"/>
    </w:pPr>
    <w:rPr>
      <w:rFonts w:ascii="Arial" w:eastAsia="Times New Roman" w:hAnsi="Arial" w:cs="Arial"/>
      <w:b/>
      <w:bCs/>
      <w:i/>
      <w:iCs/>
      <w:sz w:val="28"/>
      <w:szCs w:val="28"/>
    </w:rPr>
  </w:style>
  <w:style w:type="paragraph" w:styleId="3">
    <w:name w:val="heading 3"/>
    <w:basedOn w:val="a2"/>
    <w:next w:val="a2"/>
    <w:link w:val="3Char"/>
    <w:uiPriority w:val="9"/>
    <w:qFormat/>
    <w:rsid w:val="00E47737"/>
    <w:pPr>
      <w:keepNext/>
      <w:tabs>
        <w:tab w:val="num" w:pos="570"/>
      </w:tabs>
      <w:bidi/>
      <w:spacing w:before="120" w:after="0" w:line="240" w:lineRule="auto"/>
      <w:ind w:left="288" w:firstLine="567"/>
      <w:jc w:val="mediumKashida"/>
      <w:outlineLvl w:val="2"/>
    </w:pPr>
    <w:rPr>
      <w:rFonts w:ascii="Simplified Arabic" w:eastAsia="Times New Roman" w:hAnsi="Simplified Arabic" w:cs="Simplified Arabic"/>
      <w:sz w:val="30"/>
      <w:szCs w:val="30"/>
    </w:rPr>
  </w:style>
  <w:style w:type="paragraph" w:styleId="4">
    <w:name w:val="heading 4"/>
    <w:basedOn w:val="a2"/>
    <w:next w:val="a2"/>
    <w:link w:val="4Char"/>
    <w:uiPriority w:val="9"/>
    <w:qFormat/>
    <w:rsid w:val="00E47737"/>
    <w:pPr>
      <w:keepNext/>
      <w:tabs>
        <w:tab w:val="num" w:pos="570"/>
      </w:tabs>
      <w:bidi/>
      <w:spacing w:before="120" w:after="0" w:line="240" w:lineRule="auto"/>
      <w:ind w:left="720" w:firstLine="720"/>
      <w:jc w:val="mediumKashida"/>
      <w:outlineLvl w:val="3"/>
    </w:pPr>
    <w:rPr>
      <w:rFonts w:ascii="Simplified Arabic" w:eastAsia="Times New Roman" w:hAnsi="Simplified Arabic" w:cs="Simplified Arabic"/>
      <w:sz w:val="30"/>
      <w:szCs w:val="30"/>
    </w:rPr>
  </w:style>
  <w:style w:type="paragraph" w:styleId="5">
    <w:name w:val="heading 5"/>
    <w:basedOn w:val="a2"/>
    <w:next w:val="a2"/>
    <w:link w:val="5Char"/>
    <w:uiPriority w:val="9"/>
    <w:qFormat/>
    <w:rsid w:val="00E47737"/>
    <w:pPr>
      <w:keepNext/>
      <w:tabs>
        <w:tab w:val="num" w:pos="570"/>
      </w:tabs>
      <w:bidi/>
      <w:spacing w:before="120" w:after="0" w:line="240" w:lineRule="auto"/>
      <w:ind w:left="288"/>
      <w:jc w:val="center"/>
      <w:outlineLvl w:val="4"/>
    </w:pPr>
    <w:rPr>
      <w:rFonts w:ascii="Simplified Arabic" w:eastAsia="Times New Roman" w:hAnsi="Simplified Arabic" w:cs="Simplified Arabic"/>
      <w:b/>
      <w:bCs/>
      <w:sz w:val="32"/>
      <w:szCs w:val="36"/>
    </w:rPr>
  </w:style>
  <w:style w:type="paragraph" w:styleId="6">
    <w:name w:val="heading 6"/>
    <w:basedOn w:val="a2"/>
    <w:next w:val="a2"/>
    <w:link w:val="6Char"/>
    <w:uiPriority w:val="9"/>
    <w:qFormat/>
    <w:rsid w:val="00E47737"/>
    <w:pPr>
      <w:keepNext/>
      <w:tabs>
        <w:tab w:val="num" w:pos="570"/>
      </w:tabs>
      <w:bidi/>
      <w:spacing w:after="0" w:line="240" w:lineRule="auto"/>
      <w:ind w:left="288"/>
      <w:jc w:val="center"/>
      <w:outlineLvl w:val="5"/>
    </w:pPr>
    <w:rPr>
      <w:rFonts w:ascii="Simplified Arabic" w:eastAsia="Times New Roman" w:hAnsi="Simplified Arabic" w:cs="Simplified Arabic"/>
      <w:b/>
      <w:bCs/>
      <w:sz w:val="32"/>
      <w:szCs w:val="32"/>
    </w:rPr>
  </w:style>
  <w:style w:type="paragraph" w:styleId="7">
    <w:name w:val="heading 7"/>
    <w:basedOn w:val="a2"/>
    <w:next w:val="a2"/>
    <w:link w:val="7Char"/>
    <w:uiPriority w:val="9"/>
    <w:qFormat/>
    <w:rsid w:val="00E47737"/>
    <w:pPr>
      <w:keepNext/>
      <w:tabs>
        <w:tab w:val="num" w:pos="570"/>
      </w:tabs>
      <w:bidi/>
      <w:spacing w:after="0" w:line="240" w:lineRule="auto"/>
      <w:ind w:left="288"/>
      <w:jc w:val="center"/>
      <w:outlineLvl w:val="6"/>
    </w:pPr>
    <w:rPr>
      <w:rFonts w:ascii="Simplified Arabic" w:eastAsia="Times New Roman" w:hAnsi="Simplified Arabic" w:cs="Simplified Arabic"/>
      <w:b/>
      <w:bCs/>
      <w:sz w:val="32"/>
      <w:szCs w:val="30"/>
    </w:rPr>
  </w:style>
  <w:style w:type="paragraph" w:styleId="8">
    <w:name w:val="heading 8"/>
    <w:basedOn w:val="a2"/>
    <w:next w:val="a2"/>
    <w:link w:val="8Char"/>
    <w:uiPriority w:val="9"/>
    <w:qFormat/>
    <w:rsid w:val="00E47737"/>
    <w:pPr>
      <w:keepNext/>
      <w:tabs>
        <w:tab w:val="num" w:pos="570"/>
      </w:tabs>
      <w:bidi/>
      <w:spacing w:after="0" w:line="240" w:lineRule="auto"/>
      <w:ind w:left="288"/>
      <w:jc w:val="center"/>
      <w:outlineLvl w:val="7"/>
    </w:pPr>
    <w:rPr>
      <w:rFonts w:ascii="Simplified Arabic" w:eastAsia="Times New Roman" w:hAnsi="Simplified Arabic" w:cs="Simplified Arabic"/>
      <w:sz w:val="32"/>
      <w:szCs w:val="28"/>
    </w:rPr>
  </w:style>
  <w:style w:type="paragraph" w:styleId="9">
    <w:name w:val="heading 9"/>
    <w:basedOn w:val="a2"/>
    <w:next w:val="a2"/>
    <w:link w:val="9Char"/>
    <w:uiPriority w:val="9"/>
    <w:qFormat/>
    <w:rsid w:val="00E47737"/>
    <w:pPr>
      <w:keepNext/>
      <w:tabs>
        <w:tab w:val="num" w:pos="570"/>
      </w:tabs>
      <w:bidi/>
      <w:spacing w:after="0" w:line="240" w:lineRule="auto"/>
      <w:ind w:left="288"/>
      <w:jc w:val="lowKashida"/>
      <w:outlineLvl w:val="8"/>
    </w:pPr>
    <w:rPr>
      <w:rFonts w:ascii="Simplified Arabic" w:eastAsia="Times New Roman" w:hAnsi="Simplified Arabic" w:cs="Simplified Arabic"/>
      <w:sz w:val="32"/>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Hyperlink">
    <w:name w:val="Hyperlink"/>
    <w:basedOn w:val="a3"/>
    <w:uiPriority w:val="99"/>
    <w:unhideWhenUsed/>
    <w:rsid w:val="008D1DE6"/>
    <w:rPr>
      <w:color w:val="0000FF" w:themeColor="hyperlink"/>
      <w:u w:val="single"/>
    </w:rPr>
  </w:style>
  <w:style w:type="paragraph" w:styleId="a6">
    <w:name w:val="List Paragraph"/>
    <w:aliases w:val="Абзац списка1,سرد الفقرات"/>
    <w:basedOn w:val="a2"/>
    <w:link w:val="Char"/>
    <w:uiPriority w:val="34"/>
    <w:qFormat/>
    <w:rsid w:val="008D1DE6"/>
    <w:pPr>
      <w:ind w:left="720"/>
      <w:contextualSpacing/>
    </w:pPr>
  </w:style>
  <w:style w:type="table" w:styleId="-5">
    <w:name w:val="Light Grid Accent 5"/>
    <w:basedOn w:val="a4"/>
    <w:uiPriority w:val="62"/>
    <w:rsid w:val="008D1DE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Char">
    <w:name w:val=" سرد الفقرات Char"/>
    <w:aliases w:val="Абзац списка1 Char,سرد الفقرات Char"/>
    <w:link w:val="a6"/>
    <w:uiPriority w:val="34"/>
    <w:locked/>
    <w:rsid w:val="008D1DE6"/>
  </w:style>
  <w:style w:type="numbering" w:customStyle="1" w:styleId="SimplifiedArabic1611">
    <w:name w:val="نمط تعداد رقمي (العربية وغيرها) Simplified Arabic ‏16 نقطة قبل...11"/>
    <w:rsid w:val="008D1DE6"/>
    <w:pPr>
      <w:numPr>
        <w:numId w:val="5"/>
      </w:numPr>
    </w:pPr>
  </w:style>
  <w:style w:type="numbering" w:customStyle="1" w:styleId="SimplifiedArabic16214">
    <w:name w:val="نمط تعداد رقمي (العربية وغيرها) Simplified Arabic ‏16 نقطة قبل...214"/>
    <w:rsid w:val="008D1DE6"/>
    <w:pPr>
      <w:numPr>
        <w:numId w:val="2"/>
      </w:numPr>
    </w:pPr>
  </w:style>
  <w:style w:type="numbering" w:customStyle="1" w:styleId="SimplifiedArabic16712">
    <w:name w:val="نمط تعداد رقمي (العربية وغيرها) Simplified Arabic ‏16 نقطة قبل...712"/>
    <w:rsid w:val="008D1DE6"/>
    <w:pPr>
      <w:numPr>
        <w:numId w:val="3"/>
      </w:numPr>
    </w:pPr>
  </w:style>
  <w:style w:type="numbering" w:customStyle="1" w:styleId="SimplifiedArabic16912">
    <w:name w:val="نمط تعداد رقمي (العربية وغيرها) Simplified Arabic ‏16 نقطة قبل...912"/>
    <w:rsid w:val="008D1DE6"/>
    <w:pPr>
      <w:numPr>
        <w:numId w:val="1"/>
      </w:numPr>
    </w:pPr>
  </w:style>
  <w:style w:type="numbering" w:customStyle="1" w:styleId="SimplifiedArabic161219">
    <w:name w:val="نمط تعداد رقمي (العربية وغيرها) Simplified Arabic ‏16 نقطة قبل...1219"/>
    <w:rsid w:val="008D1DE6"/>
    <w:pPr>
      <w:numPr>
        <w:numId w:val="4"/>
      </w:numPr>
    </w:pPr>
  </w:style>
  <w:style w:type="paragraph" w:styleId="a7">
    <w:name w:val="header"/>
    <w:aliases w:val="رأس صفحة"/>
    <w:basedOn w:val="a2"/>
    <w:link w:val="Char0"/>
    <w:uiPriority w:val="99"/>
    <w:unhideWhenUsed/>
    <w:rsid w:val="008D1DE6"/>
    <w:pPr>
      <w:tabs>
        <w:tab w:val="center" w:pos="4513"/>
        <w:tab w:val="right" w:pos="9026"/>
      </w:tabs>
      <w:spacing w:after="0" w:line="240" w:lineRule="auto"/>
    </w:pPr>
  </w:style>
  <w:style w:type="character" w:customStyle="1" w:styleId="Char0">
    <w:name w:val="رأس الصفحة Char"/>
    <w:aliases w:val="رأس صفحة Char"/>
    <w:basedOn w:val="a3"/>
    <w:link w:val="a7"/>
    <w:uiPriority w:val="99"/>
    <w:rsid w:val="008D1DE6"/>
  </w:style>
  <w:style w:type="paragraph" w:styleId="a8">
    <w:name w:val="footer"/>
    <w:basedOn w:val="a2"/>
    <w:link w:val="Char1"/>
    <w:uiPriority w:val="99"/>
    <w:unhideWhenUsed/>
    <w:rsid w:val="008D1DE6"/>
    <w:pPr>
      <w:tabs>
        <w:tab w:val="center" w:pos="4513"/>
        <w:tab w:val="right" w:pos="9026"/>
      </w:tabs>
      <w:spacing w:after="0" w:line="240" w:lineRule="auto"/>
    </w:pPr>
  </w:style>
  <w:style w:type="character" w:customStyle="1" w:styleId="Char1">
    <w:name w:val="تذييل الصفحة Char"/>
    <w:basedOn w:val="a3"/>
    <w:link w:val="a8"/>
    <w:uiPriority w:val="99"/>
    <w:rsid w:val="008D1DE6"/>
  </w:style>
  <w:style w:type="paragraph" w:styleId="a9">
    <w:name w:val="Balloon Text"/>
    <w:basedOn w:val="a2"/>
    <w:link w:val="Char2"/>
    <w:uiPriority w:val="99"/>
    <w:unhideWhenUsed/>
    <w:rsid w:val="008D1DE6"/>
    <w:pPr>
      <w:spacing w:after="0" w:line="240" w:lineRule="auto"/>
    </w:pPr>
    <w:rPr>
      <w:rFonts w:ascii="Tahoma" w:hAnsi="Tahoma" w:cs="Tahoma"/>
      <w:sz w:val="16"/>
      <w:szCs w:val="16"/>
    </w:rPr>
  </w:style>
  <w:style w:type="character" w:customStyle="1" w:styleId="Char2">
    <w:name w:val="نص في بالون Char"/>
    <w:basedOn w:val="a3"/>
    <w:link w:val="a9"/>
    <w:uiPriority w:val="99"/>
    <w:rsid w:val="008D1DE6"/>
    <w:rPr>
      <w:rFonts w:ascii="Tahoma" w:hAnsi="Tahoma" w:cs="Tahoma"/>
      <w:sz w:val="16"/>
      <w:szCs w:val="16"/>
    </w:rPr>
  </w:style>
  <w:style w:type="table" w:styleId="2-4">
    <w:name w:val="Medium List 2 Accent 4"/>
    <w:basedOn w:val="a4"/>
    <w:uiPriority w:val="66"/>
    <w:rsid w:val="008D1DE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4">
    <w:name w:val="Colorful Shading Accent 4"/>
    <w:basedOn w:val="a4"/>
    <w:uiPriority w:val="71"/>
    <w:rsid w:val="00A647C3"/>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4">
    <w:name w:val="Medium Grid 1 Accent 4"/>
    <w:basedOn w:val="a4"/>
    <w:uiPriority w:val="67"/>
    <w:rsid w:val="00456AB5"/>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aa">
    <w:name w:val="Colorful List"/>
    <w:basedOn w:val="a4"/>
    <w:uiPriority w:val="72"/>
    <w:rsid w:val="00270A7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1Char">
    <w:name w:val="عنوان 1 Char"/>
    <w:basedOn w:val="a3"/>
    <w:link w:val="1"/>
    <w:uiPriority w:val="9"/>
    <w:rsid w:val="00E47737"/>
    <w:rPr>
      <w:rFonts w:ascii="Simplified Arabic" w:eastAsia="Times New Roman" w:hAnsi="Simplified Arabic" w:cs="Simplified Arabic"/>
      <w:sz w:val="20"/>
      <w:szCs w:val="28"/>
    </w:rPr>
  </w:style>
  <w:style w:type="character" w:customStyle="1" w:styleId="2Char">
    <w:name w:val="عنوان 2 Char"/>
    <w:basedOn w:val="a3"/>
    <w:link w:val="2"/>
    <w:uiPriority w:val="9"/>
    <w:rsid w:val="00E47737"/>
    <w:rPr>
      <w:rFonts w:ascii="Arial" w:eastAsia="Times New Roman" w:hAnsi="Arial" w:cs="Arial"/>
      <w:b/>
      <w:bCs/>
      <w:i/>
      <w:iCs/>
      <w:sz w:val="28"/>
      <w:szCs w:val="28"/>
    </w:rPr>
  </w:style>
  <w:style w:type="character" w:customStyle="1" w:styleId="3Char">
    <w:name w:val="عنوان 3 Char"/>
    <w:basedOn w:val="a3"/>
    <w:link w:val="3"/>
    <w:uiPriority w:val="9"/>
    <w:rsid w:val="00E47737"/>
    <w:rPr>
      <w:rFonts w:ascii="Simplified Arabic" w:eastAsia="Times New Roman" w:hAnsi="Simplified Arabic" w:cs="Simplified Arabic"/>
      <w:sz w:val="30"/>
      <w:szCs w:val="30"/>
    </w:rPr>
  </w:style>
  <w:style w:type="character" w:customStyle="1" w:styleId="4Char">
    <w:name w:val="عنوان 4 Char"/>
    <w:basedOn w:val="a3"/>
    <w:link w:val="4"/>
    <w:uiPriority w:val="9"/>
    <w:rsid w:val="00E47737"/>
    <w:rPr>
      <w:rFonts w:ascii="Simplified Arabic" w:eastAsia="Times New Roman" w:hAnsi="Simplified Arabic" w:cs="Simplified Arabic"/>
      <w:sz w:val="30"/>
      <w:szCs w:val="30"/>
    </w:rPr>
  </w:style>
  <w:style w:type="character" w:customStyle="1" w:styleId="5Char">
    <w:name w:val="عنوان 5 Char"/>
    <w:basedOn w:val="a3"/>
    <w:link w:val="5"/>
    <w:uiPriority w:val="9"/>
    <w:rsid w:val="00E47737"/>
    <w:rPr>
      <w:rFonts w:ascii="Simplified Arabic" w:eastAsia="Times New Roman" w:hAnsi="Simplified Arabic" w:cs="Simplified Arabic"/>
      <w:b/>
      <w:bCs/>
      <w:sz w:val="32"/>
      <w:szCs w:val="36"/>
    </w:rPr>
  </w:style>
  <w:style w:type="character" w:customStyle="1" w:styleId="6Char">
    <w:name w:val="عنوان 6 Char"/>
    <w:basedOn w:val="a3"/>
    <w:link w:val="6"/>
    <w:uiPriority w:val="9"/>
    <w:rsid w:val="00E47737"/>
    <w:rPr>
      <w:rFonts w:ascii="Simplified Arabic" w:eastAsia="Times New Roman" w:hAnsi="Simplified Arabic" w:cs="Simplified Arabic"/>
      <w:b/>
      <w:bCs/>
      <w:sz w:val="32"/>
      <w:szCs w:val="32"/>
    </w:rPr>
  </w:style>
  <w:style w:type="character" w:customStyle="1" w:styleId="7Char">
    <w:name w:val="عنوان 7 Char"/>
    <w:basedOn w:val="a3"/>
    <w:link w:val="7"/>
    <w:uiPriority w:val="9"/>
    <w:rsid w:val="00E47737"/>
    <w:rPr>
      <w:rFonts w:ascii="Simplified Arabic" w:eastAsia="Times New Roman" w:hAnsi="Simplified Arabic" w:cs="Simplified Arabic"/>
      <w:b/>
      <w:bCs/>
      <w:sz w:val="32"/>
      <w:szCs w:val="30"/>
    </w:rPr>
  </w:style>
  <w:style w:type="character" w:customStyle="1" w:styleId="8Char">
    <w:name w:val="عنوان 8 Char"/>
    <w:basedOn w:val="a3"/>
    <w:link w:val="8"/>
    <w:uiPriority w:val="9"/>
    <w:rsid w:val="00E47737"/>
    <w:rPr>
      <w:rFonts w:ascii="Simplified Arabic" w:eastAsia="Times New Roman" w:hAnsi="Simplified Arabic" w:cs="Simplified Arabic"/>
      <w:sz w:val="32"/>
      <w:szCs w:val="28"/>
    </w:rPr>
  </w:style>
  <w:style w:type="character" w:customStyle="1" w:styleId="9Char">
    <w:name w:val="عنوان 9 Char"/>
    <w:basedOn w:val="a3"/>
    <w:link w:val="9"/>
    <w:uiPriority w:val="9"/>
    <w:rsid w:val="00E47737"/>
    <w:rPr>
      <w:rFonts w:ascii="Simplified Arabic" w:eastAsia="Times New Roman" w:hAnsi="Simplified Arabic" w:cs="Simplified Arabic"/>
      <w:sz w:val="32"/>
      <w:szCs w:val="28"/>
    </w:rPr>
  </w:style>
  <w:style w:type="numbering" w:customStyle="1" w:styleId="10">
    <w:name w:val="بلا قائمة1"/>
    <w:next w:val="a5"/>
    <w:uiPriority w:val="99"/>
    <w:semiHidden/>
    <w:unhideWhenUsed/>
    <w:rsid w:val="00E47737"/>
  </w:style>
  <w:style w:type="character" w:styleId="ab">
    <w:name w:val="page number"/>
    <w:aliases w:val="رقم صفحة"/>
    <w:basedOn w:val="a3"/>
    <w:rsid w:val="00E47737"/>
  </w:style>
  <w:style w:type="paragraph" w:styleId="ac">
    <w:name w:val="Title"/>
    <w:basedOn w:val="a2"/>
    <w:link w:val="Char3"/>
    <w:uiPriority w:val="10"/>
    <w:qFormat/>
    <w:rsid w:val="00E47737"/>
    <w:pPr>
      <w:tabs>
        <w:tab w:val="num" w:pos="570"/>
      </w:tabs>
      <w:bidi/>
      <w:spacing w:after="0" w:line="240" w:lineRule="auto"/>
      <w:ind w:left="288"/>
      <w:jc w:val="center"/>
    </w:pPr>
    <w:rPr>
      <w:rFonts w:ascii="Simplified Arabic" w:eastAsia="Times New Roman" w:hAnsi="Simplified Arabic" w:cs="Monotype Koufi"/>
      <w:sz w:val="46"/>
      <w:szCs w:val="48"/>
    </w:rPr>
  </w:style>
  <w:style w:type="character" w:customStyle="1" w:styleId="Char3">
    <w:name w:val="العنوان Char"/>
    <w:basedOn w:val="a3"/>
    <w:link w:val="ac"/>
    <w:uiPriority w:val="10"/>
    <w:rsid w:val="00E47737"/>
    <w:rPr>
      <w:rFonts w:ascii="Simplified Arabic" w:eastAsia="Times New Roman" w:hAnsi="Simplified Arabic" w:cs="Monotype Koufi"/>
      <w:sz w:val="46"/>
      <w:szCs w:val="48"/>
    </w:rPr>
  </w:style>
  <w:style w:type="paragraph" w:styleId="ad">
    <w:name w:val="No Spacing"/>
    <w:link w:val="Char4"/>
    <w:uiPriority w:val="1"/>
    <w:qFormat/>
    <w:rsid w:val="00E47737"/>
    <w:pPr>
      <w:bidi/>
      <w:spacing w:after="0" w:line="240" w:lineRule="auto"/>
    </w:pPr>
    <w:rPr>
      <w:rFonts w:ascii="Calibri" w:eastAsia="Calibri" w:hAnsi="Calibri" w:cs="Arial"/>
    </w:rPr>
  </w:style>
  <w:style w:type="paragraph" w:styleId="ae">
    <w:name w:val="footnote text"/>
    <w:aliases w:val=" Char Char, Char, Char Char Char,Char, Char Char Char Char Char Char, Char Char Char Char Char,Char2,Char Char Char,نص حاشية سفلية Char Char Char Char,نص حاشية سفلية Char Char,Char Char Char Char Char Char,Footnote Text,Char Char Char1"/>
    <w:basedOn w:val="a2"/>
    <w:link w:val="Char5"/>
    <w:uiPriority w:val="99"/>
    <w:qFormat/>
    <w:rsid w:val="00E47737"/>
    <w:pPr>
      <w:tabs>
        <w:tab w:val="num" w:pos="570"/>
      </w:tabs>
      <w:bidi/>
      <w:spacing w:after="0" w:line="240" w:lineRule="auto"/>
      <w:ind w:left="288"/>
      <w:jc w:val="both"/>
    </w:pPr>
    <w:rPr>
      <w:rFonts w:ascii="Simplified Arabic" w:eastAsia="Times New Roman" w:hAnsi="Simplified Arabic" w:cs="Traditional Arabic"/>
      <w:sz w:val="20"/>
      <w:szCs w:val="20"/>
    </w:rPr>
  </w:style>
  <w:style w:type="character" w:customStyle="1" w:styleId="Char5">
    <w:name w:val="نص حاشية سفلية Char"/>
    <w:aliases w:val=" Char Char Char1, Char Char1, Char Char Char Char,Char Char2, Char Char Char Char Char Char Char, Char Char Char Char Char Char1,Char2 Char,Char Char Char Char,نص حاشية سفلية Char Char Char Char Char,نص حاشية سفلية Char Char Char"/>
    <w:basedOn w:val="a3"/>
    <w:link w:val="ae"/>
    <w:uiPriority w:val="99"/>
    <w:rsid w:val="00E47737"/>
    <w:rPr>
      <w:rFonts w:ascii="Simplified Arabic" w:eastAsia="Times New Roman" w:hAnsi="Simplified Arabic" w:cs="Traditional Arabic"/>
      <w:sz w:val="20"/>
      <w:szCs w:val="20"/>
    </w:rPr>
  </w:style>
  <w:style w:type="character" w:styleId="af">
    <w:name w:val="footnote reference"/>
    <w:aliases w:val="Footnote Reference,Footnote Reference1,Footnote Reference2,Footnote Reference11,Footnote Reference21,Footnote Reference12,Footnote Reference22,Footnote Reference13,Footnote Reference23,Footnote Reference111,Footnote Reference211,()"/>
    <w:uiPriority w:val="99"/>
    <w:qFormat/>
    <w:rsid w:val="00E47737"/>
    <w:rPr>
      <w:vertAlign w:val="superscript"/>
    </w:rPr>
  </w:style>
  <w:style w:type="paragraph" w:styleId="af0">
    <w:name w:val="Body Text Indent"/>
    <w:basedOn w:val="a2"/>
    <w:link w:val="Char6"/>
    <w:rsid w:val="00E47737"/>
    <w:pPr>
      <w:tabs>
        <w:tab w:val="left" w:pos="368"/>
        <w:tab w:val="num" w:pos="570"/>
      </w:tabs>
      <w:bidi/>
      <w:spacing w:after="0" w:line="240" w:lineRule="auto"/>
      <w:ind w:left="288" w:firstLine="509"/>
      <w:jc w:val="lowKashida"/>
    </w:pPr>
    <w:rPr>
      <w:rFonts w:ascii="Simplified Arabic" w:eastAsia="Times New Roman" w:hAnsi="Simplified Arabic" w:cs="Simplified Arabic"/>
      <w:sz w:val="20"/>
      <w:szCs w:val="28"/>
    </w:rPr>
  </w:style>
  <w:style w:type="character" w:customStyle="1" w:styleId="Char6">
    <w:name w:val="نص أساسي بمسافة بادئة Char"/>
    <w:basedOn w:val="a3"/>
    <w:link w:val="af0"/>
    <w:rsid w:val="00E47737"/>
    <w:rPr>
      <w:rFonts w:ascii="Simplified Arabic" w:eastAsia="Times New Roman" w:hAnsi="Simplified Arabic" w:cs="Simplified Arabic"/>
      <w:sz w:val="20"/>
      <w:szCs w:val="28"/>
    </w:rPr>
  </w:style>
  <w:style w:type="paragraph" w:styleId="20">
    <w:name w:val="Body Text Indent 2"/>
    <w:basedOn w:val="a2"/>
    <w:link w:val="2Char0"/>
    <w:uiPriority w:val="99"/>
    <w:rsid w:val="00E47737"/>
    <w:pPr>
      <w:tabs>
        <w:tab w:val="num" w:pos="570"/>
      </w:tabs>
      <w:bidi/>
      <w:spacing w:after="0" w:line="240" w:lineRule="auto"/>
      <w:ind w:left="288" w:firstLine="651"/>
      <w:jc w:val="lowKashida"/>
    </w:pPr>
    <w:rPr>
      <w:rFonts w:ascii="Simplified Arabic" w:eastAsia="Times New Roman" w:hAnsi="Simplified Arabic" w:cs="Simplified Arabic"/>
      <w:sz w:val="26"/>
      <w:szCs w:val="28"/>
    </w:rPr>
  </w:style>
  <w:style w:type="character" w:customStyle="1" w:styleId="2Char0">
    <w:name w:val="نص أساسي بمسافة بادئة 2 Char"/>
    <w:basedOn w:val="a3"/>
    <w:link w:val="20"/>
    <w:uiPriority w:val="99"/>
    <w:rsid w:val="00E47737"/>
    <w:rPr>
      <w:rFonts w:ascii="Simplified Arabic" w:eastAsia="Times New Roman" w:hAnsi="Simplified Arabic" w:cs="Simplified Arabic"/>
      <w:sz w:val="26"/>
      <w:szCs w:val="28"/>
    </w:rPr>
  </w:style>
  <w:style w:type="paragraph" w:styleId="21">
    <w:name w:val="Body Text 2"/>
    <w:basedOn w:val="a2"/>
    <w:link w:val="2Char1"/>
    <w:rsid w:val="00E47737"/>
    <w:pPr>
      <w:tabs>
        <w:tab w:val="num" w:pos="570"/>
      </w:tabs>
      <w:bidi/>
      <w:spacing w:after="120" w:line="480" w:lineRule="auto"/>
      <w:ind w:left="288"/>
      <w:jc w:val="both"/>
    </w:pPr>
    <w:rPr>
      <w:rFonts w:ascii="Simplified Arabic" w:eastAsia="Times New Roman" w:hAnsi="Simplified Arabic" w:cs="Simplified Arabic"/>
      <w:sz w:val="28"/>
      <w:szCs w:val="28"/>
    </w:rPr>
  </w:style>
  <w:style w:type="character" w:customStyle="1" w:styleId="2Char1">
    <w:name w:val="نص أساسي 2 Char"/>
    <w:basedOn w:val="a3"/>
    <w:link w:val="21"/>
    <w:rsid w:val="00E47737"/>
    <w:rPr>
      <w:rFonts w:ascii="Simplified Arabic" w:eastAsia="Times New Roman" w:hAnsi="Simplified Arabic" w:cs="Simplified Arabic"/>
      <w:sz w:val="28"/>
      <w:szCs w:val="28"/>
    </w:rPr>
  </w:style>
  <w:style w:type="table" w:styleId="af1">
    <w:name w:val="Table Grid"/>
    <w:basedOn w:val="a4"/>
    <w:uiPriority w:val="39"/>
    <w:rsid w:val="00E4773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w:basedOn w:val="a2"/>
    <w:link w:val="Char7"/>
    <w:uiPriority w:val="1"/>
    <w:qFormat/>
    <w:rsid w:val="00E47737"/>
    <w:pPr>
      <w:tabs>
        <w:tab w:val="num" w:pos="570"/>
      </w:tabs>
      <w:bidi/>
      <w:spacing w:after="120" w:line="240" w:lineRule="auto"/>
      <w:ind w:left="288"/>
      <w:jc w:val="both"/>
    </w:pPr>
    <w:rPr>
      <w:rFonts w:ascii="Simplified Arabic" w:eastAsia="Times New Roman" w:hAnsi="Simplified Arabic" w:cs="Simplified Arabic"/>
      <w:sz w:val="28"/>
      <w:szCs w:val="28"/>
    </w:rPr>
  </w:style>
  <w:style w:type="character" w:customStyle="1" w:styleId="Char7">
    <w:name w:val="نص أساسي Char"/>
    <w:basedOn w:val="a3"/>
    <w:link w:val="af2"/>
    <w:uiPriority w:val="1"/>
    <w:rsid w:val="00E47737"/>
    <w:rPr>
      <w:rFonts w:ascii="Simplified Arabic" w:eastAsia="Times New Roman" w:hAnsi="Simplified Arabic" w:cs="Simplified Arabic"/>
      <w:sz w:val="28"/>
      <w:szCs w:val="28"/>
    </w:rPr>
  </w:style>
  <w:style w:type="paragraph" w:styleId="af3">
    <w:name w:val="Block Text"/>
    <w:basedOn w:val="a2"/>
    <w:rsid w:val="00E47737"/>
    <w:pPr>
      <w:tabs>
        <w:tab w:val="left" w:pos="515"/>
        <w:tab w:val="num" w:pos="570"/>
      </w:tabs>
      <w:bidi/>
      <w:spacing w:before="120" w:after="0" w:line="240" w:lineRule="auto"/>
      <w:ind w:left="2216" w:hanging="2216"/>
      <w:jc w:val="mediumKashida"/>
    </w:pPr>
    <w:rPr>
      <w:rFonts w:ascii="Simplified Arabic" w:eastAsia="Times New Roman" w:hAnsi="Simplified Arabic" w:cs="Simplified Arabic"/>
      <w:sz w:val="28"/>
      <w:szCs w:val="30"/>
    </w:rPr>
  </w:style>
  <w:style w:type="character" w:customStyle="1" w:styleId="CharChar1">
    <w:name w:val="Char Char1"/>
    <w:locked/>
    <w:rsid w:val="00E47737"/>
    <w:rPr>
      <w:rFonts w:cs="Traditional Arabic"/>
      <w:lang w:val="en-US" w:eastAsia="en-US" w:bidi="ar-SA"/>
    </w:rPr>
  </w:style>
  <w:style w:type="paragraph" w:customStyle="1" w:styleId="Default">
    <w:name w:val="Default"/>
    <w:rsid w:val="00E47737"/>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apple-converted-space">
    <w:name w:val="apple-converted-space"/>
    <w:basedOn w:val="a3"/>
    <w:rsid w:val="00E47737"/>
  </w:style>
  <w:style w:type="character" w:styleId="af4">
    <w:name w:val="Strong"/>
    <w:uiPriority w:val="22"/>
    <w:qFormat/>
    <w:rsid w:val="00E47737"/>
    <w:rPr>
      <w:b/>
      <w:bCs/>
    </w:rPr>
  </w:style>
  <w:style w:type="paragraph" w:styleId="30">
    <w:name w:val="Body Text 3"/>
    <w:basedOn w:val="a2"/>
    <w:link w:val="3Char0"/>
    <w:uiPriority w:val="99"/>
    <w:rsid w:val="00E47737"/>
    <w:pPr>
      <w:tabs>
        <w:tab w:val="num" w:pos="570"/>
      </w:tabs>
      <w:bidi/>
      <w:spacing w:after="0" w:line="240" w:lineRule="auto"/>
      <w:ind w:left="288"/>
      <w:jc w:val="center"/>
    </w:pPr>
    <w:rPr>
      <w:rFonts w:ascii="Simplified Arabic" w:eastAsia="Times New Roman" w:hAnsi="Simplified Arabic" w:cs="Simplified Arabic"/>
      <w:b/>
      <w:bCs/>
      <w:sz w:val="32"/>
      <w:szCs w:val="32"/>
    </w:rPr>
  </w:style>
  <w:style w:type="character" w:customStyle="1" w:styleId="3Char0">
    <w:name w:val="نص أساسي 3 Char"/>
    <w:basedOn w:val="a3"/>
    <w:link w:val="30"/>
    <w:uiPriority w:val="99"/>
    <w:rsid w:val="00E47737"/>
    <w:rPr>
      <w:rFonts w:ascii="Simplified Arabic" w:eastAsia="Times New Roman" w:hAnsi="Simplified Arabic" w:cs="Simplified Arabic"/>
      <w:b/>
      <w:bCs/>
      <w:sz w:val="32"/>
      <w:szCs w:val="32"/>
    </w:rPr>
  </w:style>
  <w:style w:type="character" w:customStyle="1" w:styleId="CharCharCharCharChar">
    <w:name w:val="Char Char Char Char Char"/>
    <w:semiHidden/>
    <w:locked/>
    <w:rsid w:val="00E47737"/>
    <w:rPr>
      <w:rFonts w:cs="Traditional Arabic"/>
      <w:lang w:val="en-US" w:eastAsia="en-US" w:bidi="ar-SA"/>
    </w:rPr>
  </w:style>
  <w:style w:type="character" w:customStyle="1" w:styleId="Char10">
    <w:name w:val="نص حاشية سفلية Char1"/>
    <w:aliases w:val="Char Char,نص حاشية سفلية Char Char Char Char Char1"/>
    <w:locked/>
    <w:rsid w:val="00E47737"/>
    <w:rPr>
      <w:rFonts w:cs="Traditional Arabic"/>
    </w:rPr>
  </w:style>
  <w:style w:type="paragraph" w:styleId="31">
    <w:name w:val="Body Text Indent 3"/>
    <w:basedOn w:val="a2"/>
    <w:link w:val="3Char1"/>
    <w:uiPriority w:val="99"/>
    <w:rsid w:val="00E47737"/>
    <w:pPr>
      <w:tabs>
        <w:tab w:val="num" w:pos="570"/>
      </w:tabs>
      <w:bidi/>
      <w:spacing w:after="120" w:line="240" w:lineRule="auto"/>
      <w:ind w:left="283"/>
      <w:jc w:val="both"/>
    </w:pPr>
    <w:rPr>
      <w:rFonts w:ascii="Simplified Arabic" w:eastAsia="Times New Roman" w:hAnsi="Simplified Arabic" w:cs="Simplified Arabic"/>
      <w:sz w:val="16"/>
      <w:szCs w:val="16"/>
    </w:rPr>
  </w:style>
  <w:style w:type="character" w:customStyle="1" w:styleId="3Char1">
    <w:name w:val="نص أساسي بمسافة بادئة 3 Char"/>
    <w:basedOn w:val="a3"/>
    <w:link w:val="31"/>
    <w:uiPriority w:val="99"/>
    <w:rsid w:val="00E47737"/>
    <w:rPr>
      <w:rFonts w:ascii="Simplified Arabic" w:eastAsia="Times New Roman" w:hAnsi="Simplified Arabic" w:cs="Simplified Arabic"/>
      <w:sz w:val="16"/>
      <w:szCs w:val="16"/>
    </w:rPr>
  </w:style>
  <w:style w:type="paragraph" w:styleId="af5">
    <w:name w:val="endnote text"/>
    <w:basedOn w:val="a2"/>
    <w:link w:val="Char8"/>
    <w:uiPriority w:val="99"/>
    <w:rsid w:val="00E47737"/>
    <w:pPr>
      <w:tabs>
        <w:tab w:val="num" w:pos="570"/>
      </w:tabs>
      <w:bidi/>
      <w:spacing w:after="0" w:line="240" w:lineRule="auto"/>
      <w:ind w:left="288"/>
      <w:jc w:val="both"/>
    </w:pPr>
    <w:rPr>
      <w:rFonts w:ascii="Simplified Arabic" w:eastAsia="Times New Roman" w:hAnsi="Simplified Arabic" w:cs="Simplified Arabic"/>
      <w:sz w:val="20"/>
      <w:szCs w:val="20"/>
    </w:rPr>
  </w:style>
  <w:style w:type="character" w:customStyle="1" w:styleId="Char8">
    <w:name w:val="نص تعليق ختامي Char"/>
    <w:basedOn w:val="a3"/>
    <w:link w:val="af5"/>
    <w:uiPriority w:val="99"/>
    <w:rsid w:val="00E47737"/>
    <w:rPr>
      <w:rFonts w:ascii="Simplified Arabic" w:eastAsia="Times New Roman" w:hAnsi="Simplified Arabic" w:cs="Simplified Arabic"/>
      <w:sz w:val="20"/>
      <w:szCs w:val="20"/>
    </w:rPr>
  </w:style>
  <w:style w:type="character" w:styleId="af6">
    <w:name w:val="endnote reference"/>
    <w:uiPriority w:val="99"/>
    <w:rsid w:val="00E47737"/>
    <w:rPr>
      <w:vertAlign w:val="superscript"/>
    </w:rPr>
  </w:style>
  <w:style w:type="table" w:customStyle="1" w:styleId="11">
    <w:name w:val="شبكة جدول1"/>
    <w:basedOn w:val="a4"/>
    <w:next w:val="af1"/>
    <w:rsid w:val="00E47737"/>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basedOn w:val="a2"/>
    <w:unhideWhenUsed/>
    <w:rsid w:val="00E47737"/>
    <w:pPr>
      <w:tabs>
        <w:tab w:val="num" w:pos="570"/>
      </w:tabs>
      <w:spacing w:before="100" w:beforeAutospacing="1" w:after="100" w:afterAutospacing="1" w:line="240" w:lineRule="auto"/>
      <w:ind w:left="288"/>
      <w:jc w:val="both"/>
    </w:pPr>
    <w:rPr>
      <w:rFonts w:ascii="Simplified Arabic" w:eastAsia="Times New Roman" w:hAnsi="Simplified Arabic" w:cs="Simplified Arabic"/>
      <w:sz w:val="28"/>
      <w:szCs w:val="28"/>
    </w:rPr>
  </w:style>
  <w:style w:type="paragraph" w:styleId="HTML">
    <w:name w:val="HTML Preformatted"/>
    <w:basedOn w:val="a2"/>
    <w:link w:val="HTMLChar"/>
    <w:uiPriority w:val="99"/>
    <w:rsid w:val="00E47737"/>
    <w:pPr>
      <w:tabs>
        <w:tab w:val="num" w:pos="570"/>
      </w:tabs>
      <w:bidi/>
      <w:spacing w:after="0" w:line="240" w:lineRule="auto"/>
      <w:ind w:left="288"/>
      <w:jc w:val="both"/>
    </w:pPr>
    <w:rPr>
      <w:rFonts w:ascii="Consolas" w:eastAsia="Times New Roman" w:hAnsi="Consolas" w:cs="Consolas"/>
      <w:sz w:val="20"/>
      <w:szCs w:val="20"/>
    </w:rPr>
  </w:style>
  <w:style w:type="character" w:customStyle="1" w:styleId="HTMLChar">
    <w:name w:val="بتنسيق HTML مسبق Char"/>
    <w:basedOn w:val="a3"/>
    <w:link w:val="HTML"/>
    <w:uiPriority w:val="99"/>
    <w:rsid w:val="00E47737"/>
    <w:rPr>
      <w:rFonts w:ascii="Consolas" w:eastAsia="Times New Roman" w:hAnsi="Consolas" w:cs="Consolas"/>
      <w:sz w:val="20"/>
      <w:szCs w:val="20"/>
    </w:rPr>
  </w:style>
  <w:style w:type="paragraph" w:customStyle="1" w:styleId="12">
    <w:name w:val="عادي1"/>
    <w:rsid w:val="00E47737"/>
    <w:pPr>
      <w:spacing w:after="0" w:line="240" w:lineRule="auto"/>
    </w:pPr>
    <w:rPr>
      <w:rFonts w:ascii="Times New Roman" w:eastAsia="Times New Roman" w:hAnsi="Times New Roman" w:cs="Times New Roman"/>
      <w:sz w:val="20"/>
      <w:szCs w:val="20"/>
    </w:rPr>
  </w:style>
  <w:style w:type="numbering" w:customStyle="1" w:styleId="110">
    <w:name w:val="بلا قائمة11"/>
    <w:next w:val="a5"/>
    <w:uiPriority w:val="99"/>
    <w:semiHidden/>
    <w:unhideWhenUsed/>
    <w:rsid w:val="00E47737"/>
  </w:style>
  <w:style w:type="table" w:customStyle="1" w:styleId="PlainTable1">
    <w:name w:val="Plain Table 1"/>
    <w:basedOn w:val="a4"/>
    <w:uiPriority w:val="41"/>
    <w:rsid w:val="00E47737"/>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22">
    <w:name w:val="بلا قائمة2"/>
    <w:next w:val="a5"/>
    <w:uiPriority w:val="99"/>
    <w:semiHidden/>
    <w:unhideWhenUsed/>
    <w:rsid w:val="00102BF6"/>
  </w:style>
  <w:style w:type="character" w:customStyle="1" w:styleId="fontstyle01">
    <w:name w:val="fontstyle01"/>
    <w:basedOn w:val="a3"/>
    <w:rsid w:val="00102BF6"/>
    <w:rPr>
      <w:rFonts w:ascii="Simplified Arabic" w:hAnsi="Simplified Arabic" w:cs="Simplified Arabic" w:hint="default"/>
      <w:b w:val="0"/>
      <w:bCs w:val="0"/>
      <w:i w:val="0"/>
      <w:iCs w:val="0"/>
      <w:color w:val="000000"/>
      <w:sz w:val="28"/>
      <w:szCs w:val="28"/>
    </w:rPr>
  </w:style>
  <w:style w:type="character" w:customStyle="1" w:styleId="fontstyle21">
    <w:name w:val="fontstyle21"/>
    <w:basedOn w:val="a3"/>
    <w:rsid w:val="00102BF6"/>
    <w:rPr>
      <w:rFonts w:ascii="Simplified Arabic" w:hAnsi="Simplified Arabic" w:cs="Simplified Arabic" w:hint="default"/>
      <w:b/>
      <w:bCs/>
      <w:i w:val="0"/>
      <w:iCs w:val="0"/>
      <w:color w:val="000000"/>
      <w:sz w:val="28"/>
      <w:szCs w:val="28"/>
    </w:rPr>
  </w:style>
  <w:style w:type="paragraph" w:customStyle="1" w:styleId="13">
    <w:name w:val="بلا تباعد1"/>
    <w:link w:val="1Char0"/>
    <w:qFormat/>
    <w:rsid w:val="00102BF6"/>
    <w:pPr>
      <w:bidi/>
      <w:spacing w:after="0" w:line="240" w:lineRule="auto"/>
    </w:pPr>
    <w:rPr>
      <w:rFonts w:ascii="Calibri" w:eastAsia="Calibri" w:hAnsi="Calibri" w:cs="Arial"/>
    </w:rPr>
  </w:style>
  <w:style w:type="paragraph" w:styleId="50">
    <w:name w:val="List 5"/>
    <w:basedOn w:val="a2"/>
    <w:uiPriority w:val="99"/>
    <w:unhideWhenUsed/>
    <w:rsid w:val="00102BF6"/>
    <w:pPr>
      <w:bidi/>
      <w:ind w:left="1415" w:hanging="283"/>
      <w:contextualSpacing/>
    </w:pPr>
    <w:rPr>
      <w:rFonts w:ascii="Calibri" w:eastAsia="Times New Roman" w:hAnsi="Calibri" w:cs="Arial"/>
    </w:rPr>
  </w:style>
  <w:style w:type="paragraph" w:styleId="23">
    <w:name w:val="List 2"/>
    <w:basedOn w:val="a2"/>
    <w:uiPriority w:val="99"/>
    <w:unhideWhenUsed/>
    <w:rsid w:val="00102BF6"/>
    <w:pPr>
      <w:bidi/>
      <w:ind w:left="566" w:hanging="283"/>
      <w:contextualSpacing/>
    </w:pPr>
    <w:rPr>
      <w:rFonts w:ascii="Calibri" w:eastAsia="Times New Roman" w:hAnsi="Calibri" w:cs="Arial"/>
    </w:rPr>
  </w:style>
  <w:style w:type="character" w:customStyle="1" w:styleId="CharChar6">
    <w:name w:val="Char Char6"/>
    <w:semiHidden/>
    <w:rsid w:val="00102BF6"/>
    <w:rPr>
      <w:lang w:val="en-US" w:eastAsia="en-US" w:bidi="ar-SA"/>
    </w:rPr>
  </w:style>
  <w:style w:type="paragraph" w:styleId="40">
    <w:name w:val="List 4"/>
    <w:basedOn w:val="a2"/>
    <w:rsid w:val="00102BF6"/>
    <w:pPr>
      <w:bidi/>
      <w:spacing w:after="0" w:line="240" w:lineRule="auto"/>
      <w:ind w:left="1132" w:hanging="283"/>
    </w:pPr>
    <w:rPr>
      <w:rFonts w:ascii="Times New Roman" w:eastAsia="Times New Roman" w:hAnsi="Times New Roman" w:cs="Traditional Arabic"/>
      <w:sz w:val="20"/>
      <w:szCs w:val="24"/>
    </w:rPr>
  </w:style>
  <w:style w:type="numbering" w:customStyle="1" w:styleId="32">
    <w:name w:val="بلا قائمة3"/>
    <w:next w:val="a5"/>
    <w:uiPriority w:val="99"/>
    <w:semiHidden/>
    <w:unhideWhenUsed/>
    <w:rsid w:val="00C84FE6"/>
  </w:style>
  <w:style w:type="table" w:customStyle="1" w:styleId="24">
    <w:name w:val="شبكة جدول2"/>
    <w:basedOn w:val="a4"/>
    <w:next w:val="af1"/>
    <w:uiPriority w:val="39"/>
    <w:rsid w:val="00C84FE6"/>
    <w:pPr>
      <w:bidi/>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6">
    <w:name w:val="Grid Table 1 Light Accent 6"/>
    <w:basedOn w:val="a4"/>
    <w:uiPriority w:val="46"/>
    <w:rsid w:val="00C84FE6"/>
    <w:pPr>
      <w:bidi/>
      <w:spacing w:after="0" w:line="240" w:lineRule="auto"/>
    </w:p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5DarkAccent5">
    <w:name w:val="Grid Table 5 Dark Accent 5"/>
    <w:basedOn w:val="a4"/>
    <w:uiPriority w:val="50"/>
    <w:rsid w:val="00C84FE6"/>
    <w:pPr>
      <w:spacing w:after="0" w:line="240" w:lineRule="auto"/>
      <w:jc w:val="center"/>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1Light">
    <w:name w:val="Grid Table 1 Light"/>
    <w:basedOn w:val="a4"/>
    <w:uiPriority w:val="46"/>
    <w:rsid w:val="00C84FE6"/>
    <w:pPr>
      <w:spacing w:after="0" w:line="240" w:lineRule="auto"/>
      <w:jc w:val="right"/>
    </w:p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
    <w:name w:val="Unresolved Mention"/>
    <w:basedOn w:val="a3"/>
    <w:uiPriority w:val="99"/>
    <w:semiHidden/>
    <w:unhideWhenUsed/>
    <w:rsid w:val="00C84FE6"/>
    <w:rPr>
      <w:color w:val="605E5C"/>
      <w:shd w:val="clear" w:color="auto" w:fill="E1DFDD"/>
    </w:rPr>
  </w:style>
  <w:style w:type="numbering" w:customStyle="1" w:styleId="41">
    <w:name w:val="بلا قائمة4"/>
    <w:next w:val="a5"/>
    <w:uiPriority w:val="99"/>
    <w:semiHidden/>
    <w:unhideWhenUsed/>
    <w:rsid w:val="0055006B"/>
  </w:style>
  <w:style w:type="table" w:customStyle="1" w:styleId="33">
    <w:name w:val="شبكة جدول3"/>
    <w:basedOn w:val="a4"/>
    <w:next w:val="af1"/>
    <w:uiPriority w:val="59"/>
    <w:rsid w:val="00550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بلا قائمة5"/>
    <w:next w:val="a5"/>
    <w:uiPriority w:val="99"/>
    <w:semiHidden/>
    <w:unhideWhenUsed/>
    <w:rsid w:val="00CE6989"/>
  </w:style>
  <w:style w:type="table" w:customStyle="1" w:styleId="42">
    <w:name w:val="شبكة جدول4"/>
    <w:basedOn w:val="a4"/>
    <w:next w:val="af1"/>
    <w:uiPriority w:val="59"/>
    <w:rsid w:val="00CE69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Quote"/>
    <w:basedOn w:val="a2"/>
    <w:next w:val="a2"/>
    <w:link w:val="Char9"/>
    <w:uiPriority w:val="29"/>
    <w:qFormat/>
    <w:rsid w:val="00CE6989"/>
    <w:pPr>
      <w:bidi/>
    </w:pPr>
    <w:rPr>
      <w:i/>
      <w:iCs/>
      <w:color w:val="000000" w:themeColor="text1"/>
    </w:rPr>
  </w:style>
  <w:style w:type="character" w:customStyle="1" w:styleId="Char9">
    <w:name w:val="اقتباس Char"/>
    <w:basedOn w:val="a3"/>
    <w:link w:val="af8"/>
    <w:uiPriority w:val="29"/>
    <w:rsid w:val="00CE6989"/>
    <w:rPr>
      <w:i/>
      <w:iCs/>
      <w:color w:val="000000" w:themeColor="text1"/>
    </w:rPr>
  </w:style>
  <w:style w:type="table" w:styleId="-1">
    <w:name w:val="Light List Accent 1"/>
    <w:basedOn w:val="a4"/>
    <w:uiPriority w:val="61"/>
    <w:rsid w:val="00CE69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f9">
    <w:name w:val="Light List"/>
    <w:basedOn w:val="a4"/>
    <w:uiPriority w:val="61"/>
    <w:rsid w:val="00CE698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
    <w:name w:val="Light List Accent 6"/>
    <w:basedOn w:val="a4"/>
    <w:uiPriority w:val="61"/>
    <w:rsid w:val="00CE698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50">
    <w:name w:val="Light List Accent 5"/>
    <w:basedOn w:val="a4"/>
    <w:uiPriority w:val="61"/>
    <w:rsid w:val="00CE698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numbering" w:customStyle="1" w:styleId="120">
    <w:name w:val="بلا قائمة12"/>
    <w:next w:val="a5"/>
    <w:uiPriority w:val="99"/>
    <w:semiHidden/>
    <w:unhideWhenUsed/>
    <w:rsid w:val="00CE6989"/>
  </w:style>
  <w:style w:type="character" w:customStyle="1" w:styleId="Char4">
    <w:name w:val="بلا تباعد Char"/>
    <w:basedOn w:val="a3"/>
    <w:link w:val="ad"/>
    <w:uiPriority w:val="1"/>
    <w:locked/>
    <w:rsid w:val="00CE6989"/>
    <w:rPr>
      <w:rFonts w:ascii="Calibri" w:eastAsia="Calibri" w:hAnsi="Calibri" w:cs="Arial"/>
    </w:rPr>
  </w:style>
  <w:style w:type="character" w:styleId="afa">
    <w:name w:val="FollowedHyperlink"/>
    <w:basedOn w:val="a3"/>
    <w:uiPriority w:val="99"/>
    <w:unhideWhenUsed/>
    <w:rsid w:val="00CE6989"/>
    <w:rPr>
      <w:color w:val="800080" w:themeColor="followedHyperlink"/>
      <w:u w:val="single"/>
    </w:rPr>
  </w:style>
  <w:style w:type="character" w:customStyle="1" w:styleId="5yl5">
    <w:name w:val="_5yl5"/>
    <w:basedOn w:val="a3"/>
    <w:rsid w:val="00CE6989"/>
  </w:style>
  <w:style w:type="table" w:customStyle="1" w:styleId="111">
    <w:name w:val="شبكة جدول11"/>
    <w:basedOn w:val="a4"/>
    <w:next w:val="af1"/>
    <w:uiPriority w:val="39"/>
    <w:rsid w:val="00CE698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4"/>
    <w:next w:val="af1"/>
    <w:uiPriority w:val="59"/>
    <w:rsid w:val="00CE69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caption"/>
    <w:basedOn w:val="1"/>
    <w:next w:val="a2"/>
    <w:link w:val="Chara"/>
    <w:uiPriority w:val="35"/>
    <w:unhideWhenUsed/>
    <w:qFormat/>
    <w:rsid w:val="00CE6989"/>
    <w:pPr>
      <w:keepNext w:val="0"/>
      <w:tabs>
        <w:tab w:val="clear" w:pos="570"/>
      </w:tabs>
      <w:ind w:left="0"/>
      <w:jc w:val="center"/>
    </w:pPr>
    <w:rPr>
      <w:rFonts w:ascii="Times New Roman" w:eastAsia="Calibri" w:hAnsi="Times New Roman" w:cs="Sultan bold"/>
      <w:b/>
      <w:sz w:val="28"/>
      <w:lang w:bidi="ar-IQ"/>
    </w:rPr>
  </w:style>
  <w:style w:type="character" w:styleId="afc">
    <w:name w:val="Placeholder Text"/>
    <w:basedOn w:val="a3"/>
    <w:uiPriority w:val="99"/>
    <w:semiHidden/>
    <w:rsid w:val="00CE6989"/>
    <w:rPr>
      <w:color w:val="808080"/>
    </w:rPr>
  </w:style>
  <w:style w:type="numbering" w:customStyle="1" w:styleId="1110">
    <w:name w:val="بلا قائمة111"/>
    <w:next w:val="a5"/>
    <w:uiPriority w:val="99"/>
    <w:semiHidden/>
    <w:unhideWhenUsed/>
    <w:rsid w:val="00CE6989"/>
  </w:style>
  <w:style w:type="paragraph" w:styleId="14">
    <w:name w:val="toc 1"/>
    <w:basedOn w:val="a2"/>
    <w:next w:val="a2"/>
    <w:autoRedefine/>
    <w:uiPriority w:val="99"/>
    <w:unhideWhenUsed/>
    <w:qFormat/>
    <w:rsid w:val="00CE6989"/>
    <w:pPr>
      <w:tabs>
        <w:tab w:val="right" w:leader="dot" w:pos="8494"/>
      </w:tabs>
      <w:bidi/>
      <w:spacing w:after="0" w:line="240" w:lineRule="auto"/>
      <w:jc w:val="lowKashida"/>
    </w:pPr>
    <w:rPr>
      <w:rFonts w:ascii="Times New Roman" w:eastAsia="Times New Roman" w:hAnsi="Times New Roman" w:cs="Sultan bold"/>
      <w:b/>
      <w:noProof/>
      <w:sz w:val="26"/>
      <w:szCs w:val="26"/>
      <w:lang w:bidi="ar-IQ"/>
    </w:rPr>
  </w:style>
  <w:style w:type="paragraph" w:styleId="25">
    <w:name w:val="toc 2"/>
    <w:basedOn w:val="a2"/>
    <w:next w:val="a2"/>
    <w:autoRedefine/>
    <w:uiPriority w:val="99"/>
    <w:unhideWhenUsed/>
    <w:rsid w:val="00CE6989"/>
    <w:pPr>
      <w:tabs>
        <w:tab w:val="left" w:pos="707"/>
        <w:tab w:val="right" w:leader="dot" w:pos="8494"/>
      </w:tabs>
      <w:bidi/>
      <w:spacing w:after="0" w:line="240" w:lineRule="auto"/>
      <w:ind w:left="424"/>
      <w:jc w:val="lowKashida"/>
    </w:pPr>
    <w:rPr>
      <w:rFonts w:ascii="Times New Roman" w:eastAsia="Times New Roman" w:hAnsi="Times New Roman" w:cs="Sultan bold"/>
      <w:b/>
      <w:noProof/>
      <w:sz w:val="26"/>
      <w:szCs w:val="26"/>
      <w:lang w:bidi="ar-IQ"/>
    </w:rPr>
  </w:style>
  <w:style w:type="paragraph" w:styleId="34">
    <w:name w:val="toc 3"/>
    <w:basedOn w:val="a2"/>
    <w:next w:val="a2"/>
    <w:autoRedefine/>
    <w:uiPriority w:val="99"/>
    <w:unhideWhenUsed/>
    <w:rsid w:val="00CE6989"/>
    <w:pPr>
      <w:bidi/>
      <w:spacing w:after="100"/>
      <w:ind w:left="440"/>
    </w:pPr>
    <w:rPr>
      <w:rFonts w:ascii="Calibri" w:eastAsia="Times New Roman" w:hAnsi="Calibri" w:cs="Arial"/>
    </w:rPr>
  </w:style>
  <w:style w:type="paragraph" w:styleId="43">
    <w:name w:val="toc 4"/>
    <w:basedOn w:val="a2"/>
    <w:next w:val="a2"/>
    <w:autoRedefine/>
    <w:uiPriority w:val="99"/>
    <w:unhideWhenUsed/>
    <w:rsid w:val="00CE6989"/>
    <w:pPr>
      <w:bidi/>
      <w:spacing w:after="100"/>
      <w:ind w:left="660"/>
    </w:pPr>
    <w:rPr>
      <w:rFonts w:ascii="Calibri" w:eastAsia="Times New Roman" w:hAnsi="Calibri" w:cs="Arial"/>
    </w:rPr>
  </w:style>
  <w:style w:type="paragraph" w:styleId="52">
    <w:name w:val="toc 5"/>
    <w:basedOn w:val="a2"/>
    <w:next w:val="a2"/>
    <w:autoRedefine/>
    <w:uiPriority w:val="99"/>
    <w:unhideWhenUsed/>
    <w:rsid w:val="00CE6989"/>
    <w:pPr>
      <w:bidi/>
      <w:spacing w:after="100"/>
      <w:ind w:left="880"/>
    </w:pPr>
    <w:rPr>
      <w:rFonts w:ascii="Calibri" w:eastAsia="Times New Roman" w:hAnsi="Calibri" w:cs="Arial"/>
    </w:rPr>
  </w:style>
  <w:style w:type="paragraph" w:styleId="60">
    <w:name w:val="toc 6"/>
    <w:basedOn w:val="a2"/>
    <w:next w:val="a2"/>
    <w:autoRedefine/>
    <w:uiPriority w:val="99"/>
    <w:unhideWhenUsed/>
    <w:rsid w:val="00CE6989"/>
    <w:pPr>
      <w:bidi/>
      <w:spacing w:after="100"/>
      <w:ind w:left="1100"/>
    </w:pPr>
    <w:rPr>
      <w:rFonts w:ascii="Calibri" w:eastAsia="Times New Roman" w:hAnsi="Calibri" w:cs="Arial"/>
    </w:rPr>
  </w:style>
  <w:style w:type="paragraph" w:styleId="70">
    <w:name w:val="toc 7"/>
    <w:basedOn w:val="a2"/>
    <w:next w:val="a2"/>
    <w:autoRedefine/>
    <w:uiPriority w:val="99"/>
    <w:unhideWhenUsed/>
    <w:rsid w:val="00CE6989"/>
    <w:pPr>
      <w:bidi/>
      <w:spacing w:after="100"/>
      <w:ind w:left="1320"/>
    </w:pPr>
    <w:rPr>
      <w:rFonts w:ascii="Calibri" w:eastAsia="Times New Roman" w:hAnsi="Calibri" w:cs="Arial"/>
    </w:rPr>
  </w:style>
  <w:style w:type="paragraph" w:styleId="80">
    <w:name w:val="toc 8"/>
    <w:basedOn w:val="a2"/>
    <w:next w:val="a2"/>
    <w:autoRedefine/>
    <w:uiPriority w:val="99"/>
    <w:unhideWhenUsed/>
    <w:rsid w:val="00CE6989"/>
    <w:pPr>
      <w:bidi/>
      <w:spacing w:after="100"/>
      <w:ind w:left="1540"/>
    </w:pPr>
    <w:rPr>
      <w:rFonts w:ascii="Calibri" w:eastAsia="Times New Roman" w:hAnsi="Calibri" w:cs="Arial"/>
    </w:rPr>
  </w:style>
  <w:style w:type="paragraph" w:styleId="90">
    <w:name w:val="toc 9"/>
    <w:basedOn w:val="a2"/>
    <w:next w:val="a2"/>
    <w:autoRedefine/>
    <w:uiPriority w:val="99"/>
    <w:unhideWhenUsed/>
    <w:rsid w:val="00CE6989"/>
    <w:pPr>
      <w:bidi/>
      <w:spacing w:after="100"/>
      <w:ind w:left="1760"/>
    </w:pPr>
    <w:rPr>
      <w:rFonts w:ascii="Calibri" w:eastAsia="Times New Roman" w:hAnsi="Calibri" w:cs="Arial"/>
    </w:rPr>
  </w:style>
  <w:style w:type="paragraph" w:styleId="afd">
    <w:name w:val="Subtitle"/>
    <w:basedOn w:val="2"/>
    <w:next w:val="a2"/>
    <w:link w:val="Charb"/>
    <w:uiPriority w:val="11"/>
    <w:qFormat/>
    <w:rsid w:val="00CE6989"/>
    <w:pPr>
      <w:keepNext w:val="0"/>
      <w:tabs>
        <w:tab w:val="clear" w:pos="570"/>
      </w:tabs>
      <w:spacing w:before="0" w:after="0" w:line="276" w:lineRule="auto"/>
      <w:ind w:left="0"/>
      <w:jc w:val="lowKashida"/>
    </w:pPr>
    <w:rPr>
      <w:rFonts w:ascii="Times New Roman" w:eastAsia="Calibri" w:hAnsi="Times New Roman" w:cs="Sultan bold"/>
      <w:b w:val="0"/>
      <w:bCs w:val="0"/>
      <w:i w:val="0"/>
      <w:iCs w:val="0"/>
      <w:sz w:val="32"/>
      <w:szCs w:val="32"/>
    </w:rPr>
  </w:style>
  <w:style w:type="character" w:customStyle="1" w:styleId="Charb">
    <w:name w:val="عنوان فرعي Char"/>
    <w:basedOn w:val="a3"/>
    <w:link w:val="afd"/>
    <w:uiPriority w:val="11"/>
    <w:rsid w:val="00CE6989"/>
    <w:rPr>
      <w:rFonts w:ascii="Times New Roman" w:eastAsia="Calibri" w:hAnsi="Times New Roman" w:cs="Sultan bold"/>
      <w:sz w:val="32"/>
      <w:szCs w:val="32"/>
    </w:rPr>
  </w:style>
  <w:style w:type="character" w:customStyle="1" w:styleId="1Char1">
    <w:name w:val="نمط1 Char"/>
    <w:link w:val="15"/>
    <w:uiPriority w:val="99"/>
    <w:locked/>
    <w:rsid w:val="00CE6989"/>
  </w:style>
  <w:style w:type="paragraph" w:customStyle="1" w:styleId="15">
    <w:name w:val="نمط1"/>
    <w:basedOn w:val="a2"/>
    <w:link w:val="1Char1"/>
    <w:uiPriority w:val="99"/>
    <w:rsid w:val="00CE6989"/>
    <w:pPr>
      <w:bidi/>
    </w:pPr>
  </w:style>
  <w:style w:type="paragraph" w:customStyle="1" w:styleId="ListParagraph1">
    <w:name w:val="List Paragraph1"/>
    <w:basedOn w:val="a2"/>
    <w:uiPriority w:val="99"/>
    <w:rsid w:val="00CE6989"/>
    <w:pPr>
      <w:bidi/>
      <w:ind w:left="720"/>
      <w:contextualSpacing/>
    </w:pPr>
    <w:rPr>
      <w:rFonts w:ascii="Calibri" w:eastAsia="Times New Roman" w:hAnsi="Calibri" w:cs="Arial"/>
    </w:rPr>
  </w:style>
  <w:style w:type="paragraph" w:customStyle="1" w:styleId="Normal18">
    <w:name w:val="Normal18"/>
    <w:basedOn w:val="a2"/>
    <w:uiPriority w:val="99"/>
    <w:rsid w:val="00CE6989"/>
    <w:pPr>
      <w:bidi/>
      <w:spacing w:after="0" w:line="240" w:lineRule="auto"/>
      <w:ind w:left="567" w:firstLine="720"/>
      <w:jc w:val="both"/>
    </w:pPr>
    <w:rPr>
      <w:rFonts w:ascii="Times New Roman" w:eastAsia="Times New Roman" w:hAnsi="Times New Roman" w:cs="Simplified Arabic"/>
      <w:sz w:val="28"/>
      <w:szCs w:val="28"/>
      <w:lang w:eastAsia="ar-SA"/>
    </w:rPr>
  </w:style>
  <w:style w:type="paragraph" w:customStyle="1" w:styleId="26">
    <w:name w:val="بلا تباعد2"/>
    <w:uiPriority w:val="99"/>
    <w:rsid w:val="00CE6989"/>
    <w:pPr>
      <w:bidi/>
      <w:spacing w:after="0" w:line="240" w:lineRule="auto"/>
    </w:pPr>
    <w:rPr>
      <w:rFonts w:ascii="Calibri" w:eastAsia="Times New Roman" w:hAnsi="Calibri" w:cs="Arial"/>
    </w:rPr>
  </w:style>
  <w:style w:type="paragraph" w:customStyle="1" w:styleId="a30">
    <w:name w:val="a3"/>
    <w:basedOn w:val="a2"/>
    <w:autoRedefine/>
    <w:uiPriority w:val="99"/>
    <w:rsid w:val="00CE6989"/>
    <w:pPr>
      <w:keepNext/>
      <w:bidi/>
      <w:spacing w:before="120" w:after="0" w:line="288" w:lineRule="auto"/>
      <w:jc w:val="both"/>
    </w:pPr>
    <w:rPr>
      <w:rFonts w:ascii="Times New Roman" w:eastAsia="Times New Roman" w:hAnsi="Times New Roman" w:cs="fanan new"/>
      <w:b/>
      <w:bCs/>
      <w:sz w:val="40"/>
      <w:szCs w:val="40"/>
    </w:rPr>
  </w:style>
  <w:style w:type="paragraph" w:customStyle="1" w:styleId="comment-content">
    <w:name w:val="comment-content"/>
    <w:basedOn w:val="a2"/>
    <w:uiPriority w:val="99"/>
    <w:rsid w:val="00CE69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2">
    <w:name w:val="Normal22"/>
    <w:basedOn w:val="a2"/>
    <w:uiPriority w:val="99"/>
    <w:rsid w:val="00CE6989"/>
    <w:pPr>
      <w:bidi/>
      <w:spacing w:after="0" w:line="240" w:lineRule="auto"/>
      <w:ind w:firstLine="720"/>
      <w:jc w:val="both"/>
    </w:pPr>
    <w:rPr>
      <w:rFonts w:ascii="Times New Roman" w:eastAsia="Times New Roman" w:hAnsi="Times New Roman" w:cs="Simplified Arabic"/>
      <w:sz w:val="28"/>
      <w:szCs w:val="28"/>
      <w:lang w:eastAsia="ar-SA"/>
    </w:rPr>
  </w:style>
  <w:style w:type="character" w:customStyle="1" w:styleId="Normal20Char">
    <w:name w:val="Normal20 Char"/>
    <w:basedOn w:val="a3"/>
    <w:link w:val="Normal20"/>
    <w:locked/>
    <w:rsid w:val="00CE6989"/>
    <w:rPr>
      <w:rFonts w:eastAsia="Times New Roman" w:cs="Times New Roman"/>
      <w:sz w:val="28"/>
      <w:szCs w:val="28"/>
      <w:lang w:eastAsia="ar-SA"/>
    </w:rPr>
  </w:style>
  <w:style w:type="paragraph" w:customStyle="1" w:styleId="Normal20">
    <w:name w:val="Normal20"/>
    <w:basedOn w:val="a2"/>
    <w:link w:val="Normal20Char"/>
    <w:rsid w:val="00CE6989"/>
    <w:pPr>
      <w:bidi/>
      <w:spacing w:after="0" w:line="240" w:lineRule="auto"/>
      <w:ind w:left="284" w:firstLine="720"/>
      <w:jc w:val="both"/>
    </w:pPr>
    <w:rPr>
      <w:rFonts w:eastAsia="Times New Roman" w:cs="Times New Roman"/>
      <w:sz w:val="28"/>
      <w:szCs w:val="28"/>
      <w:lang w:eastAsia="ar-SA"/>
    </w:rPr>
  </w:style>
  <w:style w:type="character" w:styleId="afe">
    <w:name w:val="Subtle Reference"/>
    <w:basedOn w:val="a3"/>
    <w:uiPriority w:val="31"/>
    <w:qFormat/>
    <w:rsid w:val="00CE6989"/>
    <w:rPr>
      <w:smallCaps/>
      <w:color w:val="C0504D" w:themeColor="accent2"/>
      <w:u w:val="single"/>
    </w:rPr>
  </w:style>
  <w:style w:type="character" w:styleId="aff">
    <w:name w:val="Intense Reference"/>
    <w:basedOn w:val="af"/>
    <w:uiPriority w:val="32"/>
    <w:qFormat/>
    <w:rsid w:val="00CE6989"/>
    <w:rPr>
      <w:vertAlign w:val="superscript"/>
    </w:rPr>
  </w:style>
  <w:style w:type="character" w:customStyle="1" w:styleId="Char11">
    <w:name w:val="نص تعليق ختامي Char1"/>
    <w:basedOn w:val="a3"/>
    <w:uiPriority w:val="99"/>
    <w:semiHidden/>
    <w:rsid w:val="00CE6989"/>
    <w:rPr>
      <w:rFonts w:ascii="Times New Roman" w:eastAsia="Times New Roman" w:hAnsi="Times New Roman" w:cs="Times New Roman" w:hint="default"/>
      <w:sz w:val="20"/>
      <w:szCs w:val="20"/>
      <w:lang w:bidi="ar-IQ"/>
    </w:rPr>
  </w:style>
  <w:style w:type="character" w:customStyle="1" w:styleId="Char12">
    <w:name w:val="نص أساسي Char1"/>
    <w:basedOn w:val="a3"/>
    <w:semiHidden/>
    <w:rsid w:val="00CE6989"/>
    <w:rPr>
      <w:rFonts w:ascii="Times New Roman" w:eastAsia="Times New Roman" w:hAnsi="Times New Roman" w:cs="Times New Roman" w:hint="default"/>
      <w:lang w:bidi="ar-IQ"/>
    </w:rPr>
  </w:style>
  <w:style w:type="character" w:customStyle="1" w:styleId="Char20">
    <w:name w:val="نص حاشية سفلية Char2"/>
    <w:basedOn w:val="a3"/>
    <w:uiPriority w:val="99"/>
    <w:semiHidden/>
    <w:locked/>
    <w:rsid w:val="00CE6989"/>
    <w:rPr>
      <w:rFonts w:ascii="Times New Roman" w:hAnsi="Times New Roman" w:cs="Times New Roman" w:hint="default"/>
      <w:sz w:val="20"/>
      <w:szCs w:val="20"/>
    </w:rPr>
  </w:style>
  <w:style w:type="character" w:customStyle="1" w:styleId="Hyperlink1">
    <w:name w:val="Hyperlink1"/>
    <w:basedOn w:val="a3"/>
    <w:uiPriority w:val="99"/>
    <w:rsid w:val="00CE6989"/>
    <w:rPr>
      <w:color w:val="0000FF"/>
      <w:u w:val="single"/>
    </w:rPr>
  </w:style>
  <w:style w:type="character" w:customStyle="1" w:styleId="datetime">
    <w:name w:val="datetime"/>
    <w:basedOn w:val="a3"/>
    <w:rsid w:val="00CE6989"/>
  </w:style>
  <w:style w:type="character" w:customStyle="1" w:styleId="hps">
    <w:name w:val="hps"/>
    <w:basedOn w:val="a3"/>
    <w:rsid w:val="00CE6989"/>
  </w:style>
  <w:style w:type="character" w:customStyle="1" w:styleId="longtext">
    <w:name w:val="long_text"/>
    <w:basedOn w:val="a3"/>
    <w:rsid w:val="00CE6989"/>
  </w:style>
  <w:style w:type="table" w:customStyle="1" w:styleId="1111">
    <w:name w:val="شبكة جدول111"/>
    <w:basedOn w:val="a4"/>
    <w:uiPriority w:val="59"/>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4"/>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شبكة جدول41"/>
    <w:basedOn w:val="a4"/>
    <w:uiPriority w:val="59"/>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شبكة جدول5"/>
    <w:basedOn w:val="a4"/>
    <w:uiPriority w:val="59"/>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شبكة جدول6"/>
    <w:basedOn w:val="a4"/>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شبكة جدول7"/>
    <w:basedOn w:val="a4"/>
    <w:uiPriority w:val="59"/>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ملاحق"/>
    <w:basedOn w:val="2"/>
    <w:link w:val="Charc"/>
    <w:qFormat/>
    <w:rsid w:val="00CE6989"/>
    <w:pPr>
      <w:keepNext w:val="0"/>
      <w:tabs>
        <w:tab w:val="clear" w:pos="570"/>
      </w:tabs>
      <w:spacing w:before="0" w:after="0" w:line="276" w:lineRule="auto"/>
      <w:ind w:left="0"/>
      <w:jc w:val="center"/>
    </w:pPr>
    <w:rPr>
      <w:rFonts w:ascii="Times New Roman" w:eastAsia="Calibri" w:hAnsi="Times New Roman" w:cs="Sultan bold"/>
      <w:bCs w:val="0"/>
      <w:i w:val="0"/>
      <w:iCs w:val="0"/>
      <w:sz w:val="32"/>
      <w:szCs w:val="32"/>
      <w:lang w:bidi="ar-IQ"/>
    </w:rPr>
  </w:style>
  <w:style w:type="character" w:customStyle="1" w:styleId="Charc">
    <w:name w:val="ملاحق Char"/>
    <w:basedOn w:val="2Char"/>
    <w:link w:val="aff0"/>
    <w:rsid w:val="00CE6989"/>
    <w:rPr>
      <w:rFonts w:ascii="Times New Roman" w:eastAsia="Calibri" w:hAnsi="Times New Roman" w:cs="Sultan bold"/>
      <w:b/>
      <w:bCs w:val="0"/>
      <w:i w:val="0"/>
      <w:iCs w:val="0"/>
      <w:sz w:val="32"/>
      <w:szCs w:val="32"/>
      <w:lang w:bidi="ar-IQ"/>
    </w:rPr>
  </w:style>
  <w:style w:type="paragraph" w:customStyle="1" w:styleId="aff1">
    <w:name w:val="جداول"/>
    <w:basedOn w:val="a2"/>
    <w:link w:val="Chard"/>
    <w:qFormat/>
    <w:rsid w:val="00CE6989"/>
    <w:pPr>
      <w:keepNext/>
      <w:bidi/>
      <w:spacing w:after="0" w:line="240" w:lineRule="auto"/>
      <w:jc w:val="center"/>
      <w:outlineLvl w:val="1"/>
    </w:pPr>
    <w:rPr>
      <w:rFonts w:ascii="Times New Roman" w:eastAsia="Times New Roman" w:hAnsi="Times New Roman" w:cs="Sultan bold"/>
      <w:sz w:val="28"/>
      <w:szCs w:val="28"/>
    </w:rPr>
  </w:style>
  <w:style w:type="paragraph" w:customStyle="1" w:styleId="aff2">
    <w:name w:val="اشكال بيانية"/>
    <w:basedOn w:val="afb"/>
    <w:link w:val="Chare"/>
    <w:qFormat/>
    <w:rsid w:val="00CE6989"/>
    <w:pPr>
      <w:outlineLvl w:val="1"/>
    </w:pPr>
  </w:style>
  <w:style w:type="character" w:customStyle="1" w:styleId="Chard">
    <w:name w:val="جداول Char"/>
    <w:basedOn w:val="a3"/>
    <w:link w:val="aff1"/>
    <w:rsid w:val="00CE6989"/>
    <w:rPr>
      <w:rFonts w:ascii="Times New Roman" w:eastAsia="Times New Roman" w:hAnsi="Times New Roman" w:cs="Sultan bold"/>
      <w:sz w:val="28"/>
      <w:szCs w:val="28"/>
    </w:rPr>
  </w:style>
  <w:style w:type="character" w:customStyle="1" w:styleId="Chara">
    <w:name w:val="تسمية توضيحية Char"/>
    <w:basedOn w:val="Charb"/>
    <w:link w:val="afb"/>
    <w:uiPriority w:val="35"/>
    <w:rsid w:val="00CE6989"/>
    <w:rPr>
      <w:rFonts w:ascii="Times New Roman" w:eastAsia="Calibri" w:hAnsi="Times New Roman" w:cs="Sultan bold"/>
      <w:b/>
      <w:sz w:val="28"/>
      <w:szCs w:val="28"/>
      <w:lang w:bidi="ar-IQ"/>
    </w:rPr>
  </w:style>
  <w:style w:type="character" w:customStyle="1" w:styleId="Chare">
    <w:name w:val="اشكال بيانية Char"/>
    <w:basedOn w:val="Chara"/>
    <w:link w:val="aff2"/>
    <w:rsid w:val="00CE6989"/>
    <w:rPr>
      <w:rFonts w:ascii="Times New Roman" w:eastAsia="Calibri" w:hAnsi="Times New Roman" w:cs="Sultan bold"/>
      <w:b/>
      <w:sz w:val="28"/>
      <w:szCs w:val="28"/>
      <w:lang w:bidi="ar-IQ"/>
    </w:rPr>
  </w:style>
  <w:style w:type="table" w:customStyle="1" w:styleId="27">
    <w:name w:val="التقويم 2"/>
    <w:basedOn w:val="a4"/>
    <w:uiPriority w:val="99"/>
    <w:qFormat/>
    <w:rsid w:val="00CE6989"/>
    <w:pPr>
      <w:bidi/>
      <w:spacing w:after="0" w:line="240" w:lineRule="auto"/>
      <w:jc w:val="center"/>
    </w:pPr>
    <w:rPr>
      <w:rFonts w:eastAsiaTheme="minorEastAsia"/>
      <w:sz w:val="28"/>
      <w:szCs w:val="28"/>
      <w:rtl/>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hAnsiTheme="majorHAnsi" w:cstheme="majorBidi"/>
        <w:b w:val="0"/>
        <w:bCs w:val="0"/>
        <w:i w:val="0"/>
        <w:iCs w:val="0"/>
        <w:caps/>
        <w:smallCaps w:val="0"/>
        <w:color w:val="4F81BD"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TableGrid1">
    <w:name w:val="Table Grid1"/>
    <w:basedOn w:val="a4"/>
    <w:next w:val="af1"/>
    <w:rsid w:val="00CE6989"/>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شبكة جدول8"/>
    <w:basedOn w:val="a4"/>
    <w:next w:val="af1"/>
    <w:uiPriority w:val="59"/>
    <w:rsid w:val="00CE6989"/>
    <w:pPr>
      <w:spacing w:after="0" w:line="240" w:lineRule="auto"/>
      <w:jc w:val="lowKashida"/>
    </w:pPr>
    <w:rPr>
      <w:rFonts w:ascii="Times New Roman" w:hAnsi="Times New Roman" w:cs="Simplified Arabic"/>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شبكة جدول311"/>
    <w:basedOn w:val="a4"/>
    <w:next w:val="af1"/>
    <w:uiPriority w:val="59"/>
    <w:rsid w:val="00CE69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العنوان الاساس"/>
    <w:basedOn w:val="2"/>
    <w:link w:val="Charf"/>
    <w:rsid w:val="00CE6989"/>
    <w:pPr>
      <w:keepNext w:val="0"/>
      <w:tabs>
        <w:tab w:val="clear" w:pos="570"/>
      </w:tabs>
      <w:spacing w:before="0" w:after="0" w:line="276" w:lineRule="auto"/>
      <w:ind w:left="0"/>
      <w:jc w:val="center"/>
    </w:pPr>
    <w:rPr>
      <w:rFonts w:ascii="Times New Roman" w:eastAsia="Calibri" w:hAnsi="Times New Roman" w:cs="Sultan bold"/>
      <w:bCs w:val="0"/>
      <w:i w:val="0"/>
      <w:iCs w:val="0"/>
      <w:sz w:val="40"/>
      <w:szCs w:val="40"/>
      <w:lang w:bidi="ar-IQ"/>
    </w:rPr>
  </w:style>
  <w:style w:type="character" w:customStyle="1" w:styleId="Charf">
    <w:name w:val="العنوان الاساس Char"/>
    <w:basedOn w:val="2Char"/>
    <w:link w:val="aff3"/>
    <w:rsid w:val="00CE6989"/>
    <w:rPr>
      <w:rFonts w:ascii="Times New Roman" w:eastAsia="Calibri" w:hAnsi="Times New Roman" w:cs="Sultan bold"/>
      <w:b/>
      <w:bCs w:val="0"/>
      <w:i w:val="0"/>
      <w:iCs w:val="0"/>
      <w:sz w:val="40"/>
      <w:szCs w:val="40"/>
      <w:lang w:bidi="ar-IQ"/>
    </w:rPr>
  </w:style>
  <w:style w:type="paragraph" w:customStyle="1" w:styleId="msonospacing0">
    <w:name w:val="msonospacing"/>
    <w:rsid w:val="00CE6989"/>
    <w:pPr>
      <w:bidi/>
      <w:spacing w:after="0" w:line="240" w:lineRule="auto"/>
    </w:pPr>
    <w:rPr>
      <w:rFonts w:ascii="Times New Roman" w:eastAsia="Times New Roman" w:hAnsi="Times New Roman" w:cs="Times New Roman"/>
      <w:sz w:val="24"/>
      <w:szCs w:val="24"/>
    </w:rPr>
  </w:style>
  <w:style w:type="paragraph" w:customStyle="1" w:styleId="aff4">
    <w:name w:val="مخطط"/>
    <w:basedOn w:val="aff1"/>
    <w:link w:val="Charf0"/>
    <w:rsid w:val="00CE6989"/>
  </w:style>
  <w:style w:type="character" w:customStyle="1" w:styleId="Charf0">
    <w:name w:val="مخطط Char"/>
    <w:basedOn w:val="Chard"/>
    <w:link w:val="aff4"/>
    <w:rsid w:val="00CE6989"/>
    <w:rPr>
      <w:rFonts w:ascii="Times New Roman" w:eastAsia="Times New Roman" w:hAnsi="Times New Roman" w:cs="Sultan bold"/>
      <w:sz w:val="28"/>
      <w:szCs w:val="28"/>
    </w:rPr>
  </w:style>
  <w:style w:type="paragraph" w:customStyle="1" w:styleId="msolistparagraph0">
    <w:name w:val="msolistparagraph"/>
    <w:basedOn w:val="a2"/>
    <w:rsid w:val="00CE6989"/>
    <w:pPr>
      <w:bidi/>
      <w:ind w:left="720"/>
      <w:contextualSpacing/>
    </w:pPr>
    <w:rPr>
      <w:rFonts w:ascii="Calibri" w:eastAsia="Times New Roman" w:hAnsi="Calibri" w:cs="Arial"/>
    </w:rPr>
  </w:style>
  <w:style w:type="table" w:customStyle="1" w:styleId="TableNormal1">
    <w:name w:val="Table Normal1"/>
    <w:uiPriority w:val="2"/>
    <w:semiHidden/>
    <w:unhideWhenUsed/>
    <w:qFormat/>
    <w:rsid w:val="00CE698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2"/>
    <w:uiPriority w:val="1"/>
    <w:rsid w:val="00CE6989"/>
    <w:pPr>
      <w:widowControl w:val="0"/>
      <w:autoSpaceDE w:val="0"/>
      <w:autoSpaceDN w:val="0"/>
      <w:spacing w:after="0" w:line="187" w:lineRule="exact"/>
      <w:ind w:left="132" w:right="126"/>
      <w:jc w:val="center"/>
    </w:pPr>
    <w:rPr>
      <w:rFonts w:ascii="Times New Roman" w:eastAsia="Times New Roman" w:hAnsi="Times New Roman" w:cs="Times New Roman"/>
      <w:lang w:bidi="en-US"/>
    </w:rPr>
  </w:style>
  <w:style w:type="table" w:styleId="1-1">
    <w:name w:val="Medium Shading 1 Accent 1"/>
    <w:basedOn w:val="a4"/>
    <w:uiPriority w:val="63"/>
    <w:rsid w:val="00CE698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0">
    <w:name w:val="Light Shading Accent 4"/>
    <w:basedOn w:val="a4"/>
    <w:uiPriority w:val="60"/>
    <w:rsid w:val="00CE6989"/>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List Accent 4"/>
    <w:basedOn w:val="a4"/>
    <w:uiPriority w:val="61"/>
    <w:rsid w:val="00CE698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Charf1">
    <w:name w:val="اشكال Char"/>
    <w:basedOn w:val="a3"/>
    <w:link w:val="aff5"/>
    <w:locked/>
    <w:rsid w:val="00CE6989"/>
    <w:rPr>
      <w:rFonts w:ascii="Times New Roman" w:hAnsi="Times New Roman" w:cs="Sultan bold"/>
      <w:b/>
      <w:sz w:val="28"/>
      <w:szCs w:val="28"/>
      <w:lang w:bidi="ar-IQ"/>
    </w:rPr>
  </w:style>
  <w:style w:type="paragraph" w:customStyle="1" w:styleId="aff5">
    <w:name w:val="اشكال"/>
    <w:basedOn w:val="3"/>
    <w:link w:val="Charf1"/>
    <w:qFormat/>
    <w:rsid w:val="00CE6989"/>
    <w:pPr>
      <w:keepNext w:val="0"/>
      <w:tabs>
        <w:tab w:val="clear" w:pos="570"/>
      </w:tabs>
      <w:spacing w:before="0" w:line="276" w:lineRule="auto"/>
      <w:ind w:left="0" w:firstLine="0"/>
      <w:jc w:val="center"/>
    </w:pPr>
    <w:rPr>
      <w:rFonts w:ascii="Times New Roman" w:eastAsiaTheme="minorHAnsi" w:hAnsi="Times New Roman" w:cs="Sultan bold"/>
      <w:b/>
      <w:sz w:val="28"/>
      <w:szCs w:val="28"/>
      <w:lang w:bidi="ar-IQ"/>
    </w:rPr>
  </w:style>
  <w:style w:type="table" w:styleId="-2">
    <w:name w:val="Light List Accent 2"/>
    <w:basedOn w:val="a4"/>
    <w:uiPriority w:val="61"/>
    <w:rsid w:val="00CE698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4"/>
    <w:uiPriority w:val="61"/>
    <w:rsid w:val="00CE698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ff6">
    <w:name w:val="Bibliography"/>
    <w:basedOn w:val="a2"/>
    <w:next w:val="a2"/>
    <w:uiPriority w:val="37"/>
    <w:unhideWhenUsed/>
    <w:rsid w:val="00CE6989"/>
    <w:pPr>
      <w:bidi/>
      <w:spacing w:after="0" w:line="240" w:lineRule="auto"/>
    </w:pPr>
    <w:rPr>
      <w:sz w:val="28"/>
      <w:szCs w:val="28"/>
      <w:lang w:bidi="ar-IQ"/>
    </w:rPr>
  </w:style>
  <w:style w:type="character" w:customStyle="1" w:styleId="ListParagraphChar">
    <w:name w:val="List Paragraph Char"/>
    <w:link w:val="16"/>
    <w:locked/>
    <w:rsid w:val="00CE6989"/>
    <w:rPr>
      <w:rFonts w:ascii="Calibri" w:eastAsia="Calibri" w:hAnsi="Calibri"/>
    </w:rPr>
  </w:style>
  <w:style w:type="paragraph" w:customStyle="1" w:styleId="16">
    <w:name w:val="سرد الفقرات1"/>
    <w:basedOn w:val="a2"/>
    <w:link w:val="ListParagraphChar"/>
    <w:uiPriority w:val="99"/>
    <w:rsid w:val="00CE6989"/>
    <w:pPr>
      <w:bidi/>
      <w:ind w:left="720"/>
      <w:contextualSpacing/>
    </w:pPr>
    <w:rPr>
      <w:rFonts w:ascii="Calibri" w:eastAsia="Calibri" w:hAnsi="Calibri"/>
    </w:rPr>
  </w:style>
  <w:style w:type="character" w:customStyle="1" w:styleId="11111Char">
    <w:name w:val="11111 Char"/>
    <w:link w:val="11111"/>
    <w:locked/>
    <w:rsid w:val="00CE6989"/>
    <w:rPr>
      <w:rFonts w:ascii="Simplified Arabic" w:hAnsi="Simplified Arabic" w:cs="MCS Taybah S_U normal."/>
      <w:sz w:val="34"/>
      <w:szCs w:val="34"/>
      <w:lang w:bidi="ar-SY"/>
    </w:rPr>
  </w:style>
  <w:style w:type="paragraph" w:customStyle="1" w:styleId="11111">
    <w:name w:val="11111"/>
    <w:basedOn w:val="a2"/>
    <w:link w:val="11111Char"/>
    <w:rsid w:val="00CE6989"/>
    <w:pPr>
      <w:bidi/>
      <w:spacing w:line="240" w:lineRule="auto"/>
    </w:pPr>
    <w:rPr>
      <w:rFonts w:ascii="Simplified Arabic" w:hAnsi="Simplified Arabic" w:cs="MCS Taybah S_U normal."/>
      <w:sz w:val="34"/>
      <w:szCs w:val="34"/>
      <w:lang w:bidi="ar-SY"/>
    </w:rPr>
  </w:style>
  <w:style w:type="paragraph" w:customStyle="1" w:styleId="28">
    <w:name w:val="سرد الفقرات2"/>
    <w:basedOn w:val="a2"/>
    <w:uiPriority w:val="34"/>
    <w:rsid w:val="00CE6989"/>
    <w:pPr>
      <w:bidi/>
      <w:spacing w:after="0" w:line="240" w:lineRule="auto"/>
    </w:pPr>
    <w:rPr>
      <w:rFonts w:ascii="Calibri" w:eastAsia="Times New Roman" w:hAnsi="Calibri" w:cs="Arial"/>
    </w:rPr>
  </w:style>
  <w:style w:type="character" w:customStyle="1" w:styleId="term">
    <w:name w:val="term"/>
    <w:rsid w:val="00CE6989"/>
  </w:style>
  <w:style w:type="character" w:customStyle="1" w:styleId="2Char10">
    <w:name w:val="نص أساسي 2 Char1"/>
    <w:basedOn w:val="a3"/>
    <w:uiPriority w:val="99"/>
    <w:semiHidden/>
    <w:locked/>
    <w:rsid w:val="00CE6989"/>
    <w:rPr>
      <w:rFonts w:ascii="Times New Roman" w:eastAsia="Times New Roman" w:hAnsi="Times New Roman" w:cs="Traditional Arabic"/>
      <w:sz w:val="20"/>
      <w:szCs w:val="20"/>
      <w:lang w:eastAsia="zh-CN"/>
    </w:rPr>
  </w:style>
  <w:style w:type="character" w:customStyle="1" w:styleId="3Char10">
    <w:name w:val="نص أساسي 3 Char1"/>
    <w:basedOn w:val="a3"/>
    <w:uiPriority w:val="99"/>
    <w:semiHidden/>
    <w:locked/>
    <w:rsid w:val="00CE6989"/>
    <w:rPr>
      <w:rFonts w:ascii="Times New Roman" w:eastAsia="Times New Roman" w:hAnsi="Times New Roman" w:cs="Traditional Arabic"/>
      <w:sz w:val="16"/>
      <w:szCs w:val="16"/>
      <w:lang w:eastAsia="zh-CN"/>
    </w:rPr>
  </w:style>
  <w:style w:type="table" w:customStyle="1" w:styleId="-11">
    <w:name w:val="شبكة فاتحة - تمييز 11"/>
    <w:basedOn w:val="a4"/>
    <w:uiPriority w:val="62"/>
    <w:rsid w:val="00CE69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29">
    <w:name w:val="نمط2"/>
    <w:basedOn w:val="a4"/>
    <w:uiPriority w:val="99"/>
    <w:qFormat/>
    <w:rsid w:val="00CE6989"/>
    <w:pPr>
      <w:spacing w:after="0" w:line="240" w:lineRule="auto"/>
    </w:pPr>
    <w:tblPr>
      <w:tblInd w:w="0" w:type="dxa"/>
      <w:tblCellMar>
        <w:top w:w="0" w:type="dxa"/>
        <w:left w:w="108" w:type="dxa"/>
        <w:bottom w:w="0" w:type="dxa"/>
        <w:right w:w="108" w:type="dxa"/>
      </w:tblCellMar>
    </w:tblPr>
    <w:tcPr>
      <w:shd w:val="clear" w:color="auto" w:fill="17365D" w:themeFill="text2" w:themeFillShade="BF"/>
    </w:tcPr>
  </w:style>
  <w:style w:type="character" w:styleId="aff7">
    <w:name w:val="Emphasis"/>
    <w:basedOn w:val="a3"/>
    <w:uiPriority w:val="20"/>
    <w:qFormat/>
    <w:rsid w:val="00CE6989"/>
    <w:rPr>
      <w:i/>
      <w:iCs/>
    </w:rPr>
  </w:style>
  <w:style w:type="paragraph" w:customStyle="1" w:styleId="112">
    <w:name w:val="سرد الفقرات11"/>
    <w:basedOn w:val="a2"/>
    <w:uiPriority w:val="99"/>
    <w:rsid w:val="00CE6989"/>
    <w:pPr>
      <w:bidi/>
      <w:ind w:left="720"/>
    </w:pPr>
    <w:rPr>
      <w:rFonts w:ascii="Calibri" w:eastAsia="Calibri" w:hAnsi="Calibri" w:cs="Arial"/>
    </w:rPr>
  </w:style>
  <w:style w:type="character" w:styleId="aff8">
    <w:name w:val="Subtle Emphasis"/>
    <w:basedOn w:val="a3"/>
    <w:uiPriority w:val="19"/>
    <w:qFormat/>
    <w:rsid w:val="00CE6989"/>
    <w:rPr>
      <w:i/>
      <w:iCs/>
      <w:color w:val="808080" w:themeColor="text1" w:themeTint="7F"/>
    </w:rPr>
  </w:style>
  <w:style w:type="paragraph" w:customStyle="1" w:styleId="610">
    <w:name w:val="عنوان 61"/>
    <w:basedOn w:val="a2"/>
    <w:next w:val="a2"/>
    <w:uiPriority w:val="9"/>
    <w:semiHidden/>
    <w:unhideWhenUsed/>
    <w:qFormat/>
    <w:rsid w:val="00CE6989"/>
    <w:pPr>
      <w:keepNext/>
      <w:keepLines/>
      <w:bidi/>
      <w:spacing w:before="200" w:after="0"/>
      <w:outlineLvl w:val="5"/>
    </w:pPr>
    <w:rPr>
      <w:rFonts w:ascii="Cambria" w:eastAsia="Times New Roman" w:hAnsi="Cambria" w:cs="Times New Roman"/>
      <w:i/>
      <w:iCs/>
      <w:color w:val="243F60"/>
    </w:rPr>
  </w:style>
  <w:style w:type="table" w:customStyle="1" w:styleId="11110">
    <w:name w:val="شبكة جدول1111"/>
    <w:basedOn w:val="a4"/>
    <w:next w:val="af1"/>
    <w:uiPriority w:val="59"/>
    <w:rsid w:val="00CE698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1">
    <w:name w:val="نص أساسي 21"/>
    <w:basedOn w:val="a2"/>
    <w:next w:val="21"/>
    <w:uiPriority w:val="99"/>
    <w:semiHidden/>
    <w:rsid w:val="00CE6989"/>
    <w:pPr>
      <w:bidi/>
      <w:spacing w:after="120" w:line="480" w:lineRule="auto"/>
    </w:pPr>
    <w:rPr>
      <w:sz w:val="28"/>
      <w:szCs w:val="28"/>
      <w:lang w:bidi="ar-IQ"/>
    </w:rPr>
  </w:style>
  <w:style w:type="table" w:customStyle="1" w:styleId="2110">
    <w:name w:val="شبكة جدول211"/>
    <w:basedOn w:val="a4"/>
    <w:uiPriority w:val="59"/>
    <w:rsid w:val="00CE698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0">
    <w:name w:val="شبكة جدول11111"/>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شبكة جدول12"/>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شبكة جدول13"/>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شبكة جدول14"/>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شبكة جدول15"/>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شبكة جدول16"/>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شبكة جدول17"/>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شبكة جدول18"/>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شبكة جدول19"/>
    <w:basedOn w:val="a4"/>
    <w:uiPriority w:val="59"/>
    <w:rsid w:val="00CE6989"/>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Char1">
    <w:name w:val="عنوان 6 Char1"/>
    <w:basedOn w:val="a3"/>
    <w:uiPriority w:val="9"/>
    <w:semiHidden/>
    <w:rsid w:val="00CE6989"/>
    <w:rPr>
      <w:rFonts w:asciiTheme="majorHAnsi" w:eastAsiaTheme="majorEastAsia" w:hAnsiTheme="majorHAnsi" w:cstheme="majorBidi"/>
      <w:i/>
      <w:iCs/>
      <w:color w:val="243F60" w:themeColor="accent1" w:themeShade="7F"/>
      <w:sz w:val="28"/>
      <w:szCs w:val="28"/>
      <w:lang w:bidi="ar-IQ"/>
    </w:rPr>
  </w:style>
  <w:style w:type="table" w:customStyle="1" w:styleId="3-61">
    <w:name w:val="جدول قائمة 3 - تمييز 61"/>
    <w:basedOn w:val="a4"/>
    <w:uiPriority w:val="48"/>
    <w:rsid w:val="00CE698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character" w:customStyle="1" w:styleId="UnresolvedMention1">
    <w:name w:val="Unresolved Mention1"/>
    <w:basedOn w:val="a3"/>
    <w:uiPriority w:val="99"/>
    <w:semiHidden/>
    <w:unhideWhenUsed/>
    <w:rsid w:val="00CE6989"/>
    <w:rPr>
      <w:color w:val="605E5C"/>
      <w:shd w:val="clear" w:color="auto" w:fill="E1DFDD"/>
    </w:rPr>
  </w:style>
  <w:style w:type="table" w:customStyle="1" w:styleId="100">
    <w:name w:val="10"/>
    <w:basedOn w:val="a4"/>
    <w:rsid w:val="00CE6989"/>
    <w:pPr>
      <w:bidi/>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114">
    <w:name w:val="شبكة جدول114"/>
    <w:basedOn w:val="a4"/>
    <w:next w:val="af1"/>
    <w:uiPriority w:val="39"/>
    <w:rsid w:val="00CE698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0">
    <w:name w:val="بلا تباعد1 Char"/>
    <w:link w:val="13"/>
    <w:rsid w:val="00CE6989"/>
    <w:rPr>
      <w:rFonts w:ascii="Calibri" w:eastAsia="Calibri" w:hAnsi="Calibri" w:cs="Arial"/>
    </w:rPr>
  </w:style>
  <w:style w:type="paragraph" w:customStyle="1" w:styleId="aff9">
    <w:name w:val="النص القرآني"/>
    <w:basedOn w:val="a2"/>
    <w:rsid w:val="00CE6989"/>
    <w:pPr>
      <w:bidi/>
      <w:spacing w:after="0" w:line="240" w:lineRule="auto"/>
      <w:jc w:val="both"/>
    </w:pPr>
    <w:rPr>
      <w:rFonts w:ascii="Times New Roman" w:eastAsia="Times New Roman" w:hAnsi="Times New Roman" w:cs="DecoType Naskh"/>
      <w:noProof/>
      <w:sz w:val="28"/>
      <w:szCs w:val="40"/>
    </w:rPr>
  </w:style>
  <w:style w:type="table" w:customStyle="1" w:styleId="91">
    <w:name w:val="شبكة جدول9"/>
    <w:basedOn w:val="a4"/>
    <w:uiPriority w:val="59"/>
    <w:rsid w:val="00CE69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شبكة جدول25"/>
    <w:basedOn w:val="a4"/>
    <w:next w:val="af1"/>
    <w:uiPriority w:val="59"/>
    <w:rsid w:val="00CE69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بلا قائمة21"/>
    <w:next w:val="a5"/>
    <w:uiPriority w:val="99"/>
    <w:semiHidden/>
    <w:unhideWhenUsed/>
    <w:rsid w:val="00CE6989"/>
  </w:style>
  <w:style w:type="table" w:customStyle="1" w:styleId="220">
    <w:name w:val="شبكة جدول22"/>
    <w:basedOn w:val="a4"/>
    <w:next w:val="af1"/>
    <w:rsid w:val="00CE69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تظليل فاتح1"/>
    <w:basedOn w:val="a4"/>
    <w:next w:val="affa"/>
    <w:uiPriority w:val="60"/>
    <w:rsid w:val="00CE6989"/>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30">
    <w:name w:val="شبكة جدول23"/>
    <w:basedOn w:val="affb"/>
    <w:next w:val="af1"/>
    <w:uiPriority w:val="59"/>
    <w:rsid w:val="00CE6989"/>
    <w:pPr>
      <w:spacing w:after="0" w:line="240" w:lineRule="auto"/>
    </w:pPr>
    <w:rPr>
      <w:rFonts w:cs="Simplified Arabic"/>
      <w:sz w:val="20"/>
      <w:szCs w:val="20"/>
      <w:lang w:val="en-GB" w:eastAsia="en-GB"/>
    </w:rPr>
    <w:tblPr>
      <w:tblInd w:w="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b">
    <w:name w:val="Table Elegant"/>
    <w:basedOn w:val="a4"/>
    <w:uiPriority w:val="99"/>
    <w:semiHidden/>
    <w:unhideWhenUsed/>
    <w:rsid w:val="00CE6989"/>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b">
    <w:name w:val="اقتباس1"/>
    <w:basedOn w:val="a2"/>
    <w:next w:val="a2"/>
    <w:uiPriority w:val="29"/>
    <w:rsid w:val="00CE6989"/>
    <w:rPr>
      <w:i/>
      <w:iCs/>
      <w:color w:val="000000"/>
    </w:rPr>
  </w:style>
  <w:style w:type="character" w:customStyle="1" w:styleId="Char13">
    <w:name w:val="اقتباس Char1"/>
    <w:basedOn w:val="a3"/>
    <w:uiPriority w:val="29"/>
    <w:rsid w:val="00CE6989"/>
    <w:rPr>
      <w:i/>
      <w:iCs/>
      <w:color w:val="000000"/>
    </w:rPr>
  </w:style>
  <w:style w:type="table" w:customStyle="1" w:styleId="2111">
    <w:name w:val="شبكة جدول2111"/>
    <w:basedOn w:val="a4"/>
    <w:uiPriority w:val="59"/>
    <w:rsid w:val="00CE6989"/>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Light Shading"/>
    <w:basedOn w:val="a4"/>
    <w:uiPriority w:val="60"/>
    <w:rsid w:val="00CE69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harf2">
    <w:name w:val="نص تعليق Char"/>
    <w:basedOn w:val="a3"/>
    <w:link w:val="affc"/>
    <w:uiPriority w:val="99"/>
    <w:semiHidden/>
    <w:rsid w:val="00CE6989"/>
    <w:rPr>
      <w:sz w:val="20"/>
      <w:szCs w:val="20"/>
    </w:rPr>
  </w:style>
  <w:style w:type="paragraph" w:styleId="affc">
    <w:name w:val="annotation text"/>
    <w:basedOn w:val="a2"/>
    <w:link w:val="Charf2"/>
    <w:uiPriority w:val="99"/>
    <w:semiHidden/>
    <w:unhideWhenUsed/>
    <w:rsid w:val="00CE6989"/>
    <w:pPr>
      <w:bidi/>
      <w:spacing w:after="160" w:line="240" w:lineRule="auto"/>
    </w:pPr>
    <w:rPr>
      <w:sz w:val="20"/>
      <w:szCs w:val="20"/>
    </w:rPr>
  </w:style>
  <w:style w:type="character" w:customStyle="1" w:styleId="Char14">
    <w:name w:val="نص تعليق Char1"/>
    <w:basedOn w:val="a3"/>
    <w:uiPriority w:val="99"/>
    <w:semiHidden/>
    <w:rsid w:val="00CE6989"/>
    <w:rPr>
      <w:sz w:val="20"/>
      <w:szCs w:val="20"/>
    </w:rPr>
  </w:style>
  <w:style w:type="character" w:customStyle="1" w:styleId="Charf3">
    <w:name w:val="موضوع تعليق Char"/>
    <w:basedOn w:val="Charf2"/>
    <w:link w:val="affd"/>
    <w:uiPriority w:val="99"/>
    <w:semiHidden/>
    <w:rsid w:val="00CE6989"/>
    <w:rPr>
      <w:b/>
      <w:bCs/>
      <w:sz w:val="20"/>
      <w:szCs w:val="20"/>
    </w:rPr>
  </w:style>
  <w:style w:type="paragraph" w:styleId="affd">
    <w:name w:val="annotation subject"/>
    <w:basedOn w:val="affc"/>
    <w:next w:val="affc"/>
    <w:link w:val="Charf3"/>
    <w:uiPriority w:val="99"/>
    <w:semiHidden/>
    <w:unhideWhenUsed/>
    <w:rsid w:val="00CE6989"/>
    <w:rPr>
      <w:b/>
      <w:bCs/>
    </w:rPr>
  </w:style>
  <w:style w:type="character" w:customStyle="1" w:styleId="Char15">
    <w:name w:val="موضوع تعليق Char1"/>
    <w:basedOn w:val="Char14"/>
    <w:uiPriority w:val="99"/>
    <w:semiHidden/>
    <w:rsid w:val="00CE6989"/>
    <w:rPr>
      <w:b/>
      <w:bCs/>
      <w:sz w:val="20"/>
      <w:szCs w:val="20"/>
    </w:rPr>
  </w:style>
  <w:style w:type="character" w:customStyle="1" w:styleId="Char16">
    <w:name w:val="نص في بالون Char1"/>
    <w:basedOn w:val="a3"/>
    <w:uiPriority w:val="99"/>
    <w:semiHidden/>
    <w:rsid w:val="00CE6989"/>
    <w:rPr>
      <w:rFonts w:ascii="Tahoma" w:hAnsi="Tahoma" w:cs="Tahoma"/>
      <w:sz w:val="18"/>
      <w:szCs w:val="18"/>
    </w:rPr>
  </w:style>
  <w:style w:type="paragraph" w:customStyle="1" w:styleId="1c">
    <w:name w:val="نص حاشية سفلية1"/>
    <w:basedOn w:val="a2"/>
    <w:next w:val="ae"/>
    <w:uiPriority w:val="99"/>
    <w:unhideWhenUsed/>
    <w:rsid w:val="00CE6989"/>
    <w:pPr>
      <w:bidi/>
      <w:spacing w:after="0" w:line="240" w:lineRule="auto"/>
    </w:pPr>
    <w:rPr>
      <w:rFonts w:ascii="Calibri" w:hAnsi="Calibri" w:cs="Arial"/>
      <w:sz w:val="20"/>
      <w:szCs w:val="20"/>
    </w:rPr>
  </w:style>
  <w:style w:type="paragraph" w:customStyle="1" w:styleId="113">
    <w:name w:val="عنوان 11"/>
    <w:basedOn w:val="a2"/>
    <w:next w:val="a2"/>
    <w:uiPriority w:val="99"/>
    <w:rsid w:val="00CE6989"/>
    <w:pPr>
      <w:keepNext/>
      <w:keepLines/>
      <w:bidi/>
      <w:spacing w:before="480" w:after="0"/>
      <w:outlineLvl w:val="0"/>
    </w:pPr>
    <w:rPr>
      <w:rFonts w:ascii="Cambria" w:eastAsia="Times New Roman" w:hAnsi="Cambria" w:cs="Times New Roman"/>
      <w:b/>
      <w:bCs/>
      <w:color w:val="365F91"/>
      <w:sz w:val="28"/>
      <w:szCs w:val="28"/>
    </w:rPr>
  </w:style>
  <w:style w:type="numbering" w:customStyle="1" w:styleId="11112">
    <w:name w:val="بلا قائمة1111"/>
    <w:next w:val="a5"/>
    <w:uiPriority w:val="99"/>
    <w:semiHidden/>
    <w:unhideWhenUsed/>
    <w:rsid w:val="00CE6989"/>
  </w:style>
  <w:style w:type="character" w:customStyle="1" w:styleId="1Char10">
    <w:name w:val="عنوان 1 Char1"/>
    <w:basedOn w:val="a3"/>
    <w:uiPriority w:val="9"/>
    <w:rsid w:val="00CE6989"/>
    <w:rPr>
      <w:rFonts w:asciiTheme="majorHAnsi" w:eastAsiaTheme="majorEastAsia" w:hAnsiTheme="majorHAnsi" w:cstheme="majorBidi"/>
      <w:color w:val="365F91" w:themeColor="accent1" w:themeShade="BF"/>
      <w:sz w:val="32"/>
      <w:szCs w:val="32"/>
    </w:rPr>
  </w:style>
  <w:style w:type="table" w:customStyle="1" w:styleId="101">
    <w:name w:val="شبكة جدول10"/>
    <w:basedOn w:val="a4"/>
    <w:next w:val="af1"/>
    <w:uiPriority w:val="59"/>
    <w:rsid w:val="00C119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4"/>
    <w:next w:val="af1"/>
    <w:uiPriority w:val="59"/>
    <w:rsid w:val="002D4E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شبكة جدول24"/>
    <w:basedOn w:val="a4"/>
    <w:next w:val="af1"/>
    <w:uiPriority w:val="39"/>
    <w:rsid w:val="00EC4B8A"/>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2"/>
    <w:rsid w:val="00591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omplexArabicTransparent">
    <w:name w:val="Normal + (Complex) Arabic Transparent"/>
    <w:aliases w:val="14 pt,Justified"/>
    <w:basedOn w:val="a2"/>
    <w:uiPriority w:val="99"/>
    <w:rsid w:val="005911AE"/>
    <w:pPr>
      <w:bidi/>
      <w:spacing w:after="0" w:line="240" w:lineRule="auto"/>
      <w:jc w:val="both"/>
    </w:pPr>
    <w:rPr>
      <w:rFonts w:ascii="Times New Roman" w:eastAsia="Times New Roman" w:hAnsi="Times New Roman" w:cs="Arabic Transparent"/>
      <w:sz w:val="28"/>
      <w:szCs w:val="28"/>
    </w:rPr>
  </w:style>
  <w:style w:type="table" w:customStyle="1" w:styleId="260">
    <w:name w:val="شبكة جدول26"/>
    <w:basedOn w:val="a4"/>
    <w:next w:val="af1"/>
    <w:uiPriority w:val="59"/>
    <w:rsid w:val="00D128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شبكة جدول27"/>
    <w:basedOn w:val="a4"/>
    <w:next w:val="af1"/>
    <w:uiPriority w:val="59"/>
    <w:rsid w:val="00F62D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بلا قائمة6"/>
    <w:next w:val="a5"/>
    <w:uiPriority w:val="99"/>
    <w:semiHidden/>
    <w:unhideWhenUsed/>
    <w:rsid w:val="00663200"/>
  </w:style>
  <w:style w:type="paragraph" w:customStyle="1" w:styleId="affe">
    <w:name w:val="تذييل صفحة"/>
    <w:basedOn w:val="a2"/>
    <w:link w:val="Charf4"/>
    <w:uiPriority w:val="99"/>
    <w:rsid w:val="00663200"/>
    <w:pPr>
      <w:tabs>
        <w:tab w:val="center" w:pos="4153"/>
        <w:tab w:val="right" w:pos="8306"/>
      </w:tabs>
      <w:bidi/>
      <w:spacing w:after="0" w:line="240" w:lineRule="auto"/>
    </w:pPr>
    <w:rPr>
      <w:rFonts w:ascii="Times New Roman" w:eastAsia="Times New Roman" w:hAnsi="Times New Roman" w:cs="Simplified Arabic"/>
      <w:sz w:val="28"/>
      <w:szCs w:val="33"/>
    </w:rPr>
  </w:style>
  <w:style w:type="character" w:customStyle="1" w:styleId="Charf4">
    <w:name w:val="تذييل صفحة Char"/>
    <w:link w:val="affe"/>
    <w:uiPriority w:val="99"/>
    <w:locked/>
    <w:rsid w:val="00663200"/>
    <w:rPr>
      <w:rFonts w:ascii="Times New Roman" w:eastAsia="Times New Roman" w:hAnsi="Times New Roman" w:cs="Simplified Arabic"/>
      <w:sz w:val="28"/>
      <w:szCs w:val="33"/>
    </w:rPr>
  </w:style>
  <w:style w:type="character" w:customStyle="1" w:styleId="y2iqfc">
    <w:name w:val="y2iqfc"/>
    <w:basedOn w:val="a3"/>
    <w:rsid w:val="00663200"/>
  </w:style>
  <w:style w:type="numbering" w:customStyle="1" w:styleId="72">
    <w:name w:val="بلا قائمة7"/>
    <w:next w:val="a5"/>
    <w:uiPriority w:val="99"/>
    <w:semiHidden/>
    <w:unhideWhenUsed/>
    <w:rsid w:val="005A1678"/>
  </w:style>
  <w:style w:type="table" w:customStyle="1" w:styleId="280">
    <w:name w:val="شبكة جدول28"/>
    <w:basedOn w:val="a4"/>
    <w:next w:val="af1"/>
    <w:uiPriority w:val="59"/>
    <w:unhideWhenUsed/>
    <w:rsid w:val="00B525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بلا قائمة8"/>
    <w:next w:val="a5"/>
    <w:uiPriority w:val="99"/>
    <w:semiHidden/>
    <w:unhideWhenUsed/>
    <w:rsid w:val="00033224"/>
  </w:style>
  <w:style w:type="table" w:customStyle="1" w:styleId="1100">
    <w:name w:val="شبكة جدول110"/>
    <w:basedOn w:val="a4"/>
    <w:next w:val="af1"/>
    <w:uiPriority w:val="59"/>
    <w:rsid w:val="0003322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شبكة جدول29"/>
    <w:basedOn w:val="a4"/>
    <w:next w:val="af1"/>
    <w:uiPriority w:val="39"/>
    <w:rsid w:val="00033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شبكة جدول11112"/>
    <w:basedOn w:val="a4"/>
    <w:next w:val="af1"/>
    <w:uiPriority w:val="39"/>
    <w:rsid w:val="00033224"/>
    <w:pPr>
      <w:bidi/>
      <w:spacing w:after="0" w:line="240" w:lineRule="auto"/>
      <w:jc w:val="highKashida"/>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شبكة جدول131"/>
    <w:basedOn w:val="a4"/>
    <w:next w:val="af1"/>
    <w:uiPriority w:val="39"/>
    <w:rsid w:val="00033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4"/>
    <w:next w:val="af1"/>
    <w:rsid w:val="00033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بلا قائمة9"/>
    <w:next w:val="a5"/>
    <w:uiPriority w:val="99"/>
    <w:semiHidden/>
    <w:unhideWhenUsed/>
    <w:rsid w:val="00B43F9B"/>
  </w:style>
  <w:style w:type="paragraph" w:customStyle="1" w:styleId="63">
    <w:name w:val="نمط6"/>
    <w:basedOn w:val="a2"/>
    <w:link w:val="6Char0"/>
    <w:qFormat/>
    <w:rsid w:val="00B43F9B"/>
    <w:pPr>
      <w:bidi/>
      <w:spacing w:after="0" w:line="240" w:lineRule="auto"/>
      <w:jc w:val="center"/>
    </w:pPr>
    <w:rPr>
      <w:rFonts w:ascii="Times New Roman" w:eastAsia="Times New Roman" w:hAnsi="Times New Roman" w:cs="Simplified Arabic"/>
      <w:b/>
      <w:sz w:val="24"/>
      <w:szCs w:val="28"/>
      <w:lang w:bidi="ar-IQ"/>
    </w:rPr>
  </w:style>
  <w:style w:type="character" w:customStyle="1" w:styleId="6Char0">
    <w:name w:val="نمط6 Char"/>
    <w:link w:val="63"/>
    <w:rsid w:val="00B43F9B"/>
    <w:rPr>
      <w:rFonts w:ascii="Times New Roman" w:eastAsia="Times New Roman" w:hAnsi="Times New Roman" w:cs="Simplified Arabic"/>
      <w:b/>
      <w:sz w:val="24"/>
      <w:szCs w:val="28"/>
      <w:lang w:bidi="ar-IQ"/>
    </w:rPr>
  </w:style>
  <w:style w:type="character" w:customStyle="1" w:styleId="2Char2">
    <w:name w:val="نمط2 Char"/>
    <w:rsid w:val="00B43F9B"/>
    <w:rPr>
      <w:rFonts w:ascii="Times New Roman" w:eastAsia="Times New Roman" w:hAnsi="Times New Roman" w:cs="Simplified Arabic"/>
      <w:b/>
      <w:bCs/>
      <w:sz w:val="20"/>
      <w:szCs w:val="26"/>
      <w:lang w:bidi="ar-IQ"/>
    </w:rPr>
  </w:style>
  <w:style w:type="character" w:customStyle="1" w:styleId="Char17">
    <w:name w:val="عنوان فرعي Char1"/>
    <w:basedOn w:val="a3"/>
    <w:uiPriority w:val="11"/>
    <w:rsid w:val="00B43F9B"/>
    <w:rPr>
      <w:rFonts w:ascii="Cambria" w:eastAsia="SimSun" w:hAnsi="Cambria" w:cs="Times New Roman"/>
      <w:i/>
      <w:iCs/>
      <w:color w:val="4F81BD"/>
      <w:spacing w:val="15"/>
      <w:sz w:val="24"/>
      <w:szCs w:val="24"/>
    </w:rPr>
  </w:style>
  <w:style w:type="numbering" w:customStyle="1" w:styleId="17">
    <w:name w:val="نمط مستورد 17"/>
    <w:rsid w:val="00B43F9B"/>
    <w:pPr>
      <w:numPr>
        <w:numId w:val="6"/>
      </w:numPr>
    </w:pPr>
  </w:style>
  <w:style w:type="table" w:customStyle="1" w:styleId="300">
    <w:name w:val="شبكة جدول30"/>
    <w:basedOn w:val="a4"/>
    <w:next w:val="af1"/>
    <w:uiPriority w:val="59"/>
    <w:rsid w:val="003C71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شبكة جدول32"/>
    <w:basedOn w:val="a4"/>
    <w:next w:val="af1"/>
    <w:uiPriority w:val="39"/>
    <w:rsid w:val="00000B71"/>
    <w:pPr>
      <w:spacing w:after="0" w:line="240" w:lineRule="auto"/>
      <w:ind w:right="255"/>
      <w:jc w:val="right"/>
    </w:pPr>
    <w:rPr>
      <w:rFonts w:ascii="Arabic Typesetting" w:eastAsia="Times New Roman" w:hAnsi="Arabic Typesetting" w:cs="Arabic Typesetting"/>
      <w:color w:val="000000"/>
      <w:sz w:val="28"/>
      <w:szCs w:val="28"/>
      <w:lang w:val="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شبكة جدول33"/>
    <w:basedOn w:val="a4"/>
    <w:next w:val="af1"/>
    <w:uiPriority w:val="59"/>
    <w:rsid w:val="00B931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شبكة جدول34"/>
    <w:basedOn w:val="a4"/>
    <w:next w:val="af1"/>
    <w:uiPriority w:val="59"/>
    <w:rsid w:val="00F226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بلا قائمة10"/>
    <w:next w:val="a5"/>
    <w:uiPriority w:val="99"/>
    <w:semiHidden/>
    <w:unhideWhenUsed/>
    <w:rsid w:val="00EE57FA"/>
  </w:style>
  <w:style w:type="paragraph" w:customStyle="1" w:styleId="afff">
    <w:name w:val="الاشراف والطالب"/>
    <w:basedOn w:val="a2"/>
    <w:link w:val="Charf5"/>
    <w:autoRedefine/>
    <w:qFormat/>
    <w:rsid w:val="00EE57FA"/>
    <w:pPr>
      <w:bidi/>
      <w:spacing w:line="360" w:lineRule="auto"/>
      <w:jc w:val="center"/>
    </w:pPr>
    <w:rPr>
      <w:rFonts w:ascii="Calibri" w:eastAsia="Calibri" w:hAnsi="Calibri" w:cs="Arial"/>
      <w:b/>
      <w:sz w:val="32"/>
    </w:rPr>
  </w:style>
  <w:style w:type="character" w:customStyle="1" w:styleId="Charf5">
    <w:name w:val="الاشراف والطالب Char"/>
    <w:basedOn w:val="a3"/>
    <w:link w:val="afff"/>
    <w:rsid w:val="00EE57FA"/>
    <w:rPr>
      <w:rFonts w:ascii="Calibri" w:eastAsia="Calibri" w:hAnsi="Calibri" w:cs="Arial"/>
      <w:b/>
      <w:sz w:val="32"/>
    </w:rPr>
  </w:style>
  <w:style w:type="character" w:customStyle="1" w:styleId="FootnoteTextChar">
    <w:name w:val="Footnote Text Char"/>
    <w:basedOn w:val="a3"/>
    <w:uiPriority w:val="99"/>
    <w:semiHidden/>
    <w:rsid w:val="00EE57FA"/>
    <w:rPr>
      <w:rFonts w:ascii="Calibri" w:eastAsia="Calibri" w:hAnsi="Calibri" w:cs="Arial"/>
      <w:sz w:val="20"/>
      <w:szCs w:val="20"/>
    </w:rPr>
  </w:style>
  <w:style w:type="paragraph" w:customStyle="1" w:styleId="103">
    <w:name w:val="عنوان 10"/>
    <w:next w:val="a2"/>
    <w:uiPriority w:val="99"/>
    <w:rsid w:val="00EE57FA"/>
    <w:pPr>
      <w:bidi/>
      <w:spacing w:after="0" w:line="240" w:lineRule="auto"/>
    </w:pPr>
    <w:rPr>
      <w:rFonts w:ascii="Tahoma" w:eastAsia="Times New Roman" w:hAnsi="Tahoma" w:cs="Monotype Koufi"/>
      <w:bCs/>
      <w:color w:val="000000"/>
      <w:sz w:val="36"/>
      <w:szCs w:val="40"/>
      <w:lang w:eastAsia="ar-SA"/>
    </w:rPr>
  </w:style>
  <w:style w:type="paragraph" w:customStyle="1" w:styleId="122">
    <w:name w:val="عنوان 12"/>
    <w:next w:val="a2"/>
    <w:uiPriority w:val="99"/>
    <w:rsid w:val="00EE57FA"/>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2">
    <w:name w:val="عنوان 13"/>
    <w:next w:val="a2"/>
    <w:uiPriority w:val="99"/>
    <w:rsid w:val="00EE57FA"/>
    <w:pPr>
      <w:spacing w:after="0" w:line="240" w:lineRule="auto"/>
    </w:pPr>
    <w:rPr>
      <w:rFonts w:ascii="Tahoma" w:eastAsia="Times New Roman" w:hAnsi="Tahoma" w:cs="Simplified Arabic"/>
      <w:b/>
      <w:bCs/>
      <w:i/>
      <w:iCs/>
      <w:color w:val="000000"/>
      <w:sz w:val="36"/>
      <w:szCs w:val="36"/>
      <w:lang w:eastAsia="ar-SA"/>
    </w:rPr>
  </w:style>
  <w:style w:type="paragraph" w:customStyle="1" w:styleId="141">
    <w:name w:val="عنوان 14"/>
    <w:next w:val="a2"/>
    <w:uiPriority w:val="99"/>
    <w:rsid w:val="00EE57FA"/>
    <w:pPr>
      <w:spacing w:after="0" w:line="240" w:lineRule="auto"/>
    </w:pPr>
    <w:rPr>
      <w:rFonts w:ascii="Tahoma" w:eastAsia="Times New Roman" w:hAnsi="Tahoma" w:cs="Traditional Arabic"/>
      <w:b/>
      <w:bCs/>
      <w:color w:val="000000"/>
      <w:sz w:val="32"/>
      <w:szCs w:val="32"/>
      <w:lang w:eastAsia="ar-SA"/>
    </w:rPr>
  </w:style>
  <w:style w:type="paragraph" w:customStyle="1" w:styleId="afff0">
    <w:name w:val="نمط الشعر"/>
    <w:autoRedefine/>
    <w:uiPriority w:val="99"/>
    <w:rsid w:val="00EE57FA"/>
    <w:pPr>
      <w:spacing w:after="0" w:line="240" w:lineRule="auto"/>
    </w:pPr>
    <w:rPr>
      <w:rFonts w:ascii="Tahoma" w:eastAsia="Times New Roman" w:hAnsi="Tahoma" w:cs="Traditional Arabic"/>
      <w:noProof/>
      <w:color w:val="000000"/>
      <w:sz w:val="36"/>
      <w:szCs w:val="36"/>
      <w:lang w:eastAsia="ar-SA"/>
    </w:rPr>
  </w:style>
  <w:style w:type="paragraph" w:customStyle="1" w:styleId="66">
    <w:name w:val="نمط قبل:  6 نقطة بعد:  6 نقطة"/>
    <w:basedOn w:val="a2"/>
    <w:uiPriority w:val="99"/>
    <w:rsid w:val="00EE57FA"/>
    <w:pPr>
      <w:widowControl w:val="0"/>
      <w:bidi/>
      <w:spacing w:before="120" w:after="120" w:line="240" w:lineRule="auto"/>
      <w:ind w:firstLine="454"/>
      <w:jc w:val="both"/>
    </w:pPr>
    <w:rPr>
      <w:rFonts w:ascii="Tahoma" w:eastAsia="Times New Roman" w:hAnsi="Tahoma" w:cs="Traditional Arabic"/>
      <w:color w:val="000000"/>
      <w:sz w:val="36"/>
      <w:szCs w:val="36"/>
      <w:lang w:eastAsia="ar-SA"/>
    </w:rPr>
  </w:style>
  <w:style w:type="paragraph" w:customStyle="1" w:styleId="0966">
    <w:name w:val="نمط مضبوطة السطر الأول:  0.9 سم قبل:  6 نقطة بعد:  6 نقطة"/>
    <w:basedOn w:val="a2"/>
    <w:uiPriority w:val="99"/>
    <w:rsid w:val="00EE57FA"/>
    <w:pPr>
      <w:widowControl w:val="0"/>
      <w:bidi/>
      <w:spacing w:before="120" w:after="120" w:line="240" w:lineRule="auto"/>
      <w:ind w:firstLine="510"/>
      <w:jc w:val="both"/>
    </w:pPr>
    <w:rPr>
      <w:rFonts w:ascii="Tahoma" w:eastAsia="Times New Roman" w:hAnsi="Tahoma" w:cs="Traditional Arabic"/>
      <w:color w:val="000000"/>
      <w:sz w:val="36"/>
      <w:szCs w:val="36"/>
      <w:lang w:eastAsia="ar-SA"/>
    </w:rPr>
  </w:style>
  <w:style w:type="paragraph" w:styleId="Index1">
    <w:name w:val="index 1"/>
    <w:basedOn w:val="a2"/>
    <w:next w:val="a2"/>
    <w:autoRedefine/>
    <w:uiPriority w:val="99"/>
    <w:semiHidden/>
    <w:rsid w:val="00EE57FA"/>
    <w:pPr>
      <w:widowControl w:val="0"/>
      <w:bidi/>
      <w:spacing w:after="0" w:line="240" w:lineRule="auto"/>
      <w:ind w:left="360" w:hanging="360"/>
      <w:jc w:val="both"/>
    </w:pPr>
    <w:rPr>
      <w:rFonts w:ascii="Tahoma" w:eastAsia="Times New Roman" w:hAnsi="Tahoma" w:cs="Traditional Arabic"/>
      <w:color w:val="000000"/>
      <w:sz w:val="36"/>
      <w:szCs w:val="36"/>
      <w:lang w:eastAsia="ar-SA"/>
    </w:rPr>
  </w:style>
  <w:style w:type="paragraph" w:styleId="Index2">
    <w:name w:val="index 2"/>
    <w:basedOn w:val="a2"/>
    <w:next w:val="a2"/>
    <w:autoRedefine/>
    <w:uiPriority w:val="99"/>
    <w:semiHidden/>
    <w:rsid w:val="00EE57FA"/>
    <w:pPr>
      <w:widowControl w:val="0"/>
      <w:bidi/>
      <w:spacing w:after="0" w:line="240" w:lineRule="auto"/>
      <w:ind w:left="720" w:hanging="360"/>
      <w:jc w:val="both"/>
    </w:pPr>
    <w:rPr>
      <w:rFonts w:ascii="Tahoma" w:eastAsia="Times New Roman" w:hAnsi="Tahoma" w:cs="Traditional Arabic"/>
      <w:color w:val="000000"/>
      <w:sz w:val="36"/>
      <w:szCs w:val="36"/>
      <w:lang w:eastAsia="ar-SA"/>
    </w:rPr>
  </w:style>
  <w:style w:type="paragraph" w:styleId="Index3">
    <w:name w:val="index 3"/>
    <w:basedOn w:val="a2"/>
    <w:next w:val="a2"/>
    <w:autoRedefine/>
    <w:uiPriority w:val="99"/>
    <w:semiHidden/>
    <w:rsid w:val="00EE57FA"/>
    <w:pPr>
      <w:widowControl w:val="0"/>
      <w:bidi/>
      <w:spacing w:after="0" w:line="240" w:lineRule="auto"/>
      <w:ind w:left="1080" w:hanging="360"/>
      <w:jc w:val="both"/>
    </w:pPr>
    <w:rPr>
      <w:rFonts w:ascii="Tahoma" w:eastAsia="Times New Roman" w:hAnsi="Tahoma" w:cs="Traditional Arabic"/>
      <w:color w:val="000000"/>
      <w:sz w:val="36"/>
      <w:szCs w:val="36"/>
      <w:lang w:eastAsia="ar-SA"/>
    </w:rPr>
  </w:style>
  <w:style w:type="paragraph" w:styleId="Index4">
    <w:name w:val="index 4"/>
    <w:basedOn w:val="a2"/>
    <w:next w:val="a2"/>
    <w:autoRedefine/>
    <w:uiPriority w:val="99"/>
    <w:semiHidden/>
    <w:rsid w:val="00EE57FA"/>
    <w:pPr>
      <w:widowControl w:val="0"/>
      <w:bidi/>
      <w:spacing w:after="0" w:line="240" w:lineRule="auto"/>
      <w:ind w:left="1440" w:hanging="360"/>
      <w:jc w:val="both"/>
    </w:pPr>
    <w:rPr>
      <w:rFonts w:ascii="Tahoma" w:eastAsia="Times New Roman" w:hAnsi="Tahoma" w:cs="Traditional Arabic"/>
      <w:color w:val="000000"/>
      <w:sz w:val="36"/>
      <w:szCs w:val="36"/>
      <w:lang w:eastAsia="ar-SA"/>
    </w:rPr>
  </w:style>
  <w:style w:type="paragraph" w:styleId="Index5">
    <w:name w:val="index 5"/>
    <w:basedOn w:val="a2"/>
    <w:next w:val="a2"/>
    <w:autoRedefine/>
    <w:uiPriority w:val="99"/>
    <w:semiHidden/>
    <w:rsid w:val="00EE57FA"/>
    <w:pPr>
      <w:widowControl w:val="0"/>
      <w:bidi/>
      <w:spacing w:after="0" w:line="240" w:lineRule="auto"/>
      <w:ind w:left="1800" w:hanging="360"/>
      <w:jc w:val="both"/>
    </w:pPr>
    <w:rPr>
      <w:rFonts w:ascii="Tahoma" w:eastAsia="Times New Roman" w:hAnsi="Tahoma" w:cs="Traditional Arabic"/>
      <w:color w:val="000000"/>
      <w:sz w:val="36"/>
      <w:szCs w:val="36"/>
      <w:lang w:eastAsia="ar-SA"/>
    </w:rPr>
  </w:style>
  <w:style w:type="paragraph" w:styleId="Index6">
    <w:name w:val="index 6"/>
    <w:basedOn w:val="a2"/>
    <w:next w:val="a2"/>
    <w:autoRedefine/>
    <w:uiPriority w:val="99"/>
    <w:semiHidden/>
    <w:rsid w:val="00EE57FA"/>
    <w:pPr>
      <w:widowControl w:val="0"/>
      <w:bidi/>
      <w:spacing w:after="0" w:line="240" w:lineRule="auto"/>
      <w:ind w:left="2160" w:hanging="360"/>
      <w:jc w:val="both"/>
    </w:pPr>
    <w:rPr>
      <w:rFonts w:ascii="Tahoma" w:eastAsia="Times New Roman" w:hAnsi="Tahoma" w:cs="Traditional Arabic"/>
      <w:color w:val="000000"/>
      <w:sz w:val="36"/>
      <w:szCs w:val="36"/>
      <w:lang w:eastAsia="ar-SA"/>
    </w:rPr>
  </w:style>
  <w:style w:type="paragraph" w:styleId="Index7">
    <w:name w:val="index 7"/>
    <w:basedOn w:val="a2"/>
    <w:next w:val="a2"/>
    <w:autoRedefine/>
    <w:uiPriority w:val="99"/>
    <w:semiHidden/>
    <w:rsid w:val="00EE57FA"/>
    <w:pPr>
      <w:widowControl w:val="0"/>
      <w:bidi/>
      <w:spacing w:after="0" w:line="240" w:lineRule="auto"/>
      <w:ind w:left="2520" w:hanging="360"/>
      <w:jc w:val="both"/>
    </w:pPr>
    <w:rPr>
      <w:rFonts w:ascii="Tahoma" w:eastAsia="Times New Roman" w:hAnsi="Tahoma" w:cs="Traditional Arabic"/>
      <w:color w:val="000000"/>
      <w:sz w:val="36"/>
      <w:szCs w:val="36"/>
      <w:lang w:eastAsia="ar-SA"/>
    </w:rPr>
  </w:style>
  <w:style w:type="paragraph" w:styleId="Index8">
    <w:name w:val="index 8"/>
    <w:basedOn w:val="a2"/>
    <w:next w:val="a2"/>
    <w:autoRedefine/>
    <w:uiPriority w:val="99"/>
    <w:semiHidden/>
    <w:rsid w:val="00EE57FA"/>
    <w:pPr>
      <w:widowControl w:val="0"/>
      <w:bidi/>
      <w:spacing w:after="0" w:line="240" w:lineRule="auto"/>
      <w:ind w:left="2880" w:hanging="360"/>
      <w:jc w:val="both"/>
    </w:pPr>
    <w:rPr>
      <w:rFonts w:ascii="Tahoma" w:eastAsia="Times New Roman" w:hAnsi="Tahoma" w:cs="Traditional Arabic"/>
      <w:color w:val="000000"/>
      <w:sz w:val="36"/>
      <w:szCs w:val="36"/>
      <w:lang w:eastAsia="ar-SA"/>
    </w:rPr>
  </w:style>
  <w:style w:type="paragraph" w:styleId="Index9">
    <w:name w:val="index 9"/>
    <w:basedOn w:val="a2"/>
    <w:next w:val="a2"/>
    <w:autoRedefine/>
    <w:uiPriority w:val="99"/>
    <w:semiHidden/>
    <w:rsid w:val="00EE57FA"/>
    <w:pPr>
      <w:widowControl w:val="0"/>
      <w:bidi/>
      <w:spacing w:after="0" w:line="240" w:lineRule="auto"/>
      <w:ind w:left="3240" w:hanging="360"/>
      <w:jc w:val="both"/>
    </w:pPr>
    <w:rPr>
      <w:rFonts w:ascii="Tahoma" w:eastAsia="Times New Roman" w:hAnsi="Tahoma" w:cs="Traditional Arabic"/>
      <w:color w:val="000000"/>
      <w:sz w:val="36"/>
      <w:szCs w:val="36"/>
      <w:lang w:eastAsia="ar-SA"/>
    </w:rPr>
  </w:style>
  <w:style w:type="paragraph" w:styleId="afff1">
    <w:name w:val="table of figures"/>
    <w:basedOn w:val="a2"/>
    <w:next w:val="a2"/>
    <w:uiPriority w:val="99"/>
    <w:semiHidden/>
    <w:rsid w:val="00EE57FA"/>
    <w:pPr>
      <w:widowControl w:val="0"/>
      <w:bidi/>
      <w:spacing w:after="0" w:line="240" w:lineRule="auto"/>
      <w:ind w:left="720" w:hanging="720"/>
      <w:jc w:val="both"/>
    </w:pPr>
    <w:rPr>
      <w:rFonts w:ascii="Tahoma" w:eastAsia="Times New Roman" w:hAnsi="Tahoma" w:cs="Traditional Arabic"/>
      <w:color w:val="000000"/>
      <w:sz w:val="36"/>
      <w:szCs w:val="36"/>
      <w:lang w:eastAsia="ar-SA"/>
    </w:rPr>
  </w:style>
  <w:style w:type="paragraph" w:styleId="afff2">
    <w:name w:val="table of authorities"/>
    <w:basedOn w:val="a2"/>
    <w:next w:val="a2"/>
    <w:uiPriority w:val="99"/>
    <w:semiHidden/>
    <w:rsid w:val="00EE57FA"/>
    <w:pPr>
      <w:widowControl w:val="0"/>
      <w:bidi/>
      <w:spacing w:after="0" w:line="240" w:lineRule="auto"/>
      <w:ind w:left="360" w:hanging="360"/>
      <w:jc w:val="both"/>
    </w:pPr>
    <w:rPr>
      <w:rFonts w:ascii="Tahoma" w:eastAsia="Times New Roman" w:hAnsi="Tahoma" w:cs="Traditional Arabic"/>
      <w:color w:val="000000"/>
      <w:sz w:val="36"/>
      <w:szCs w:val="36"/>
      <w:lang w:eastAsia="ar-SA"/>
    </w:rPr>
  </w:style>
  <w:style w:type="paragraph" w:styleId="afff3">
    <w:name w:val="Document Map"/>
    <w:basedOn w:val="a2"/>
    <w:link w:val="Charf6"/>
    <w:uiPriority w:val="99"/>
    <w:semiHidden/>
    <w:rsid w:val="00EE57FA"/>
    <w:pPr>
      <w:widowControl w:val="0"/>
      <w:shd w:val="clear" w:color="auto" w:fill="000080"/>
      <w:bidi/>
      <w:spacing w:after="0" w:line="240" w:lineRule="auto"/>
      <w:ind w:firstLine="454"/>
      <w:jc w:val="both"/>
    </w:pPr>
    <w:rPr>
      <w:rFonts w:ascii="Tahoma" w:eastAsia="Times New Roman" w:hAnsi="Tahoma" w:cs="Times New Roman"/>
      <w:color w:val="000000"/>
      <w:sz w:val="36"/>
      <w:szCs w:val="36"/>
      <w:lang w:eastAsia="ar-SA"/>
    </w:rPr>
  </w:style>
  <w:style w:type="character" w:customStyle="1" w:styleId="Charf6">
    <w:name w:val="مخطط المستند Char"/>
    <w:basedOn w:val="a3"/>
    <w:link w:val="afff3"/>
    <w:uiPriority w:val="99"/>
    <w:semiHidden/>
    <w:rsid w:val="00EE57FA"/>
    <w:rPr>
      <w:rFonts w:ascii="Tahoma" w:eastAsia="Times New Roman" w:hAnsi="Tahoma" w:cs="Times New Roman"/>
      <w:color w:val="000000"/>
      <w:sz w:val="36"/>
      <w:szCs w:val="36"/>
      <w:shd w:val="clear" w:color="auto" w:fill="000080"/>
      <w:lang w:eastAsia="ar-SA"/>
    </w:rPr>
  </w:style>
  <w:style w:type="paragraph" w:styleId="afff4">
    <w:name w:val="toa heading"/>
    <w:basedOn w:val="a2"/>
    <w:next w:val="a2"/>
    <w:uiPriority w:val="99"/>
    <w:semiHidden/>
    <w:rsid w:val="00EE57FA"/>
    <w:pPr>
      <w:widowControl w:val="0"/>
      <w:bidi/>
      <w:spacing w:before="120" w:after="0" w:line="240" w:lineRule="auto"/>
      <w:ind w:firstLine="454"/>
      <w:jc w:val="both"/>
    </w:pPr>
    <w:rPr>
      <w:rFonts w:ascii="Arial" w:eastAsia="Times New Roman" w:hAnsi="Arial" w:cs="Arial"/>
      <w:b/>
      <w:bCs/>
      <w:color w:val="000000"/>
      <w:sz w:val="24"/>
      <w:szCs w:val="24"/>
      <w:lang w:eastAsia="ar-SA"/>
    </w:rPr>
  </w:style>
  <w:style w:type="paragraph" w:styleId="afff5">
    <w:name w:val="index heading"/>
    <w:basedOn w:val="a2"/>
    <w:next w:val="Index1"/>
    <w:uiPriority w:val="99"/>
    <w:semiHidden/>
    <w:rsid w:val="00EE57FA"/>
    <w:pPr>
      <w:widowControl w:val="0"/>
      <w:bidi/>
      <w:spacing w:after="0" w:line="240" w:lineRule="auto"/>
      <w:ind w:firstLine="454"/>
      <w:jc w:val="both"/>
    </w:pPr>
    <w:rPr>
      <w:rFonts w:ascii="Arial" w:eastAsia="Times New Roman" w:hAnsi="Arial" w:cs="Arial"/>
      <w:b/>
      <w:bCs/>
      <w:color w:val="000000"/>
      <w:sz w:val="36"/>
      <w:szCs w:val="36"/>
      <w:lang w:eastAsia="ar-SA"/>
    </w:rPr>
  </w:style>
  <w:style w:type="character" w:styleId="afff6">
    <w:name w:val="annotation reference"/>
    <w:uiPriority w:val="99"/>
    <w:semiHidden/>
    <w:rsid w:val="00EE57FA"/>
    <w:rPr>
      <w:rFonts w:cs="Times New Roman"/>
      <w:sz w:val="16"/>
    </w:rPr>
  </w:style>
  <w:style w:type="paragraph" w:customStyle="1" w:styleId="afff7">
    <w:name w:val="المتن"/>
    <w:basedOn w:val="a2"/>
    <w:autoRedefine/>
    <w:uiPriority w:val="99"/>
    <w:rsid w:val="00EE57FA"/>
    <w:pPr>
      <w:widowControl w:val="0"/>
      <w:bidi/>
      <w:spacing w:before="120" w:after="120" w:line="240" w:lineRule="auto"/>
      <w:ind w:firstLine="454"/>
      <w:jc w:val="lowKashida"/>
    </w:pPr>
    <w:rPr>
      <w:rFonts w:ascii="Arial" w:eastAsia="Times New Roman" w:hAnsi="Arial" w:cs="Traditional Arabic"/>
      <w:color w:val="000000"/>
      <w:kern w:val="28"/>
      <w:sz w:val="36"/>
      <w:szCs w:val="36"/>
      <w:lang w:eastAsia="ar-SA"/>
    </w:rPr>
  </w:style>
  <w:style w:type="paragraph" w:styleId="afff8">
    <w:name w:val="macro"/>
    <w:link w:val="Charf7"/>
    <w:uiPriority w:val="99"/>
    <w:semiHidden/>
    <w:rsid w:val="00EE57FA"/>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f7">
    <w:name w:val="نص ماكرو Char"/>
    <w:basedOn w:val="a3"/>
    <w:link w:val="afff8"/>
    <w:uiPriority w:val="99"/>
    <w:semiHidden/>
    <w:rsid w:val="00EE57FA"/>
    <w:rPr>
      <w:rFonts w:ascii="Courier New" w:eastAsia="Times New Roman" w:hAnsi="Courier New" w:cs="Courier New"/>
      <w:color w:val="000000"/>
      <w:sz w:val="20"/>
      <w:szCs w:val="20"/>
      <w:lang w:eastAsia="ar-SA"/>
    </w:rPr>
  </w:style>
  <w:style w:type="character" w:customStyle="1" w:styleId="1d">
    <w:name w:val="نمط حرفي 1"/>
    <w:uiPriority w:val="99"/>
    <w:rsid w:val="00EE57FA"/>
    <w:rPr>
      <w:sz w:val="40"/>
    </w:rPr>
  </w:style>
  <w:style w:type="character" w:customStyle="1" w:styleId="2a">
    <w:name w:val="نمط حرفي 2"/>
    <w:uiPriority w:val="99"/>
    <w:rsid w:val="00EE57FA"/>
    <w:rPr>
      <w:rFonts w:ascii="Times New Roman" w:hAnsi="Times New Roman"/>
      <w:sz w:val="40"/>
    </w:rPr>
  </w:style>
  <w:style w:type="character" w:customStyle="1" w:styleId="35">
    <w:name w:val="نمط حرفي 3"/>
    <w:uiPriority w:val="99"/>
    <w:rsid w:val="00EE57FA"/>
    <w:rPr>
      <w:rFonts w:ascii="Times New Roman" w:hAnsi="Times New Roman"/>
      <w:sz w:val="40"/>
    </w:rPr>
  </w:style>
  <w:style w:type="character" w:customStyle="1" w:styleId="54">
    <w:name w:val="نمط حرفي 5"/>
    <w:uiPriority w:val="99"/>
    <w:rsid w:val="00EE57FA"/>
    <w:rPr>
      <w:sz w:val="40"/>
    </w:rPr>
  </w:style>
  <w:style w:type="character" w:customStyle="1" w:styleId="44">
    <w:name w:val="نمط حرفي 4"/>
    <w:uiPriority w:val="99"/>
    <w:rsid w:val="00EE57FA"/>
    <w:rPr>
      <w:sz w:val="40"/>
    </w:rPr>
  </w:style>
  <w:style w:type="paragraph" w:customStyle="1" w:styleId="2b">
    <w:name w:val="عنوان 2 جانبي"/>
    <w:basedOn w:val="afff7"/>
    <w:next w:val="afff7"/>
    <w:uiPriority w:val="99"/>
    <w:rsid w:val="00EE57FA"/>
    <w:pPr>
      <w:ind w:firstLine="0"/>
      <w:jc w:val="both"/>
    </w:pPr>
    <w:rPr>
      <w:bCs/>
      <w:szCs w:val="40"/>
    </w:rPr>
  </w:style>
  <w:style w:type="paragraph" w:customStyle="1" w:styleId="1e">
    <w:name w:val="عنوان1 وسط"/>
    <w:basedOn w:val="30"/>
    <w:next w:val="afff7"/>
    <w:uiPriority w:val="99"/>
    <w:rsid w:val="00EE57FA"/>
    <w:pPr>
      <w:widowControl w:val="0"/>
      <w:tabs>
        <w:tab w:val="clear" w:pos="570"/>
      </w:tabs>
      <w:ind w:left="0"/>
    </w:pPr>
    <w:rPr>
      <w:rFonts w:ascii="Arial" w:hAnsi="Arial" w:cs="Times New Roman"/>
      <w:b w:val="0"/>
      <w:color w:val="000000"/>
      <w:kern w:val="28"/>
      <w:sz w:val="36"/>
      <w:szCs w:val="48"/>
      <w:lang w:eastAsia="ar-SA"/>
    </w:rPr>
  </w:style>
  <w:style w:type="paragraph" w:customStyle="1" w:styleId="1f">
    <w:name w:val="نمط إضافي 1"/>
    <w:basedOn w:val="a2"/>
    <w:next w:val="a2"/>
    <w:uiPriority w:val="99"/>
    <w:rsid w:val="00EE57FA"/>
    <w:pPr>
      <w:widowControl w:val="0"/>
      <w:bidi/>
      <w:spacing w:after="0" w:line="240" w:lineRule="auto"/>
    </w:pPr>
    <w:rPr>
      <w:rFonts w:ascii="Tahoma" w:eastAsia="Times New Roman" w:hAnsi="Tahoma" w:cs="Andalus"/>
      <w:color w:val="0000FF"/>
      <w:sz w:val="36"/>
      <w:szCs w:val="40"/>
      <w:lang w:eastAsia="ar-SA"/>
    </w:rPr>
  </w:style>
  <w:style w:type="paragraph" w:customStyle="1" w:styleId="2c">
    <w:name w:val="نمط إضافي 2"/>
    <w:basedOn w:val="a2"/>
    <w:next w:val="a2"/>
    <w:uiPriority w:val="99"/>
    <w:rsid w:val="00EE57FA"/>
    <w:pPr>
      <w:widowControl w:val="0"/>
      <w:bidi/>
      <w:spacing w:after="0" w:line="240" w:lineRule="auto"/>
    </w:pPr>
    <w:rPr>
      <w:rFonts w:ascii="Tahoma" w:eastAsia="Times New Roman" w:hAnsi="Tahoma" w:cs="Monotype Koufi"/>
      <w:bCs/>
      <w:color w:val="008000"/>
      <w:sz w:val="36"/>
      <w:szCs w:val="44"/>
      <w:lang w:eastAsia="ar-SA"/>
    </w:rPr>
  </w:style>
  <w:style w:type="paragraph" w:customStyle="1" w:styleId="36">
    <w:name w:val="نمط إضافي 3"/>
    <w:basedOn w:val="a2"/>
    <w:next w:val="a2"/>
    <w:uiPriority w:val="99"/>
    <w:rsid w:val="00EE57FA"/>
    <w:pPr>
      <w:widowControl w:val="0"/>
      <w:bidi/>
      <w:spacing w:after="0" w:line="240" w:lineRule="auto"/>
    </w:pPr>
    <w:rPr>
      <w:rFonts w:ascii="Tahoma" w:eastAsia="Times New Roman" w:hAnsi="Tahoma" w:cs="Tahoma"/>
      <w:color w:val="800080"/>
      <w:sz w:val="36"/>
      <w:szCs w:val="36"/>
      <w:lang w:eastAsia="ar-SA"/>
    </w:rPr>
  </w:style>
  <w:style w:type="paragraph" w:customStyle="1" w:styleId="45">
    <w:name w:val="نمط إضافي 4"/>
    <w:basedOn w:val="a2"/>
    <w:next w:val="a2"/>
    <w:uiPriority w:val="99"/>
    <w:rsid w:val="00EE57FA"/>
    <w:pPr>
      <w:widowControl w:val="0"/>
      <w:bidi/>
      <w:spacing w:after="0" w:line="240" w:lineRule="auto"/>
    </w:pPr>
    <w:rPr>
      <w:rFonts w:ascii="Tahoma" w:eastAsia="Times New Roman" w:hAnsi="Tahoma" w:cs="Simplified Arabic Fixed"/>
      <w:color w:val="FF6600"/>
      <w:sz w:val="44"/>
      <w:szCs w:val="36"/>
      <w:lang w:eastAsia="ar-SA"/>
    </w:rPr>
  </w:style>
  <w:style w:type="paragraph" w:customStyle="1" w:styleId="55">
    <w:name w:val="نمط إضافي 5"/>
    <w:basedOn w:val="a2"/>
    <w:next w:val="a2"/>
    <w:uiPriority w:val="99"/>
    <w:rsid w:val="00EE57FA"/>
    <w:pPr>
      <w:widowControl w:val="0"/>
      <w:bidi/>
      <w:spacing w:after="0" w:line="240" w:lineRule="auto"/>
    </w:pPr>
    <w:rPr>
      <w:rFonts w:ascii="Tahoma" w:eastAsia="Times New Roman" w:hAnsi="Tahoma" w:cs="DecoType Naskh"/>
      <w:color w:val="3366FF"/>
      <w:sz w:val="36"/>
      <w:szCs w:val="44"/>
      <w:lang w:eastAsia="ar-SA"/>
    </w:rPr>
  </w:style>
  <w:style w:type="paragraph" w:styleId="2d">
    <w:name w:val="Body Text First Indent 2"/>
    <w:basedOn w:val="af0"/>
    <w:link w:val="2Char3"/>
    <w:uiPriority w:val="99"/>
    <w:rsid w:val="00EE57FA"/>
    <w:pPr>
      <w:tabs>
        <w:tab w:val="clear" w:pos="368"/>
        <w:tab w:val="clear" w:pos="570"/>
      </w:tabs>
      <w:spacing w:after="120"/>
      <w:ind w:left="283" w:firstLine="210"/>
      <w:jc w:val="left"/>
    </w:pPr>
    <w:rPr>
      <w:rFonts w:ascii="Times New Roman" w:hAnsi="Times New Roman" w:cs="Times New Roman"/>
      <w:color w:val="000000"/>
      <w:sz w:val="24"/>
      <w:szCs w:val="24"/>
      <w:lang w:eastAsia="ar-SA"/>
    </w:rPr>
  </w:style>
  <w:style w:type="character" w:customStyle="1" w:styleId="2Char3">
    <w:name w:val="نص أساسي بمسافة بادئة للسطر الأول 2 Char"/>
    <w:basedOn w:val="Char6"/>
    <w:link w:val="2d"/>
    <w:uiPriority w:val="99"/>
    <w:rsid w:val="00EE57FA"/>
    <w:rPr>
      <w:rFonts w:ascii="Times New Roman" w:eastAsia="Times New Roman" w:hAnsi="Times New Roman" w:cs="Times New Roman"/>
      <w:color w:val="000000"/>
      <w:sz w:val="24"/>
      <w:szCs w:val="24"/>
      <w:lang w:eastAsia="ar-SA"/>
    </w:rPr>
  </w:style>
  <w:style w:type="table" w:customStyle="1" w:styleId="1120">
    <w:name w:val="شبكة جدول112"/>
    <w:uiPriority w:val="39"/>
    <w:rsid w:val="00EE57F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2">
    <w:name w:val="Footnote Text Char2"/>
    <w:uiPriority w:val="99"/>
    <w:locked/>
    <w:rsid w:val="00EE57FA"/>
    <w:rPr>
      <w:rFonts w:ascii="Times New Roman" w:hAnsi="Times New Roman"/>
      <w:sz w:val="24"/>
    </w:rPr>
  </w:style>
  <w:style w:type="table" w:styleId="afff9">
    <w:name w:val="Table Contemporary"/>
    <w:basedOn w:val="a4"/>
    <w:rsid w:val="00EE57FA"/>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37">
    <w:name w:val="Table 3D effects 3"/>
    <w:basedOn w:val="a4"/>
    <w:uiPriority w:val="99"/>
    <w:rsid w:val="00EE57FA"/>
    <w:pPr>
      <w:bidi/>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a">
    <w:name w:val="ترقيم نقطي"/>
    <w:rsid w:val="00EE57FA"/>
    <w:pPr>
      <w:numPr>
        <w:numId w:val="9"/>
      </w:numPr>
    </w:pPr>
  </w:style>
  <w:style w:type="numbering" w:customStyle="1" w:styleId="a0">
    <w:name w:val="ترقيم بثلاثة مستويات"/>
    <w:rsid w:val="00EE57FA"/>
    <w:pPr>
      <w:numPr>
        <w:numId w:val="7"/>
      </w:numPr>
    </w:pPr>
  </w:style>
  <w:style w:type="numbering" w:customStyle="1" w:styleId="a1">
    <w:name w:val="ترقيم بحروف بمستويين"/>
    <w:rsid w:val="00EE57FA"/>
    <w:pPr>
      <w:numPr>
        <w:numId w:val="8"/>
      </w:numPr>
    </w:pPr>
  </w:style>
  <w:style w:type="table" w:customStyle="1" w:styleId="611">
    <w:name w:val="شبكة جدول61"/>
    <w:basedOn w:val="a4"/>
    <w:next w:val="af1"/>
    <w:rsid w:val="00EE57F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بلا قائمة13"/>
    <w:next w:val="a5"/>
    <w:uiPriority w:val="99"/>
    <w:semiHidden/>
    <w:unhideWhenUsed/>
    <w:rsid w:val="00EE57FA"/>
  </w:style>
  <w:style w:type="table" w:customStyle="1" w:styleId="2100">
    <w:name w:val="شبكة جدول210"/>
    <w:basedOn w:val="a4"/>
    <w:next w:val="af1"/>
    <w:uiPriority w:val="59"/>
    <w:rsid w:val="00EE57F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شبكة جدول113"/>
    <w:uiPriority w:val="99"/>
    <w:rsid w:val="00EE57F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0">
    <w:name w:val="جدول معاصر1"/>
    <w:basedOn w:val="a4"/>
    <w:next w:val="afff9"/>
    <w:rsid w:val="00EE57FA"/>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312">
    <w:name w:val="جدول بتأثير ثلاثي أبعاد 31"/>
    <w:basedOn w:val="a4"/>
    <w:next w:val="37"/>
    <w:uiPriority w:val="99"/>
    <w:rsid w:val="00EE57FA"/>
    <w:pPr>
      <w:bidi/>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f1">
    <w:name w:val="ترقيم نقطي1"/>
    <w:rsid w:val="00EE57FA"/>
  </w:style>
  <w:style w:type="numbering" w:customStyle="1" w:styleId="1f2">
    <w:name w:val="ترقيم بثلاثة مستويات1"/>
    <w:rsid w:val="00EE57FA"/>
  </w:style>
  <w:style w:type="numbering" w:customStyle="1" w:styleId="1f3">
    <w:name w:val="ترقيم بحروف بمستويين1"/>
    <w:rsid w:val="00EE57FA"/>
  </w:style>
  <w:style w:type="table" w:customStyle="1" w:styleId="5-41">
    <w:name w:val="جدول شبكة 5 داكن - تمييز 41"/>
    <w:basedOn w:val="a4"/>
    <w:next w:val="GridTable5DarkAccent4"/>
    <w:uiPriority w:val="50"/>
    <w:rsid w:val="00EE57FA"/>
    <w:pPr>
      <w:spacing w:after="0" w:line="240" w:lineRule="auto"/>
      <w:jc w:val="both"/>
    </w:pPr>
    <w:rPr>
      <w:rFonts w:ascii="Simplified Arabic" w:eastAsia="Calibri" w:hAnsi="Simplified Arabic" w:cs="Simplified Arabic"/>
      <w:sz w:val="32"/>
      <w:szCs w:val="3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GridTable5DarkAccent4">
    <w:name w:val="Grid Table 5 Dark Accent 4"/>
    <w:basedOn w:val="a4"/>
    <w:uiPriority w:val="50"/>
    <w:rsid w:val="00EE57F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paragraph" w:customStyle="1" w:styleId="afffa">
    <w:name w:val="العناوين الفرعية"/>
    <w:basedOn w:val="a2"/>
    <w:link w:val="Charf8"/>
    <w:qFormat/>
    <w:rsid w:val="00EE57FA"/>
    <w:pPr>
      <w:bidi/>
      <w:jc w:val="both"/>
    </w:pPr>
    <w:rPr>
      <w:rFonts w:ascii="Simplified Arabic" w:hAnsi="Simplified Arabic" w:cs="Simplified Arabic"/>
      <w:b/>
      <w:bCs/>
      <w:sz w:val="28"/>
      <w:szCs w:val="28"/>
    </w:rPr>
  </w:style>
  <w:style w:type="character" w:customStyle="1" w:styleId="Charf8">
    <w:name w:val="العناوين الفرعية Char"/>
    <w:basedOn w:val="a3"/>
    <w:link w:val="afffa"/>
    <w:rsid w:val="00EE57FA"/>
    <w:rPr>
      <w:rFonts w:ascii="Simplified Arabic" w:hAnsi="Simplified Arabic" w:cs="Simplified Arabic"/>
      <w:b/>
      <w:bCs/>
      <w:sz w:val="28"/>
      <w:szCs w:val="28"/>
    </w:rPr>
  </w:style>
  <w:style w:type="paragraph" w:customStyle="1" w:styleId="afffb">
    <w:name w:val="الجداول"/>
    <w:basedOn w:val="a2"/>
    <w:link w:val="Charf9"/>
    <w:qFormat/>
    <w:rsid w:val="00EE57FA"/>
    <w:pPr>
      <w:bidi/>
      <w:spacing w:after="80" w:line="360" w:lineRule="auto"/>
      <w:jc w:val="center"/>
    </w:pPr>
    <w:rPr>
      <w:rFonts w:ascii="Simplified Arabic" w:hAnsi="Simplified Arabic" w:cs="Simplified Arabic"/>
      <w:b/>
      <w:bCs/>
      <w:sz w:val="28"/>
      <w:szCs w:val="28"/>
    </w:rPr>
  </w:style>
  <w:style w:type="character" w:customStyle="1" w:styleId="Charf9">
    <w:name w:val="الجداول Char"/>
    <w:basedOn w:val="a3"/>
    <w:link w:val="afffb"/>
    <w:rsid w:val="00EE57FA"/>
    <w:rPr>
      <w:rFonts w:ascii="Simplified Arabic" w:hAnsi="Simplified Arabic" w:cs="Simplified Arabic"/>
      <w:b/>
      <w:bCs/>
      <w:sz w:val="28"/>
      <w:szCs w:val="28"/>
    </w:rPr>
  </w:style>
  <w:style w:type="paragraph" w:customStyle="1" w:styleId="afffc">
    <w:name w:val="العناوين الثانوية"/>
    <w:basedOn w:val="a2"/>
    <w:link w:val="Charfa"/>
    <w:qFormat/>
    <w:rsid w:val="00EE57FA"/>
    <w:pPr>
      <w:bidi/>
      <w:spacing w:after="0"/>
      <w:jc w:val="both"/>
    </w:pPr>
    <w:rPr>
      <w:rFonts w:ascii="Simplified Arabic" w:hAnsi="Simplified Arabic" w:cs="Simplified Arabic"/>
      <w:b/>
      <w:bCs/>
      <w:sz w:val="32"/>
      <w:szCs w:val="32"/>
    </w:rPr>
  </w:style>
  <w:style w:type="character" w:customStyle="1" w:styleId="Charfa">
    <w:name w:val="العناوين الثانوية Char"/>
    <w:basedOn w:val="a3"/>
    <w:link w:val="afffc"/>
    <w:rsid w:val="00EE57FA"/>
    <w:rPr>
      <w:rFonts w:ascii="Simplified Arabic" w:hAnsi="Simplified Arabic" w:cs="Simplified Arabic"/>
      <w:b/>
      <w:bCs/>
      <w:sz w:val="32"/>
      <w:szCs w:val="32"/>
    </w:rPr>
  </w:style>
  <w:style w:type="paragraph" w:customStyle="1" w:styleId="afffd">
    <w:name w:val="جدولي"/>
    <w:basedOn w:val="a2"/>
    <w:link w:val="Charfb"/>
    <w:qFormat/>
    <w:rsid w:val="00EE57FA"/>
    <w:pPr>
      <w:bidi/>
      <w:spacing w:before="240" w:after="240" w:line="240" w:lineRule="auto"/>
      <w:jc w:val="center"/>
    </w:pPr>
    <w:rPr>
      <w:rFonts w:ascii="Ali-A-Traditional" w:eastAsia="Calibri" w:hAnsi="Ali-A-Traditional" w:cs="Ali-A-Traditional"/>
      <w:b/>
      <w:bCs/>
      <w:noProof/>
      <w:sz w:val="28"/>
      <w:szCs w:val="28"/>
      <w:lang w:bidi="ar-IQ"/>
    </w:rPr>
  </w:style>
  <w:style w:type="character" w:customStyle="1" w:styleId="Charfb">
    <w:name w:val="جدولي Char"/>
    <w:basedOn w:val="a3"/>
    <w:link w:val="afffd"/>
    <w:rsid w:val="00EE57FA"/>
    <w:rPr>
      <w:rFonts w:ascii="Ali-A-Traditional" w:eastAsia="Calibri" w:hAnsi="Ali-A-Traditional" w:cs="Ali-A-Traditional"/>
      <w:b/>
      <w:bCs/>
      <w:noProof/>
      <w:sz w:val="28"/>
      <w:szCs w:val="28"/>
      <w:lang w:bidi="ar-IQ"/>
    </w:rPr>
  </w:style>
  <w:style w:type="numbering" w:customStyle="1" w:styleId="142">
    <w:name w:val="بلا قائمة14"/>
    <w:next w:val="a5"/>
    <w:uiPriority w:val="99"/>
    <w:semiHidden/>
    <w:unhideWhenUsed/>
    <w:rsid w:val="00B97586"/>
  </w:style>
  <w:style w:type="table" w:customStyle="1" w:styleId="350">
    <w:name w:val="شبكة جدول35"/>
    <w:basedOn w:val="a4"/>
    <w:next w:val="af1"/>
    <w:uiPriority w:val="39"/>
    <w:rsid w:val="00B975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شبكة جدول36"/>
    <w:basedOn w:val="a4"/>
    <w:next w:val="af1"/>
    <w:uiPriority w:val="59"/>
    <w:rsid w:val="00EB3D9F"/>
    <w:pPr>
      <w:spacing w:after="0" w:line="240" w:lineRule="auto"/>
      <w:jc w:val="center"/>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شبكة جدول37"/>
    <w:basedOn w:val="a4"/>
    <w:next w:val="af1"/>
    <w:uiPriority w:val="39"/>
    <w:rsid w:val="00874B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شبكة جدول38"/>
    <w:basedOn w:val="a4"/>
    <w:next w:val="af1"/>
    <w:uiPriority w:val="39"/>
    <w:rsid w:val="00437B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شبكة جدول39"/>
    <w:basedOn w:val="a4"/>
    <w:next w:val="af1"/>
    <w:uiPriority w:val="59"/>
    <w:rsid w:val="00215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بلا قائمة15"/>
    <w:next w:val="a5"/>
    <w:uiPriority w:val="99"/>
    <w:semiHidden/>
    <w:unhideWhenUsed/>
    <w:rsid w:val="00C70C65"/>
  </w:style>
  <w:style w:type="table" w:customStyle="1" w:styleId="400">
    <w:name w:val="شبكة جدول40"/>
    <w:basedOn w:val="a4"/>
    <w:next w:val="af1"/>
    <w:uiPriority w:val="59"/>
    <w:rsid w:val="00C70C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بلا قائمة16"/>
    <w:next w:val="a5"/>
    <w:uiPriority w:val="99"/>
    <w:semiHidden/>
    <w:unhideWhenUsed/>
    <w:rsid w:val="00926A81"/>
  </w:style>
  <w:style w:type="table" w:customStyle="1" w:styleId="115">
    <w:name w:val="شبكة جدول115"/>
    <w:basedOn w:val="a4"/>
    <w:next w:val="af1"/>
    <w:uiPriority w:val="59"/>
    <w:rsid w:val="00926A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شبكة جدول212"/>
    <w:basedOn w:val="a4"/>
    <w:next w:val="af1"/>
    <w:uiPriority w:val="39"/>
    <w:rsid w:val="00926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شبكة جدول11113"/>
    <w:basedOn w:val="a4"/>
    <w:next w:val="af1"/>
    <w:uiPriority w:val="39"/>
    <w:rsid w:val="00926A81"/>
    <w:pPr>
      <w:bidi/>
      <w:spacing w:after="0" w:line="240" w:lineRule="auto"/>
      <w:jc w:val="highKashida"/>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شبكة جدول132"/>
    <w:basedOn w:val="a4"/>
    <w:next w:val="af1"/>
    <w:uiPriority w:val="39"/>
    <w:rsid w:val="00926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شبكة جدول42"/>
    <w:basedOn w:val="a4"/>
    <w:next w:val="af1"/>
    <w:uiPriority w:val="59"/>
    <w:rsid w:val="002E2019"/>
    <w:pPr>
      <w:spacing w:after="0" w:line="240" w:lineRule="auto"/>
    </w:pPr>
    <w:rPr>
      <w:rFonts w:ascii="Simplified Arabic" w:eastAsia="Calibri" w:hAnsi="Simplified Arabic" w:cs="Simplified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بلا قائمة17"/>
    <w:next w:val="a5"/>
    <w:uiPriority w:val="99"/>
    <w:semiHidden/>
    <w:unhideWhenUsed/>
    <w:rsid w:val="00C75E59"/>
  </w:style>
  <w:style w:type="numbering" w:customStyle="1" w:styleId="180">
    <w:name w:val="بلا قائمة18"/>
    <w:next w:val="a5"/>
    <w:uiPriority w:val="99"/>
    <w:semiHidden/>
    <w:unhideWhenUsed/>
    <w:rsid w:val="00C75E59"/>
  </w:style>
  <w:style w:type="numbering" w:customStyle="1" w:styleId="221">
    <w:name w:val="بلا قائمة22"/>
    <w:next w:val="a5"/>
    <w:semiHidden/>
    <w:rsid w:val="00C75E59"/>
  </w:style>
  <w:style w:type="numbering" w:customStyle="1" w:styleId="190">
    <w:name w:val="بلا قائمة19"/>
    <w:next w:val="a5"/>
    <w:uiPriority w:val="99"/>
    <w:semiHidden/>
    <w:unhideWhenUsed/>
    <w:rsid w:val="0021189A"/>
  </w:style>
  <w:style w:type="table" w:customStyle="1" w:styleId="TableNormal11">
    <w:name w:val="Table Normal11"/>
    <w:rsid w:val="0021189A"/>
    <w:pPr>
      <w:bidi/>
    </w:pPr>
    <w:rPr>
      <w:rFonts w:ascii="Calibri" w:eastAsia="Calibri" w:hAnsi="Calibri" w:cs="Calibri"/>
    </w:rPr>
    <w:tblPr>
      <w:tblCellMar>
        <w:top w:w="0" w:type="dxa"/>
        <w:left w:w="0" w:type="dxa"/>
        <w:bottom w:w="0" w:type="dxa"/>
        <w:right w:w="0" w:type="dxa"/>
      </w:tblCellMar>
    </w:tblPr>
  </w:style>
  <w:style w:type="numbering" w:customStyle="1" w:styleId="201">
    <w:name w:val="بلا قائمة20"/>
    <w:next w:val="a5"/>
    <w:uiPriority w:val="99"/>
    <w:semiHidden/>
    <w:unhideWhenUsed/>
    <w:rsid w:val="000243BD"/>
  </w:style>
  <w:style w:type="paragraph" w:customStyle="1" w:styleId="1f4">
    <w:name w:val="العنوان 1"/>
    <w:basedOn w:val="a2"/>
    <w:next w:val="a2"/>
    <w:link w:val="1Char2"/>
    <w:uiPriority w:val="9"/>
    <w:qFormat/>
    <w:rsid w:val="000243BD"/>
    <w:pPr>
      <w:keepNext/>
      <w:keepLines/>
      <w:bidi/>
      <w:spacing w:before="240" w:after="0" w:line="259" w:lineRule="auto"/>
      <w:outlineLvl w:val="0"/>
    </w:pPr>
    <w:rPr>
      <w:rFonts w:ascii="Cambria" w:eastAsia="Times New Roman" w:hAnsi="Cambria" w:cs="Times New Roman"/>
      <w:color w:val="365F91"/>
      <w:sz w:val="32"/>
      <w:szCs w:val="32"/>
    </w:rPr>
  </w:style>
  <w:style w:type="table" w:customStyle="1" w:styleId="430">
    <w:name w:val="شبكة جدول43"/>
    <w:basedOn w:val="a4"/>
    <w:next w:val="af1"/>
    <w:rsid w:val="000243BD"/>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2">
    <w:name w:val="العنوان 1 Char"/>
    <w:link w:val="1f4"/>
    <w:uiPriority w:val="9"/>
    <w:rsid w:val="000243BD"/>
    <w:rPr>
      <w:rFonts w:ascii="Cambria" w:eastAsia="Times New Roman" w:hAnsi="Cambria" w:cs="Times New Roman"/>
      <w:color w:val="365F91"/>
      <w:sz w:val="32"/>
      <w:szCs w:val="32"/>
    </w:rPr>
  </w:style>
  <w:style w:type="paragraph" w:styleId="afffe">
    <w:name w:val="Intense Quote"/>
    <w:basedOn w:val="a2"/>
    <w:next w:val="a2"/>
    <w:link w:val="Charfc"/>
    <w:uiPriority w:val="30"/>
    <w:qFormat/>
    <w:rsid w:val="000243BD"/>
    <w:pPr>
      <w:pBdr>
        <w:top w:val="single" w:sz="4" w:space="10" w:color="4F81BD"/>
        <w:bottom w:val="single" w:sz="4" w:space="10" w:color="4F81BD"/>
      </w:pBdr>
      <w:bidi/>
      <w:spacing w:before="360" w:after="360" w:line="259" w:lineRule="auto"/>
      <w:ind w:left="864" w:right="864"/>
      <w:jc w:val="center"/>
    </w:pPr>
    <w:rPr>
      <w:rFonts w:ascii="Calibri" w:eastAsia="Times New Roman" w:hAnsi="Calibri" w:cs="Arial"/>
      <w:i/>
      <w:iCs/>
      <w:color w:val="4F81BD"/>
    </w:rPr>
  </w:style>
  <w:style w:type="character" w:customStyle="1" w:styleId="Charfc">
    <w:name w:val="اقتباس مكثف Char"/>
    <w:basedOn w:val="a3"/>
    <w:link w:val="afffe"/>
    <w:uiPriority w:val="30"/>
    <w:rsid w:val="000243BD"/>
    <w:rPr>
      <w:rFonts w:ascii="Calibri" w:eastAsia="Times New Roman" w:hAnsi="Calibri" w:cs="Arial"/>
      <w:i/>
      <w:iCs/>
      <w:color w:val="4F81BD"/>
    </w:rPr>
  </w:style>
  <w:style w:type="character" w:styleId="affff">
    <w:name w:val="Intense Emphasis"/>
    <w:uiPriority w:val="21"/>
    <w:qFormat/>
    <w:rsid w:val="000243BD"/>
    <w:rPr>
      <w:i/>
      <w:iCs/>
      <w:color w:val="4F81BD"/>
    </w:rPr>
  </w:style>
  <w:style w:type="character" w:styleId="affff0">
    <w:name w:val="Book Title"/>
    <w:uiPriority w:val="33"/>
    <w:qFormat/>
    <w:rsid w:val="000243BD"/>
    <w:rPr>
      <w:b/>
      <w:bCs/>
      <w:i/>
      <w:iCs/>
      <w:spacing w:val="5"/>
    </w:rPr>
  </w:style>
  <w:style w:type="paragraph" w:styleId="affff1">
    <w:name w:val="TOC Heading"/>
    <w:basedOn w:val="1f4"/>
    <w:next w:val="a2"/>
    <w:uiPriority w:val="39"/>
    <w:semiHidden/>
    <w:unhideWhenUsed/>
    <w:qFormat/>
    <w:rsid w:val="000243BD"/>
    <w:pPr>
      <w:outlineLvl w:val="9"/>
    </w:pPr>
  </w:style>
  <w:style w:type="table" w:styleId="-20">
    <w:name w:val="Light Grid Accent 2"/>
    <w:basedOn w:val="a4"/>
    <w:uiPriority w:val="62"/>
    <w:rsid w:val="000243BD"/>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arlett" w:eastAsia="Times New Roman" w:hAnsi="Marlet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231">
    <w:name w:val="بلا قائمة23"/>
    <w:next w:val="a5"/>
    <w:uiPriority w:val="99"/>
    <w:semiHidden/>
    <w:unhideWhenUsed/>
    <w:rsid w:val="00CB28D0"/>
  </w:style>
  <w:style w:type="table" w:customStyle="1" w:styleId="440">
    <w:name w:val="شبكة جدول44"/>
    <w:basedOn w:val="a4"/>
    <w:next w:val="af1"/>
    <w:uiPriority w:val="59"/>
    <w:rsid w:val="00CB28D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6">
    <w:name w:val="شبكة جدول116"/>
    <w:basedOn w:val="a4"/>
    <w:next w:val="af1"/>
    <w:rsid w:val="00CB28D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شبكة جدول45"/>
    <w:basedOn w:val="a4"/>
    <w:next w:val="af1"/>
    <w:uiPriority w:val="59"/>
    <w:rsid w:val="005E7B32"/>
    <w:pPr>
      <w:spacing w:after="0" w:line="240" w:lineRule="auto"/>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بلا قائمة24"/>
    <w:next w:val="a5"/>
    <w:uiPriority w:val="99"/>
    <w:semiHidden/>
    <w:unhideWhenUsed/>
    <w:rsid w:val="00591401"/>
  </w:style>
  <w:style w:type="table" w:customStyle="1" w:styleId="46">
    <w:name w:val="شبكة جدول46"/>
    <w:basedOn w:val="a4"/>
    <w:next w:val="af1"/>
    <w:uiPriority w:val="39"/>
    <w:rsid w:val="00591401"/>
    <w:pPr>
      <w:bidi/>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
    <w:name w:val="Grid Table 4 Accent 2"/>
    <w:basedOn w:val="a4"/>
    <w:uiPriority w:val="49"/>
    <w:rsid w:val="00591401"/>
    <w:pPr>
      <w:bidi/>
      <w:spacing w:after="0" w:line="240" w:lineRule="auto"/>
    </w:p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2">
    <w:name w:val="List Table 6 Colorful Accent 2"/>
    <w:basedOn w:val="a4"/>
    <w:uiPriority w:val="51"/>
    <w:rsid w:val="00591401"/>
    <w:pPr>
      <w:bidi/>
      <w:spacing w:after="0" w:line="240" w:lineRule="auto"/>
    </w:pPr>
    <w:rPr>
      <w:color w:val="C45911"/>
    </w:rPr>
    <w:tblPr>
      <w:tblStyleRowBandSize w:val="1"/>
      <w:tblStyleColBandSize w:val="1"/>
      <w:tblInd w:w="0" w:type="dxa"/>
      <w:tblBorders>
        <w:top w:val="single" w:sz="4" w:space="0" w:color="ED7D31"/>
        <w:bottom w:val="single" w:sz="4" w:space="0" w:color="ED7D31"/>
      </w:tblBorders>
      <w:tblCellMar>
        <w:top w:w="0" w:type="dxa"/>
        <w:left w:w="108" w:type="dxa"/>
        <w:bottom w:w="0" w:type="dxa"/>
        <w:right w:w="108" w:type="dxa"/>
      </w:tblCellMar>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3Accent2">
    <w:name w:val="List Table 3 Accent 2"/>
    <w:basedOn w:val="a4"/>
    <w:uiPriority w:val="48"/>
    <w:rsid w:val="00591401"/>
    <w:pPr>
      <w:bidi/>
      <w:spacing w:after="0" w:line="240" w:lineRule="auto"/>
    </w:pPr>
    <w:tblPr>
      <w:tblStyleRowBandSize w:val="1"/>
      <w:tblStyleCol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47">
    <w:name w:val="شبكة جدول47"/>
    <w:basedOn w:val="a4"/>
    <w:next w:val="af1"/>
    <w:uiPriority w:val="59"/>
    <w:rsid w:val="00717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بلا قائمة25"/>
    <w:next w:val="a5"/>
    <w:uiPriority w:val="99"/>
    <w:semiHidden/>
    <w:unhideWhenUsed/>
    <w:rsid w:val="00E40D0C"/>
  </w:style>
  <w:style w:type="table" w:customStyle="1" w:styleId="48">
    <w:name w:val="شبكة جدول48"/>
    <w:basedOn w:val="a4"/>
    <w:next w:val="af1"/>
    <w:uiPriority w:val="39"/>
    <w:rsid w:val="00E40D0C"/>
    <w:pPr>
      <w:bidi/>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4"/>
    <w:uiPriority w:val="40"/>
    <w:rsid w:val="00E40D0C"/>
    <w:pPr>
      <w:bidi/>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11">
    <w:name w:val="Plain Table 11"/>
    <w:basedOn w:val="a4"/>
    <w:uiPriority w:val="41"/>
    <w:rsid w:val="00E40D0C"/>
    <w:pPr>
      <w:bidi/>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9">
    <w:name w:val="شبكة جدول49"/>
    <w:basedOn w:val="a4"/>
    <w:next w:val="af1"/>
    <w:uiPriority w:val="59"/>
    <w:rsid w:val="00F427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شبكة جدول50"/>
    <w:basedOn w:val="a4"/>
    <w:next w:val="af1"/>
    <w:uiPriority w:val="59"/>
    <w:rsid w:val="00A404F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شبكة جدول117"/>
    <w:basedOn w:val="a4"/>
    <w:next w:val="af1"/>
    <w:uiPriority w:val="59"/>
    <w:rsid w:val="00A404F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862348">
      <w:bodyDiv w:val="1"/>
      <w:marLeft w:val="0"/>
      <w:marRight w:val="0"/>
      <w:marTop w:val="0"/>
      <w:marBottom w:val="0"/>
      <w:divBdr>
        <w:top w:val="none" w:sz="0" w:space="0" w:color="auto"/>
        <w:left w:val="none" w:sz="0" w:space="0" w:color="auto"/>
        <w:bottom w:val="none" w:sz="0" w:space="0" w:color="auto"/>
        <w:right w:val="none" w:sz="0" w:space="0" w:color="auto"/>
      </w:divBdr>
    </w:div>
    <w:div w:id="153376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Smi99</b:Tag>
    <b:SourceType>Book</b:SourceType>
    <b:Guid>{32BE3EA4-931B-4C65-BF63-5CCD8BB4B2A4}</b:Guid>
    <b:Author>
      <b:Author>
        <b:NameList>
          <b:Person>
            <b:Last>راتب</b:Last>
            <b:First>اسامة</b:First>
            <b:Middle>كامل</b:Middle>
          </b:Person>
        </b:NameList>
      </b:Author>
    </b:Author>
    <b:Title>تدريب المهارات النفسية</b:Title>
    <b:Year>2000</b:Year>
    <b:JournalName>Journal of sport &amp; exercise psychology</b:JournalName>
    <b:Pages>189</b:Pages>
    <b:City>القاهرة</b:City>
    <b:Publisher>دار الفكر العربي</b:Publisher>
    <b:RefOrder>1</b:RefOrder>
  </b:Source>
  <b:Source>
    <b:Tag>MJM87</b:Tag>
    <b:SourceType>JournalArticle</b:SourceType>
    <b:Guid>{F7AEB89B-8C80-46F2-B513-4EE32D0C01FF}</b:Guid>
    <b:Author>
      <b:Author>
        <b:Corporate>M.J. Mahoney &amp; T.J. Gabriel &amp; T.S. Perkins</b:Corporate>
      </b:Author>
    </b:Author>
    <b:Title>Psychological skills and exceptional athletic performance</b:Title>
    <b:Year>1987</b:Year>
    <b:Pages>181-199</b:Pages>
    <b:JournalName>The Sport Psychologist</b:JournalName>
    <b:RefOrder>2</b:RefOrder>
  </b:Source>
  <b:Source>
    <b:Tag>احم93</b:Tag>
    <b:SourceType>Book</b:SourceType>
    <b:Guid>{7679B30B-66D4-4BFE-BF89-5BE6BB84C19F}</b:Guid>
    <b:Author>
      <b:Author>
        <b:NameList>
          <b:Person>
            <b:Last>الخالق</b:Last>
            <b:First>احمد</b:First>
            <b:Middle>عبد</b:Middle>
          </b:Person>
        </b:NameList>
      </b:Author>
    </b:Author>
    <b:Title>استخبارات الشخصية</b:Title>
    <b:Year>1993</b:Year>
    <b:City>الاسكندرية</b:City>
    <b:Publisher>دار المعرفة</b:Publisher>
    <b:RefOrder>3</b:RefOrder>
  </b:Source>
  <b:Source>
    <b:Tag>محم97</b:Tag>
    <b:SourceType>Book</b:SourceType>
    <b:Guid>{C6FE1226-9941-464D-B78F-373B9BA83FAE}</b:Guid>
    <b:Author>
      <b:Author>
        <b:NameList>
          <b:Person>
            <b:Last>علاوي</b:Last>
            <b:First>محمد</b:First>
            <b:Middle>حسن</b:Middle>
          </b:Person>
        </b:NameList>
      </b:Author>
    </b:Author>
    <b:Title>علم النفس المدرب والتدريب الرياضي</b:Title>
    <b:Year>1997</b:Year>
    <b:City>القاهرة</b:City>
    <b:Publisher>دار المعارف</b:Publisher>
    <b:RefOrder>4</b:RefOrder>
  </b:Source>
  <b:Source>
    <b:Tag>محم96</b:Tag>
    <b:SourceType>Book</b:SourceType>
    <b:Guid>{D83E8531-15AF-421B-8099-0036E57FE5F1}</b:Guid>
    <b:Title>التدريب العقلي في المجال الرياضي</b:Title>
    <b:Year>1996</b:Year>
    <b:Author>
      <b:Author>
        <b:NameList>
          <b:Person>
            <b:Last>شمعون</b:Last>
            <b:First>محمد</b:First>
            <b:Middle>العربي</b:Middle>
          </b:Person>
        </b:NameList>
      </b:Author>
    </b:Author>
    <b:City>القاهرة</b:City>
    <b:Publisher>دار الفكر العربي</b:Publisher>
    <b:RefOrder>5</b:RefOrder>
  </b:Source>
  <b:Source>
    <b:Tag>JPG59</b:Tag>
    <b:SourceType>Book</b:SourceType>
    <b:Guid>{E48313B7-ECCE-45C9-8384-74FC7642DA8D}</b:Guid>
    <b:Author>
      <b:Author>
        <b:NameList>
          <b:Person>
            <b:Last>Guilford</b:Last>
            <b:First>J.P.</b:First>
          </b:Person>
        </b:NameList>
      </b:Author>
    </b:Author>
    <b:Title>personality</b:Title>
    <b:Year>1959</b:Year>
    <b:City>New York</b:City>
    <b:Publisher>Mcgrw-Hill</b:Publisher>
    <b:RefOrder>6</b:RefOrder>
  </b:Source>
  <b:Source>
    <b:Tag>RVe98</b:Tag>
    <b:SourceType>JournalArticle</b:SourceType>
    <b:Guid>{E4CEA7B0-64DE-4B03-9FDB-B7795CE04FC1}</b:Guid>
    <b:Author>
      <b:Author>
        <b:Corporate>R. Vealey &amp; M. Holman &amp; G. Peter</b:Corporate>
      </b:Author>
    </b:Author>
    <b:Title>Sources of sport-confidence</b:Title>
    <b:Year>1998</b:Year>
    <b:JournalName>Journal of Sport andExercise Psychology </b:JournalName>
    <b:Pages>54-80</b:Pages>
    <b:RefOrder>7</b:RefOrder>
  </b:Source>
  <b:Source>
    <b:Tag>اسا95</b:Tag>
    <b:SourceType>Book</b:SourceType>
    <b:Guid>{9AA594C4-D58B-4ACF-8CF7-C0D2E7DE807B}</b:Guid>
    <b:Author>
      <b:Author>
        <b:NameList>
          <b:Person>
            <b:Last>راتب</b:Last>
            <b:First>اسامة</b:First>
            <b:Middle>كامل</b:Middle>
          </b:Person>
        </b:NameList>
      </b:Author>
    </b:Author>
    <b:Title>علم نفس الرياضة</b:Title>
    <b:Year>1995</b:Year>
    <b:City>القاهرة</b:City>
    <b:Publisher>دار الفكر العربي</b:Publisher>
    <b:RefOrder>8</b:RefOrder>
  </b:Source>
  <b:Source>
    <b:Tag>محج90</b:Tag>
    <b:SourceType>Book</b:SourceType>
    <b:Guid>{15085C14-1188-4036-B967-F5C96B7B0B74}</b:Guid>
    <b:Author>
      <b:Author>
        <b:NameList>
          <b:Person>
            <b:Last>محجوب</b:Last>
            <b:First>وجيه</b:First>
          </b:Person>
        </b:NameList>
      </b:Author>
    </b:Author>
    <b:Year>1990</b:Year>
    <b:City>بغداد</b:City>
    <b:Publisher>مطبعة التعليم العالي</b:Publisher>
    <b:RefOrder>9</b:RefOrder>
  </b:Source>
  <b:Source>
    <b:Tag>سلي16</b:Tag>
    <b:SourceType>Book</b:SourceType>
    <b:Guid>{5914A931-7626-4579-B394-802E78FA1256}</b:Guid>
    <b:Title> سليمان</b:Title>
    <b:Year>2016</b:Year>
    <b:RefOrder>3</b:RefOrder>
  </b:Source>
  <b:Source>
    <b:Tag>عام161</b:Tag>
    <b:SourceType>Book</b:SourceType>
    <b:Guid>{85C56D2D-B05F-4B66-874B-D50CE6804446}</b:Guid>
    <b:Title>عامر سعيد وأيمن هاني</b:Title>
    <b:Year>2016</b:Year>
    <b:RefOrder>4</b:RefOrder>
  </b:Source>
  <b:Source>
    <b:Tag>الس131</b:Tag>
    <b:SourceType>Book</b:SourceType>
    <b:Guid>{D3E50FDA-2D0D-46BF-953B-A1DD184CD6C8}</b:Guid>
    <b:Author>
      <b:Author>
        <b:NameList>
          <b:Person>
            <b:Last>السعداوي</b:Last>
            <b:First>محسن</b:First>
            <b:Middle>علي</b:Middle>
          </b:Person>
          <b:Person>
            <b:Last>الجنابي</b:Last>
            <b:First>سلمان</b:First>
            <b:Middle>عكاب</b:Middle>
          </b:Person>
        </b:NameList>
      </b:Author>
    </b:Author>
    <b:Title>(1)	أدوات البحث العلمي في التربية الرياضية , ط1</b:Title>
    <b:Year>2013</b:Year>
    <b:City>عمان</b:City>
    <b:Publisher>مكتبة المجتمع العربي للنشر والتوزيع</b:Publisher>
    <b:RefOrder>1</b:RefOrder>
  </b:Source>
  <b:Source>
    <b:Tag>وجي01</b:Tag>
    <b:SourceType>Book</b:SourceType>
    <b:Guid>{D4711F63-FA36-4AFF-9BFD-AFD45F4F5063}</b:Guid>
    <b:Author>
      <b:Author>
        <b:NameList>
          <b:Person>
            <b:Last>محجوب</b:Last>
            <b:First>وجيه</b:First>
          </b:Person>
        </b:NameList>
      </b:Author>
    </b:Author>
    <b:Title>البحث العلمي ومناهجه</b:Title>
    <b:Year>2001</b:Year>
    <b:City>بغداد</b:City>
    <b:Publisher>مديرية دار الكتب للطباعة والنشر</b:Publisher>
    <b:RefOrder>2</b:RefOrder>
  </b:Source>
  <b:Source>
    <b:Tag>عود8م</b:Tag>
    <b:SourceType>Book</b:SourceType>
    <b:Guid>{1ADDDFA0-9B93-48BC-BD20-68ED5C6646D4}</b:Guid>
    <b:Author>
      <b:Author>
        <b:NameList>
          <b:Person>
            <b:Last>عودة</b:Last>
            <b:First>احمد</b:First>
          </b:Person>
        </b:NameList>
      </b:Author>
    </b:Author>
    <b:Title>القياس والتقويم في العملية التدريسية،</b:Title>
    <b:Year>1988م</b:Year>
    <b:City>عمان</b:City>
    <b:Publisher>،ط2، دار الأمل للنشر والتوزيع ،</b:Publisher>
    <b:RefOrder>3</b:RefOrder>
  </b:Source>
  <b:Source>
    <b:Tag>Fre98</b:Tag>
    <b:SourceType>Book</b:SourceType>
    <b:Guid>{1F6FBDA4-F0F6-48DA-A917-3EC2C6588B74}</b:Guid>
    <b:Author>
      <b:Author>
        <b:NameList>
          <b:Person>
            <b:Last>Freeman</b:Last>
            <b:First>f</b:First>
            <b:Middle>s</b:Middle>
          </b:Person>
        </b:NameList>
      </b:Author>
    </b:Author>
    <b:Title>Theory and Praction of Psychological Testing</b:Title>
    <b:Year>1998</b:Year>
    <b:City>New York</b:City>
    <b:RefOrder>4</b:RefOrder>
  </b:Source>
  <b:Source>
    <b:Tag>رضو06</b:Tag>
    <b:SourceType>Book</b:SourceType>
    <b:Guid>{507EAA5C-5AA2-4ADA-9074-C3557C1E7D2F}</b:Guid>
    <b:Author>
      <b:Author>
        <b:NameList>
          <b:Person>
            <b:Last>رضوان</b:Last>
            <b:First>محمد</b:First>
            <b:Middle>نصر الدين</b:Middle>
          </b:Person>
        </b:NameList>
      </b:Author>
    </b:Author>
    <b:Title>المدخل الى القياس في التربية الرياضية والبدنية ، ط1 ،</b:Title>
    <b:Year>2006</b:Year>
    <b:City>القاهرة</b:City>
    <b:Publisher>مركز الكتاب للنشر</b:Publisher>
    <b:RefOrder>5</b:RefOrder>
  </b:Source>
  <b:Source>
    <b:Tag>كاظ94</b:Tag>
    <b:SourceType>Book</b:SourceType>
    <b:Guid>{1225B031-C8FE-4B08-B033-787B764A5E51}</b:Guid>
    <b:Author>
      <b:Author>
        <b:NameList>
          <b:Person>
            <b:Last>كاظم</b:Last>
            <b:First>علي</b:First>
            <b:Middle>مهدي</b:Middle>
          </b:Person>
        </b:NameList>
      </b:Author>
    </b:Author>
    <b:Title>بناء مقياس مقنن لسمات شخصية المرحلة الإعدادية في العراق ،</b:Title>
    <b:Year>1994</b:Year>
    <b:Publisher>أطروحة دكتوراه ، كلية التربية - ابن الرشد / جامعة بغداد ،</b:Publisher>
    <b:RefOrder>6</b:RefOrder>
  </b:Source>
  <b:Source>
    <b:Tag>عبد842</b:Tag>
    <b:SourceType>Book</b:SourceType>
    <b:Guid>{93944BE8-064E-462C-A2A6-DF026E3DC29B}</b:Guid>
    <b:Author>
      <b:Author>
        <b:NameList>
          <b:Person>
            <b:Last>عبد الدايم</b:Last>
            <b:First>محمد</b:First>
            <b:Middle>محمود</b:Middle>
          </b:Person>
          <b:Person>
            <b:Last>حسانين</b:Last>
            <b:First>محمد</b:First>
            <b:Middle>صبحي</b:Middle>
          </b:Person>
        </b:NameList>
      </b:Author>
    </b:Author>
    <b:Title>القياس في كرة السلة. ط1</b:Title>
    <b:Year>1984</b:Year>
    <b:City>القاهرة</b:City>
    <b:Publisher>دار الفكر العربي</b:Publisher>
    <b:RefOrder>7</b:RefOrder>
  </b:Source>
  <b:Source>
    <b:Tag>حمو87</b:Tag>
    <b:SourceType>Book</b:SourceType>
    <b:Guid>{6A76759D-DD1F-48A9-AC99-1C8B049BD593}</b:Guid>
    <b:Author>
      <b:Author>
        <b:NameList>
          <b:Person>
            <b:Last>حمودات</b:Last>
            <b:First>فائز</b:First>
            <b:Middle>يشير</b:Middle>
          </b:Person>
          <b:Person>
            <b:Last>جاسم</b:Last>
            <b:First>مؤيد</b:First>
            <b:Middle>عبد الله</b:Middle>
          </b:Person>
        </b:NameList>
      </b:Author>
    </b:Author>
    <b:Title>كرة السلة , ط2</b:Title>
    <b:Year>1987</b:Year>
    <b:City>الموصل</b:City>
    <b:Publisher>دار الكتب للطباعة والنشر</b:Publisher>
    <b:RefOrder>8</b:RefOrder>
  </b:Source>
  <b:Source>
    <b:Tag>RWe19</b:Tag>
    <b:SourceType>Book</b:SourceType>
    <b:Guid>{40F861EA-0559-4198-9265-E72EBFE7EB66}</b:Guid>
    <b:Author>
      <b:Author>
        <b:NameList>
          <b:Person>
            <b:Last>R</b:Last>
            <b:First>Weinberg</b:First>
            <b:Middle>S</b:Middle>
          </b:Person>
          <b:Person>
            <b:Last>D</b:Last>
            <b:First>Gould</b:First>
          </b:Person>
        </b:NameList>
      </b:Author>
    </b:Author>
    <b:Title>Psychological Skills Training in Sports</b:Title>
    <b:Year>2019</b:Year>
    <b:City>llinois.u.s.a</b:City>
    <b:Publisher>Human Kinetics</b:Publisher>
    <b:RefOrder>9</b:RefOrder>
  </b:Source>
  <b:Source>
    <b:Tag>JSm21</b:Tag>
    <b:SourceType>Book</b:SourceType>
    <b:Guid>{13DF51AA-BBF9-4329-9C9D-F5E5B5338705}</b:Guid>
    <b:Author>
      <b:Author>
        <b:NameList>
          <b:Person>
            <b:Last>J</b:Last>
            <b:First>Smith</b:First>
          </b:Person>
          <b:Person>
            <b:Last>K</b:Last>
            <b:First>Anderson</b:First>
          </b:Person>
        </b:NameList>
      </b:Author>
    </b:Author>
    <b:Title>The Impact of Team-Based Training on Psychological Well-Being and Skill Acquisition in High School Athletes.</b:Title>
    <b:Year>2021</b:Year>
    <b:Publisher>Journal of Sport and Exercise Psychology</b:Publisher>
    <b:RefOrder>10</b:RefOrder>
  </b:Source>
  <b:Source>
    <b:Tag>بشي</b:Tag>
    <b:SourceType>BookSection</b:SourceType>
    <b:Guid>{2793B871-2AB0-4160-81F4-B2068FDF36DD}</b:Guid>
    <b:Author>
      <b:Author>
        <b:NameList>
          <b:Person>
            <b:Last>بشير</b:Last>
            <b:First>فائز</b:First>
          </b:Person>
          <b:Person>
            <b:Last>اخرون</b:Last>
            <b:First>و</b:First>
          </b:Person>
        </b:NameList>
      </b:Author>
    </b:Author>
    <b:BookTitle>اسس ومبادى كرة السلة</b:BookTitle>
    <b:City>الموصل</b:City>
    <b:Publisher>دار الكتب الجامعية</b:Publisher>
    <b:Year>2004</b:Year>
    <b:RefOrder>11</b:RefOrder>
  </b:Source>
  <b:Source>
    <b:Tag>عرا03</b:Tag>
    <b:SourceType>Book</b:SourceType>
    <b:Guid>{1218BDAA-743F-4139-B871-25E2054FCF7D}</b:Guid>
    <b:Title>أثر منهج تدريبي للتصور العقلي في تعليم المبتدئين بعض المهارات الاساسية بكرة اليد</b:Title>
    <b:Year>2003</b:Year>
    <b:City>رسالة ماجستير , غير منشورة , كلية التربية الرياضية , جامعة بابل</b:City>
    <b:Author>
      <b:Author>
        <b:NameList>
          <b:Person>
            <b:Last>عراك</b:Last>
            <b:Middle>مطر</b:Middle>
            <b:First>محمد</b:First>
          </b:Person>
        </b:NameList>
      </b:Author>
    </b:Author>
    <b:Pages>17</b:Pages>
    <b:RefOrder>1</b:RefOrder>
  </b:Source>
  <b:Source>
    <b:Tag>الن90</b:Tag>
    <b:SourceType>Book</b:SourceType>
    <b:Guid>{F0339405-5DD6-4E16-BAAC-57E91542B7D0}</b:Guid>
    <b:Title>علم النفس الرياضي</b:Title>
    <b:Year>1990</b:Year>
    <b:City>الرياض</b:City>
    <b:Publisher>معهد اعداد القادة , جامعة الملك فهد</b:Publisher>
    <b:Author>
      <b:Author>
        <b:NameList>
          <b:Person>
            <b:Last>النقيب</b:Last>
            <b:Middle>كاظم</b:Middle>
            <b:First>يحيى</b:First>
          </b:Person>
        </b:NameList>
      </b:Author>
    </b:Author>
    <b:Pages>72</b:Pages>
    <b:RefOrder>2</b:RefOrder>
  </b:Source>
  <b:Source>
    <b:Tag>الف161</b:Tag>
    <b:SourceType>Book</b:SourceType>
    <b:Guid>{36563E43-398D-4A86-A47D-87AE3827377D}</b:Guid>
    <b:Title>مبادئ الطرائق الاحصائية في التربية الرياضية , ط 3</b:Title>
    <b:Year>2016</b:Year>
    <b:City>بغداد</b:City>
    <b:Publisher>مطبعة المهيمن</b:Publisher>
    <b:Author>
      <b:Author>
        <b:NameList>
          <b:Person>
            <b:Last>الفرطوسي</b:Last>
            <b:Middle>سموم</b:Middle>
            <b:First>علي</b:First>
          </b:Person>
        </b:NameList>
      </b:Author>
    </b:Author>
    <b:Pages>101</b:Pages>
    <b:RefOrder>3</b:RefOrder>
  </b:Source>
  <b:Source>
    <b:Tag>عبا00</b:Tag>
    <b:SourceType>Book</b:SourceType>
    <b:Guid>{C4A8AB20-1C1C-47A0-A8FD-1FD27D9EC459}</b:Guid>
    <b:Title>تأثير التدريب باسلحة مختلفة الوزن في مستوى الاداء لبعض مهارات اللمبـارزة وعناصر اللياقة البدنية</b:Title>
    <b:Year>2000</b:Year>
    <b:City>اطروحة دكتوراه، جامعة بغداد- كلية التربية الرياضية</b:City>
    <b:Author>
      <b:Author>
        <b:NameList>
          <b:Person>
            <b:Last>عباس</b:Last>
            <b:Middle>فاضل</b:Middle>
            <b:First>عبد الكريم</b:First>
          </b:Person>
        </b:NameList>
      </b:Author>
    </b:Author>
    <b:Pages>33</b:Pages>
    <b:RefOrder>4</b:RefOrder>
  </b:Source>
  <b:Source>
    <b:Tag>كاظ15</b:Tag>
    <b:SourceType>Book</b:SourceType>
    <b:Guid>{A4104E49-C9BA-4BA6-B548-488C2918701F}</b:Guid>
    <b:Title>اساسيات كتابة البحث العلمي في التربية البدنية وعلوم الرياضة</b:Title>
    <b:Year>2015</b:Year>
    <b:City>البصرة</b:City>
    <b:Publisher>شركة الغدير للطباعة والنشر المحدودة</b:Publisher>
    <b:Author>
      <b:Author>
        <b:NameList>
          <b:Person>
            <b:Last>كاظم</b:Last>
            <b:Middle>عبد الرزاق</b:Middle>
            <b:First>حيدر</b:First>
          </b:Person>
        </b:NameList>
      </b:Author>
    </b:Author>
    <b:Volume>1</b:Volume>
    <b:Pages>28</b:Pages>
    <b:RefOrder>5</b:RefOrder>
  </b:Source>
  <b:Source>
    <b:Tag>الك99</b:Tag>
    <b:SourceType>Book</b:SourceType>
    <b:Guid>{3E81299C-B4BE-43CA-9187-051F4DDB208F}</b:Guid>
    <b:Title>مدخل إلى مناهج البحث العلمي في التربية والعلوم الانسانية</b:Title>
    <b:Year>1999</b:Year>
    <b:City>الكويت</b:City>
    <b:Publisher>مكتبة الفلاح</b:Publisher>
    <b:Author>
      <b:Author>
        <b:NameList>
          <b:Person>
            <b:Last>الكندي</b:Last>
            <b:Middle>عبد الرحمن</b:Middle>
            <b:First>عبدالله</b:First>
          </b:Person>
          <b:Person>
            <b:Last>الدايم</b:Last>
            <b:First>محمد</b:First>
          </b:Person>
        </b:NameList>
      </b:Author>
    </b:Author>
    <b:Volume>1</b:Volume>
    <b:Pages>153</b:Pages>
    <b:RefOrder>6</b:RefOrder>
  </b:Source>
  <b:Source>
    <b:Tag>الد11</b:Tag>
    <b:SourceType>Book</b:SourceType>
    <b:Guid>{C9837935-F29B-432C-B946-30CDD1C3DC09}</b:Guid>
    <b:Title>مختارات في التعلم الحركي</b:Title>
    <b:Year>2011</b:Year>
    <b:City>النجف الاشرف</b:City>
    <b:Publisher>دار الضياء للطباعة والنشر</b:Publisher>
    <b:Author>
      <b:Author>
        <b:NameList>
          <b:Person>
            <b:Last>الدليمي</b:Last>
            <b:Middle>عبد زيد</b:Middle>
            <b:First>ناهد</b:First>
          </b:Person>
        </b:NameList>
      </b:Author>
    </b:Author>
    <b:Volume>1</b:Volume>
    <b:RefOrder>7</b:RefOrder>
  </b:Source>
  <b:Source>
    <b:Tag>حسا042</b:Tag>
    <b:SourceType>Book</b:SourceType>
    <b:Guid>{01C9E022-D079-438B-BCA4-3CA75E389933}</b:Guid>
    <b:Title>القياس والتقويم في التربية البدنية والرياضية </b:Title>
    <b:Year>2004</b:Year>
    <b:City>القاهرة</b:City>
    <b:Publisher>ج 2 , دار الفكر العربي</b:Publisher>
    <b:Author>
      <b:Author>
        <b:NameList>
          <b:Person>
            <b:Last>حسانين</b:Last>
            <b:Middle>صبحي</b:Middle>
            <b:First>محمد</b:First>
          </b:Person>
        </b:NameList>
      </b:Author>
    </b:Author>
    <b:RefOrder>8</b:RefOrder>
  </b:Source>
  <b:Source>
    <b:Tag>الخ15</b:Tag>
    <b:SourceType>Book</b:SourceType>
    <b:Guid>{0A06A698-F781-496F-943C-9EE63799F83E}</b:Guid>
    <b:Title>علم النفس الرياضي</b:Title>
    <b:Year>2015</b:Year>
    <b:City>النجف الاشرف</b:City>
    <b:Author>
      <b:Author>
        <b:NameList>
          <b:Person>
            <b:Last>الخيكاني</b:Last>
            <b:Middle>سعيد</b:Middle>
            <b:First>عامر</b:First>
          </b:Person>
        </b:NameList>
      </b:Author>
    </b:Author>
    <b:Volume>1</b:Volume>
    <b:Pages>44</b:Pages>
    <b:RefOrder>9</b:RefOrder>
  </b:Source>
  <b:Source>
    <b:Tag>عبد152</b:Tag>
    <b:SourceType>Book</b:SourceType>
    <b:Guid>{2DB38C55-E3D6-4751-81B8-E4E1C5563386}</b:Guid>
    <b:Title>التعلم المتناغم مع الدماغ</b:Title>
    <b:Year>2015</b:Year>
    <b:City>بيروت</b:City>
    <b:Publisher>دار الكتاب العالمي</b:Publisher>
    <b:Author>
      <b:Author>
        <b:NameList>
          <b:Person>
            <b:Last>عبد الحسين</b:Last>
            <b:Middle>صلاح</b:Middle>
            <b:First>وسام</b:First>
          </b:Person>
        </b:NameList>
      </b:Author>
    </b:Author>
    <b:Pages>1</b:Pages>
    <b:RefOrder>10</b:RefOrder>
  </b:Source>
  <b:Source>
    <b:Tag>شمع02</b:Tag>
    <b:SourceType>Book</b:SourceType>
    <b:Guid>{FB9F5C17-7E12-4FF4-A73A-26750C1AB0E7}</b:Guid>
    <b:Title>التدريب العقلي في المجال الرياضي</b:Title>
    <b:Year>2002</b:Year>
    <b:City>القاهرة</b:City>
    <b:Publisher>دار الفكر العربي</b:Publisher>
    <b:Author>
      <b:Author>
        <b:NameList>
          <b:Person>
            <b:Last>شمعون</b:Last>
            <b:Middle>العربي</b:Middle>
            <b:First>محمد</b:First>
          </b:Person>
        </b:NameList>
      </b:Author>
    </b:Author>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FAD0CE-9D18-4ABA-A547-46A2FBF44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3405</Words>
  <Characters>19412</Characters>
  <Application>Microsoft Office Word</Application>
  <DocSecurity>0</DocSecurity>
  <Lines>161</Lines>
  <Paragraphs>45</Paragraphs>
  <ScaleCrop>false</ScaleCrop>
  <HeadingPairs>
    <vt:vector size="2" baseType="variant">
      <vt:variant>
        <vt:lpstr>العنوان</vt:lpstr>
      </vt:variant>
      <vt:variant>
        <vt:i4>1</vt:i4>
      </vt:variant>
    </vt:vector>
  </HeadingPairs>
  <TitlesOfParts>
    <vt:vector size="1" baseType="lpstr">
      <vt:lpstr>Wasit Journal of Sports Sciences  مجلة واسط للعلوم الرياضية</vt:lpstr>
    </vt:vector>
  </TitlesOfParts>
  <Company/>
  <LinksUpToDate>false</LinksUpToDate>
  <CharactersWithSpaces>22772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lenovo</dc:creator>
  <cp:lastModifiedBy>lenovo</cp:lastModifiedBy>
  <cp:revision>3</cp:revision>
  <cp:lastPrinted>2025-09-12T23:37:00Z</cp:lastPrinted>
  <dcterms:created xsi:type="dcterms:W3CDTF">2025-09-12T23:37:00Z</dcterms:created>
  <dcterms:modified xsi:type="dcterms:W3CDTF">2025-09-12T23:38:00Z</dcterms:modified>
</cp:coreProperties>
</file>